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7826" w:rsidRDefault="00B17826" w:rsidP="00B17826">
      <w:pPr>
        <w:spacing w:after="0" w:line="240" w:lineRule="auto"/>
        <w:jc w:val="center"/>
        <w:rPr>
          <w:sz w:val="28"/>
          <w:szCs w:val="28"/>
          <w:lang w:val="ru-RU"/>
        </w:rPr>
      </w:pPr>
      <w:bookmarkStart w:id="0" w:name="block-5538160"/>
      <w:r>
        <w:rPr>
          <w:sz w:val="28"/>
          <w:szCs w:val="28"/>
          <w:lang w:val="ru-RU"/>
        </w:rPr>
        <w:t>МУНИЦИПАЛЬНОЕ БЮДЖЕТНОЕ ОБЩЕОБРАЗОВАТЕЛЬНОЕ УЧРЕЖДЕНИЕ ГОРОДА РОСТОВА-НА-ДОНУ</w:t>
      </w:r>
    </w:p>
    <w:p w:rsidR="00B17826" w:rsidRDefault="00B17826" w:rsidP="00B17826">
      <w:pPr>
        <w:spacing w:after="0" w:line="240" w:lineRule="auto"/>
        <w:jc w:val="center"/>
        <w:rPr>
          <w:sz w:val="28"/>
          <w:szCs w:val="28"/>
        </w:rPr>
      </w:pPr>
      <w:r>
        <w:rPr>
          <w:sz w:val="28"/>
          <w:szCs w:val="28"/>
        </w:rPr>
        <w:t>«ШКОЛА № 47»</w:t>
      </w:r>
    </w:p>
    <w:p w:rsidR="00B17826" w:rsidRDefault="00B17826" w:rsidP="00B17826">
      <w:pPr>
        <w:spacing w:after="0" w:line="240" w:lineRule="auto"/>
        <w:jc w:val="center"/>
        <w:rPr>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B17826" w:rsidTr="00B17826">
        <w:tc>
          <w:tcPr>
            <w:tcW w:w="4785" w:type="dxa"/>
          </w:tcPr>
          <w:p w:rsidR="00B17826" w:rsidRDefault="00B17826">
            <w:pPr>
              <w:rPr>
                <w:rFonts w:ascii="Calibri" w:hAnsi="Calibri"/>
                <w:b/>
                <w:lang w:val="ru-RU"/>
              </w:rPr>
            </w:pPr>
            <w:r>
              <w:rPr>
                <w:b/>
                <w:lang w:val="ru-RU"/>
              </w:rPr>
              <w:t>РАССМОТРЕНО НА ЗАСЕДАНИИ</w:t>
            </w:r>
          </w:p>
          <w:p w:rsidR="00B17826" w:rsidRDefault="00B17826">
            <w:pPr>
              <w:rPr>
                <w:lang w:val="ru-RU"/>
              </w:rPr>
            </w:pPr>
            <w:r>
              <w:rPr>
                <w:b/>
                <w:lang w:val="ru-RU"/>
              </w:rPr>
              <w:t xml:space="preserve">МО ЕСТЕСТВЕННОНАУЧНОГО ЦИКЛА  </w:t>
            </w:r>
          </w:p>
          <w:p w:rsidR="00B17826" w:rsidRDefault="00B17826">
            <w:pPr>
              <w:rPr>
                <w:b/>
              </w:rPr>
            </w:pPr>
            <w:r>
              <w:rPr>
                <w:b/>
              </w:rPr>
              <w:t>ПРЕДСЕДАТЕЛЬ МО</w:t>
            </w:r>
          </w:p>
          <w:p w:rsidR="00B17826" w:rsidRDefault="00B17826">
            <w:pPr>
              <w:rPr>
                <w:b/>
              </w:rPr>
            </w:pPr>
            <w:r>
              <w:rPr>
                <w:b/>
              </w:rPr>
              <w:t xml:space="preserve">_______________ С.Н. </w:t>
            </w:r>
            <w:proofErr w:type="spellStart"/>
            <w:r>
              <w:rPr>
                <w:b/>
              </w:rPr>
              <w:t>Пыхтяр</w:t>
            </w:r>
            <w:proofErr w:type="spellEnd"/>
            <w:r>
              <w:rPr>
                <w:b/>
              </w:rPr>
              <w:t xml:space="preserve"> </w:t>
            </w:r>
          </w:p>
          <w:p w:rsidR="00B17826" w:rsidRDefault="00B17826">
            <w:pPr>
              <w:jc w:val="center"/>
              <w:rPr>
                <w:rFonts w:ascii="Calibri" w:hAnsi="Calibri"/>
                <w:color w:val="000000"/>
                <w:sz w:val="28"/>
                <w:szCs w:val="28"/>
              </w:rPr>
            </w:pPr>
          </w:p>
        </w:tc>
        <w:tc>
          <w:tcPr>
            <w:tcW w:w="4786" w:type="dxa"/>
          </w:tcPr>
          <w:p w:rsidR="00B17826" w:rsidRDefault="00B17826">
            <w:pPr>
              <w:rPr>
                <w:rFonts w:ascii="Calibri" w:hAnsi="Calibri"/>
                <w:lang w:val="ru-RU"/>
              </w:rPr>
            </w:pPr>
            <w:r>
              <w:rPr>
                <w:b/>
                <w:lang w:val="ru-RU"/>
              </w:rPr>
              <w:t>протокол № __ от «__»________2023г.</w:t>
            </w:r>
          </w:p>
          <w:p w:rsidR="00B17826" w:rsidRDefault="00B17826">
            <w:pPr>
              <w:rPr>
                <w:b/>
                <w:lang w:val="ru-RU"/>
              </w:rPr>
            </w:pPr>
            <w:r>
              <w:rPr>
                <w:b/>
                <w:lang w:val="ru-RU"/>
              </w:rPr>
              <w:t xml:space="preserve">УТВЕРЖДЕНО ПРИКАЗОМ </w:t>
            </w:r>
          </w:p>
          <w:p w:rsidR="00B17826" w:rsidRDefault="00B17826">
            <w:pPr>
              <w:rPr>
                <w:lang w:val="ru-RU"/>
              </w:rPr>
            </w:pPr>
            <w:r>
              <w:rPr>
                <w:b/>
                <w:lang w:val="ru-RU"/>
              </w:rPr>
              <w:t>МБОУ «ШКОЛА № 47»</w:t>
            </w:r>
          </w:p>
          <w:p w:rsidR="00B17826" w:rsidRDefault="00B17826">
            <w:pPr>
              <w:rPr>
                <w:b/>
                <w:lang w:val="ru-RU"/>
              </w:rPr>
            </w:pPr>
            <w:r>
              <w:rPr>
                <w:b/>
                <w:lang w:val="ru-RU"/>
              </w:rPr>
              <w:t>ДИРЕКТОР МБОУ «ШКОЛА № 47»</w:t>
            </w:r>
          </w:p>
          <w:p w:rsidR="00B17826" w:rsidRDefault="00B17826">
            <w:pPr>
              <w:rPr>
                <w:lang w:val="ru-RU"/>
              </w:rPr>
            </w:pPr>
            <w:r>
              <w:rPr>
                <w:b/>
                <w:lang w:val="ru-RU"/>
              </w:rPr>
              <w:t xml:space="preserve">_______________ А.А. </w:t>
            </w:r>
            <w:proofErr w:type="spellStart"/>
            <w:r>
              <w:rPr>
                <w:b/>
                <w:lang w:val="ru-RU"/>
              </w:rPr>
              <w:t>Маланичева</w:t>
            </w:r>
            <w:proofErr w:type="spellEnd"/>
          </w:p>
          <w:p w:rsidR="00B17826" w:rsidRDefault="00B17826">
            <w:pPr>
              <w:rPr>
                <w:b/>
                <w:lang w:val="ru-RU"/>
              </w:rPr>
            </w:pPr>
          </w:p>
          <w:p w:rsidR="00B17826" w:rsidRDefault="00B17826">
            <w:proofErr w:type="spellStart"/>
            <w:proofErr w:type="gramStart"/>
            <w:r>
              <w:rPr>
                <w:b/>
              </w:rPr>
              <w:t>приказ</w:t>
            </w:r>
            <w:proofErr w:type="spellEnd"/>
            <w:proofErr w:type="gramEnd"/>
            <w:r>
              <w:rPr>
                <w:b/>
              </w:rPr>
              <w:t xml:space="preserve"> № __ </w:t>
            </w:r>
            <w:proofErr w:type="spellStart"/>
            <w:r>
              <w:rPr>
                <w:b/>
              </w:rPr>
              <w:t>от</w:t>
            </w:r>
            <w:proofErr w:type="spellEnd"/>
            <w:r>
              <w:rPr>
                <w:b/>
              </w:rPr>
              <w:t xml:space="preserve"> «__»________2023г.</w:t>
            </w:r>
          </w:p>
          <w:p w:rsidR="00B17826" w:rsidRDefault="00B17826">
            <w:pPr>
              <w:jc w:val="center"/>
              <w:rPr>
                <w:rFonts w:ascii="Calibri" w:hAnsi="Calibri"/>
                <w:color w:val="000000"/>
                <w:sz w:val="28"/>
                <w:szCs w:val="28"/>
              </w:rPr>
            </w:pPr>
          </w:p>
        </w:tc>
      </w:tr>
    </w:tbl>
    <w:p w:rsidR="00B17826" w:rsidRDefault="00B17826" w:rsidP="00B17826">
      <w:pPr>
        <w:spacing w:after="0" w:line="240" w:lineRule="auto"/>
        <w:jc w:val="center"/>
        <w:rPr>
          <w:rFonts w:ascii="Calibri" w:hAnsi="Calibri"/>
          <w:color w:val="000000"/>
          <w:sz w:val="28"/>
          <w:szCs w:val="28"/>
        </w:rPr>
      </w:pPr>
      <w:r>
        <w:rPr>
          <w:sz w:val="28"/>
          <w:szCs w:val="28"/>
        </w:rPr>
        <w:t xml:space="preserve"> </w:t>
      </w:r>
    </w:p>
    <w:p w:rsidR="00B17826" w:rsidRDefault="00B17826" w:rsidP="00B17826">
      <w:pPr>
        <w:spacing w:after="0" w:line="240" w:lineRule="auto"/>
        <w:jc w:val="center"/>
        <w:rPr>
          <w:b/>
          <w:sz w:val="32"/>
          <w:szCs w:val="32"/>
        </w:rPr>
      </w:pPr>
    </w:p>
    <w:p w:rsidR="00B17826" w:rsidRDefault="00B17826" w:rsidP="00B17826">
      <w:pPr>
        <w:spacing w:after="0" w:line="240" w:lineRule="auto"/>
        <w:jc w:val="center"/>
        <w:rPr>
          <w:b/>
          <w:sz w:val="32"/>
          <w:szCs w:val="32"/>
        </w:rPr>
      </w:pPr>
    </w:p>
    <w:p w:rsidR="00B17826" w:rsidRDefault="00B17826" w:rsidP="00B17826">
      <w:pPr>
        <w:spacing w:after="0" w:line="240" w:lineRule="auto"/>
        <w:jc w:val="center"/>
        <w:rPr>
          <w:b/>
          <w:sz w:val="32"/>
          <w:szCs w:val="32"/>
        </w:rPr>
      </w:pPr>
    </w:p>
    <w:p w:rsidR="00B17826" w:rsidRDefault="00B17826" w:rsidP="00B17826">
      <w:pPr>
        <w:spacing w:after="0" w:line="240" w:lineRule="auto"/>
        <w:jc w:val="center"/>
        <w:rPr>
          <w:b/>
          <w:sz w:val="32"/>
          <w:szCs w:val="32"/>
        </w:rPr>
      </w:pPr>
      <w:r>
        <w:rPr>
          <w:b/>
          <w:sz w:val="32"/>
          <w:szCs w:val="32"/>
        </w:rPr>
        <w:t>ФЕДЕРАЛЬНАЯ РАБОЧАЯ ПРОГРАММА</w:t>
      </w:r>
    </w:p>
    <w:p w:rsidR="00B17826" w:rsidRDefault="00B17826" w:rsidP="00B17826">
      <w:pPr>
        <w:spacing w:after="0" w:line="240" w:lineRule="auto"/>
        <w:jc w:val="center"/>
        <w:rPr>
          <w:b/>
          <w:sz w:val="32"/>
          <w:szCs w:val="32"/>
          <w:lang w:val="ru-RU"/>
        </w:rPr>
      </w:pPr>
      <w:r>
        <w:rPr>
          <w:b/>
          <w:sz w:val="32"/>
          <w:szCs w:val="32"/>
          <w:lang w:val="ru-RU"/>
        </w:rPr>
        <w:t>ПО РУССКОМУ ЯЗЫКУ</w:t>
      </w:r>
    </w:p>
    <w:p w:rsidR="00B17826" w:rsidRDefault="00B17826" w:rsidP="00B17826">
      <w:pPr>
        <w:spacing w:after="0" w:line="240" w:lineRule="auto"/>
        <w:jc w:val="center"/>
        <w:rPr>
          <w:b/>
          <w:sz w:val="32"/>
          <w:szCs w:val="32"/>
          <w:lang w:val="ru-RU"/>
        </w:rPr>
      </w:pPr>
      <w:r>
        <w:rPr>
          <w:b/>
          <w:sz w:val="32"/>
          <w:szCs w:val="32"/>
          <w:lang w:val="ru-RU"/>
        </w:rPr>
        <w:t>ДЛЯ 3 КЛАССА</w:t>
      </w:r>
    </w:p>
    <w:p w:rsidR="00B17826" w:rsidRDefault="00B17826" w:rsidP="00B17826">
      <w:pPr>
        <w:spacing w:after="0" w:line="240" w:lineRule="auto"/>
        <w:jc w:val="center"/>
        <w:rPr>
          <w:b/>
          <w:sz w:val="28"/>
          <w:szCs w:val="28"/>
          <w:lang w:val="ru-RU"/>
        </w:rPr>
      </w:pPr>
      <w:r>
        <w:rPr>
          <w:b/>
          <w:sz w:val="28"/>
          <w:szCs w:val="28"/>
          <w:lang w:val="ru-RU"/>
        </w:rPr>
        <w:t>УЧИТЕЛЯ   ЛЕВАНДИНОЙ С.Д.</w:t>
      </w:r>
    </w:p>
    <w:p w:rsidR="00B17826" w:rsidRDefault="00B17826" w:rsidP="00B17826">
      <w:pPr>
        <w:spacing w:after="0" w:line="240" w:lineRule="auto"/>
        <w:jc w:val="center"/>
        <w:rPr>
          <w:sz w:val="28"/>
          <w:szCs w:val="28"/>
          <w:lang w:val="ru-RU"/>
        </w:rPr>
      </w:pPr>
    </w:p>
    <w:p w:rsidR="00B17826" w:rsidRDefault="00B17826" w:rsidP="00B17826">
      <w:pPr>
        <w:spacing w:after="0" w:line="240" w:lineRule="auto"/>
        <w:jc w:val="center"/>
        <w:rPr>
          <w:b/>
          <w:sz w:val="28"/>
          <w:szCs w:val="28"/>
          <w:lang w:val="ru-RU"/>
        </w:rPr>
      </w:pPr>
      <w:r>
        <w:rPr>
          <w:b/>
          <w:sz w:val="28"/>
          <w:szCs w:val="28"/>
          <w:lang w:val="ru-RU"/>
        </w:rPr>
        <w:t>2023-2024 учебный год</w:t>
      </w:r>
    </w:p>
    <w:p w:rsidR="00B17826" w:rsidRDefault="00B17826" w:rsidP="00B17826">
      <w:pPr>
        <w:jc w:val="center"/>
        <w:rPr>
          <w:b/>
          <w:szCs w:val="20"/>
          <w:lang w:val="ru-RU"/>
        </w:rPr>
      </w:pPr>
    </w:p>
    <w:p w:rsidR="00B17826" w:rsidRDefault="00B17826" w:rsidP="00B17826">
      <w:pPr>
        <w:jc w:val="center"/>
        <w:rPr>
          <w:b/>
          <w:lang w:val="ru-RU"/>
        </w:rPr>
      </w:pPr>
    </w:p>
    <w:p w:rsidR="00B17826" w:rsidRDefault="00B17826" w:rsidP="00B17826">
      <w:pPr>
        <w:jc w:val="center"/>
        <w:rPr>
          <w:b/>
          <w:lang w:val="ru-RU"/>
        </w:rPr>
      </w:pPr>
    </w:p>
    <w:p w:rsidR="00B17826" w:rsidRDefault="00B17826" w:rsidP="00B17826">
      <w:pPr>
        <w:jc w:val="center"/>
        <w:rPr>
          <w:b/>
          <w:lang w:val="ru-RU"/>
        </w:rPr>
      </w:pPr>
    </w:p>
    <w:p w:rsidR="00B17826" w:rsidRDefault="00B17826" w:rsidP="00B17826">
      <w:pPr>
        <w:jc w:val="center"/>
        <w:rPr>
          <w:b/>
          <w:lang w:val="ru-RU"/>
        </w:rPr>
      </w:pPr>
    </w:p>
    <w:p w:rsidR="00B17826" w:rsidRDefault="00B17826" w:rsidP="00B17826">
      <w:pPr>
        <w:jc w:val="center"/>
        <w:rPr>
          <w:b/>
          <w:lang w:val="ru-RU"/>
        </w:rPr>
      </w:pPr>
    </w:p>
    <w:p w:rsidR="00B17826" w:rsidRDefault="00B17826" w:rsidP="00B17826">
      <w:pPr>
        <w:jc w:val="center"/>
        <w:rPr>
          <w:b/>
          <w:lang w:val="ru-RU"/>
        </w:rPr>
      </w:pPr>
    </w:p>
    <w:p w:rsidR="00B17826" w:rsidRDefault="00B17826" w:rsidP="00B17826">
      <w:pPr>
        <w:jc w:val="center"/>
        <w:rPr>
          <w:b/>
          <w:lang w:val="ru-RU"/>
        </w:rPr>
      </w:pPr>
    </w:p>
    <w:p w:rsidR="00B17826" w:rsidRDefault="00B17826" w:rsidP="00B17826">
      <w:pPr>
        <w:jc w:val="center"/>
        <w:rPr>
          <w:b/>
          <w:lang w:val="ru-RU"/>
        </w:rPr>
      </w:pPr>
    </w:p>
    <w:p w:rsidR="00B17826" w:rsidRDefault="00B17826" w:rsidP="00B17826">
      <w:pPr>
        <w:jc w:val="center"/>
        <w:rPr>
          <w:b/>
          <w:lang w:val="ru-RU"/>
        </w:rPr>
      </w:pPr>
    </w:p>
    <w:p w:rsidR="00B17826" w:rsidRDefault="00B17826" w:rsidP="00B17826">
      <w:pPr>
        <w:jc w:val="center"/>
        <w:rPr>
          <w:b/>
          <w:lang w:val="ru-RU"/>
        </w:rPr>
      </w:pPr>
    </w:p>
    <w:p w:rsidR="00B17826" w:rsidRDefault="00B17826" w:rsidP="00B17826">
      <w:pPr>
        <w:jc w:val="center"/>
        <w:rPr>
          <w:b/>
          <w:lang w:val="ru-RU"/>
        </w:rPr>
      </w:pPr>
      <w:r>
        <w:rPr>
          <w:b/>
          <w:lang w:val="ru-RU"/>
        </w:rPr>
        <w:t>г</w:t>
      </w:r>
      <w:proofErr w:type="gramStart"/>
      <w:r>
        <w:rPr>
          <w:b/>
          <w:lang w:val="ru-RU"/>
        </w:rPr>
        <w:t>.Р</w:t>
      </w:r>
      <w:proofErr w:type="gramEnd"/>
      <w:r>
        <w:rPr>
          <w:b/>
          <w:lang w:val="ru-RU"/>
        </w:rPr>
        <w:t>остов-на-Дону, 2023 г.</w:t>
      </w:r>
    </w:p>
    <w:p w:rsidR="00B17826" w:rsidRDefault="00B17826">
      <w:pPr>
        <w:rPr>
          <w:rFonts w:ascii="Times New Roman" w:hAnsi="Times New Roman"/>
          <w:b/>
          <w:color w:val="000000"/>
          <w:sz w:val="28"/>
          <w:lang w:val="ru-RU"/>
        </w:rPr>
      </w:pPr>
      <w:r>
        <w:rPr>
          <w:rFonts w:ascii="Times New Roman" w:hAnsi="Times New Roman"/>
          <w:b/>
          <w:color w:val="000000"/>
          <w:sz w:val="28"/>
          <w:lang w:val="ru-RU"/>
        </w:rPr>
        <w:br w:type="page"/>
      </w:r>
    </w:p>
    <w:p w:rsidR="00CD1BB3" w:rsidRPr="00DB0541" w:rsidRDefault="00CD1BB3" w:rsidP="00CD1BB3">
      <w:pPr>
        <w:spacing w:after="0" w:line="240" w:lineRule="auto"/>
        <w:ind w:firstLine="567"/>
        <w:jc w:val="center"/>
        <w:rPr>
          <w:rFonts w:ascii="Times New Roman" w:hAnsi="Times New Roman"/>
          <w:b/>
          <w:sz w:val="24"/>
          <w:szCs w:val="24"/>
          <w:lang w:val="ru-RU"/>
        </w:rPr>
      </w:pPr>
      <w:r w:rsidRPr="00DB0541">
        <w:rPr>
          <w:rFonts w:ascii="Times New Roman" w:hAnsi="Times New Roman"/>
          <w:b/>
          <w:sz w:val="24"/>
          <w:szCs w:val="24"/>
          <w:lang w:val="ru-RU"/>
        </w:rPr>
        <w:lastRenderedPageBreak/>
        <w:t xml:space="preserve">Федеральная рабочая программа </w:t>
      </w:r>
    </w:p>
    <w:p w:rsidR="00CD1BB3" w:rsidRPr="00DB0541" w:rsidRDefault="00CD1BB3" w:rsidP="00CD1BB3">
      <w:pPr>
        <w:spacing w:after="0" w:line="240" w:lineRule="auto"/>
        <w:ind w:firstLine="567"/>
        <w:jc w:val="center"/>
        <w:rPr>
          <w:rFonts w:ascii="Times New Roman" w:hAnsi="Times New Roman"/>
          <w:b/>
          <w:sz w:val="24"/>
          <w:szCs w:val="24"/>
          <w:lang w:val="ru-RU"/>
        </w:rPr>
      </w:pPr>
      <w:r>
        <w:rPr>
          <w:rFonts w:ascii="Times New Roman" w:hAnsi="Times New Roman"/>
          <w:b/>
          <w:sz w:val="24"/>
          <w:szCs w:val="24"/>
          <w:lang w:val="ru-RU"/>
        </w:rPr>
        <w:t>По русскому языку</w:t>
      </w:r>
      <w:r w:rsidRPr="00DB0541">
        <w:rPr>
          <w:rFonts w:ascii="Times New Roman" w:hAnsi="Times New Roman"/>
          <w:b/>
          <w:sz w:val="24"/>
          <w:szCs w:val="24"/>
          <w:lang w:val="ru-RU"/>
        </w:rPr>
        <w:t xml:space="preserve"> </w:t>
      </w:r>
    </w:p>
    <w:p w:rsidR="00CD1BB3" w:rsidRPr="00DB0541" w:rsidRDefault="00CD1BB3" w:rsidP="00CD1BB3">
      <w:pPr>
        <w:spacing w:after="0" w:line="240" w:lineRule="auto"/>
        <w:ind w:firstLine="567"/>
        <w:jc w:val="center"/>
        <w:rPr>
          <w:rFonts w:ascii="Times New Roman" w:hAnsi="Times New Roman"/>
          <w:b/>
          <w:sz w:val="24"/>
          <w:szCs w:val="24"/>
          <w:lang w:val="ru-RU"/>
        </w:rPr>
      </w:pPr>
      <w:r w:rsidRPr="00DB0541">
        <w:rPr>
          <w:rFonts w:ascii="Times New Roman" w:hAnsi="Times New Roman"/>
          <w:b/>
          <w:sz w:val="24"/>
          <w:szCs w:val="24"/>
          <w:lang w:val="ru-RU"/>
        </w:rPr>
        <w:t>для 3 классов</w:t>
      </w:r>
    </w:p>
    <w:p w:rsidR="00CD1BB3" w:rsidRPr="00DB0541" w:rsidRDefault="00CD1BB3" w:rsidP="00CD1BB3">
      <w:pPr>
        <w:spacing w:after="0" w:line="240" w:lineRule="auto"/>
        <w:ind w:firstLine="567"/>
        <w:jc w:val="center"/>
        <w:rPr>
          <w:rFonts w:ascii="Times New Roman" w:hAnsi="Times New Roman"/>
          <w:b/>
          <w:sz w:val="24"/>
          <w:szCs w:val="24"/>
          <w:lang w:val="ru-RU"/>
        </w:rPr>
      </w:pPr>
    </w:p>
    <w:p w:rsidR="00CD1BB3" w:rsidRPr="00DB0541" w:rsidRDefault="00CD1BB3" w:rsidP="00CD1BB3">
      <w:pPr>
        <w:spacing w:after="0" w:line="240" w:lineRule="auto"/>
        <w:ind w:firstLine="567"/>
        <w:jc w:val="both"/>
        <w:rPr>
          <w:rFonts w:ascii="Times New Roman" w:hAnsi="Times New Roman"/>
          <w:sz w:val="24"/>
          <w:szCs w:val="24"/>
          <w:lang w:val="ru-RU"/>
        </w:rPr>
      </w:pPr>
      <w:r w:rsidRPr="00DB0541">
        <w:rPr>
          <w:rFonts w:ascii="Times New Roman" w:hAnsi="Times New Roman"/>
          <w:sz w:val="24"/>
          <w:szCs w:val="24"/>
          <w:lang w:val="ru-RU"/>
        </w:rPr>
        <w:t xml:space="preserve"> 1. Пояснительная записка                                                             9 </w:t>
      </w:r>
    </w:p>
    <w:p w:rsidR="00CD1BB3" w:rsidRPr="00DB0541" w:rsidRDefault="00CD1BB3" w:rsidP="00CD1BB3">
      <w:pPr>
        <w:spacing w:after="0" w:line="240" w:lineRule="auto"/>
        <w:ind w:firstLine="567"/>
        <w:jc w:val="both"/>
        <w:rPr>
          <w:rFonts w:ascii="Times New Roman" w:hAnsi="Times New Roman"/>
          <w:sz w:val="24"/>
          <w:szCs w:val="24"/>
          <w:lang w:val="ru-RU"/>
        </w:rPr>
      </w:pPr>
      <w:r w:rsidRPr="00DB0541">
        <w:rPr>
          <w:rFonts w:ascii="Times New Roman" w:hAnsi="Times New Roman"/>
          <w:sz w:val="24"/>
          <w:szCs w:val="24"/>
          <w:lang w:val="ru-RU"/>
        </w:rPr>
        <w:t xml:space="preserve">2.Содержание учебного предмета                                                 9-10 </w:t>
      </w:r>
    </w:p>
    <w:p w:rsidR="00CD1BB3" w:rsidRPr="00DB0541" w:rsidRDefault="00CD1BB3" w:rsidP="00CD1BB3">
      <w:pPr>
        <w:spacing w:after="0" w:line="240" w:lineRule="auto"/>
        <w:ind w:firstLine="567"/>
        <w:jc w:val="both"/>
        <w:rPr>
          <w:rFonts w:ascii="Times New Roman" w:hAnsi="Times New Roman"/>
          <w:sz w:val="24"/>
          <w:szCs w:val="24"/>
          <w:lang w:val="ru-RU"/>
        </w:rPr>
      </w:pPr>
      <w:r w:rsidRPr="00DB0541">
        <w:rPr>
          <w:rFonts w:ascii="Times New Roman" w:hAnsi="Times New Roman"/>
          <w:sz w:val="24"/>
          <w:szCs w:val="24"/>
          <w:lang w:val="ru-RU"/>
        </w:rPr>
        <w:t xml:space="preserve">3.Планируемые результаты освоения учебного предмета         11 </w:t>
      </w:r>
    </w:p>
    <w:p w:rsidR="00CD1BB3" w:rsidRPr="00CD1BB3" w:rsidRDefault="00CD1BB3" w:rsidP="00CD1BB3">
      <w:pPr>
        <w:spacing w:after="0" w:line="240" w:lineRule="auto"/>
        <w:ind w:firstLine="567"/>
        <w:jc w:val="both"/>
        <w:rPr>
          <w:rFonts w:ascii="Times New Roman" w:hAnsi="Times New Roman"/>
          <w:sz w:val="24"/>
          <w:szCs w:val="24"/>
          <w:lang w:val="ru-RU"/>
        </w:rPr>
      </w:pPr>
      <w:r w:rsidRPr="00CD1BB3">
        <w:rPr>
          <w:rFonts w:ascii="Times New Roman" w:hAnsi="Times New Roman"/>
          <w:sz w:val="24"/>
          <w:szCs w:val="24"/>
          <w:lang w:val="ru-RU"/>
        </w:rPr>
        <w:t xml:space="preserve">4.Приложения к рабочей программе                                            12 </w:t>
      </w:r>
    </w:p>
    <w:p w:rsidR="00CD1BB3" w:rsidRDefault="00CD1BB3">
      <w:pPr>
        <w:spacing w:after="0" w:line="264" w:lineRule="auto"/>
        <w:ind w:left="120"/>
        <w:jc w:val="both"/>
        <w:rPr>
          <w:rFonts w:ascii="Times New Roman" w:hAnsi="Times New Roman"/>
          <w:b/>
          <w:color w:val="000000"/>
          <w:sz w:val="28"/>
          <w:lang w:val="ru-RU"/>
        </w:rPr>
      </w:pPr>
    </w:p>
    <w:p w:rsidR="00CD1BB3" w:rsidRDefault="00CD1BB3">
      <w:pPr>
        <w:spacing w:after="0" w:line="264" w:lineRule="auto"/>
        <w:ind w:left="120"/>
        <w:jc w:val="both"/>
        <w:rPr>
          <w:rFonts w:ascii="Times New Roman" w:hAnsi="Times New Roman"/>
          <w:b/>
          <w:color w:val="000000"/>
          <w:sz w:val="28"/>
          <w:lang w:val="ru-RU"/>
        </w:rPr>
      </w:pPr>
    </w:p>
    <w:p w:rsidR="00005B55" w:rsidRPr="00CD1BB3" w:rsidRDefault="00AD7B82" w:rsidP="00CD1BB3">
      <w:pPr>
        <w:pStyle w:val="ae"/>
        <w:numPr>
          <w:ilvl w:val="0"/>
          <w:numId w:val="19"/>
        </w:numPr>
        <w:spacing w:after="0" w:line="264" w:lineRule="auto"/>
        <w:jc w:val="both"/>
        <w:rPr>
          <w:lang w:val="ru-RU"/>
        </w:rPr>
      </w:pPr>
      <w:r w:rsidRPr="00CD1BB3">
        <w:rPr>
          <w:rFonts w:ascii="Times New Roman" w:hAnsi="Times New Roman"/>
          <w:b/>
          <w:color w:val="000000"/>
          <w:sz w:val="28"/>
          <w:lang w:val="ru-RU"/>
        </w:rPr>
        <w:t>ПОЯСНИТЕЛЬНАЯ ЗАПИСКА</w:t>
      </w:r>
    </w:p>
    <w:p w:rsidR="00005B55" w:rsidRPr="00FF4629" w:rsidRDefault="00005B55">
      <w:pPr>
        <w:spacing w:after="0" w:line="264" w:lineRule="auto"/>
        <w:ind w:left="120"/>
        <w:jc w:val="both"/>
        <w:rPr>
          <w:lang w:val="ru-RU"/>
        </w:rPr>
      </w:pPr>
    </w:p>
    <w:p w:rsidR="00005B55" w:rsidRPr="00FF4629" w:rsidRDefault="00AD7B82">
      <w:pPr>
        <w:spacing w:after="0" w:line="264" w:lineRule="auto"/>
        <w:ind w:firstLine="600"/>
        <w:jc w:val="both"/>
        <w:rPr>
          <w:lang w:val="ru-RU"/>
        </w:rPr>
      </w:pPr>
      <w:proofErr w:type="gramStart"/>
      <w:r w:rsidRPr="00FF4629">
        <w:rPr>
          <w:rFonts w:ascii="Times New Roman" w:hAnsi="Times New Roman"/>
          <w:color w:val="000000"/>
          <w:sz w:val="28"/>
          <w:lang w:val="ru-RU"/>
        </w:rPr>
        <w:t>Рабочая программа учебного предмета «Русский язык» (предметная область «Русский язык и литературное чтение»)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(далее – ФГОС НОО), Федеральной образовательной программы начального общего образования (далее – ФОП НОО), Федеральной рабочей программы по учебному предмету «Русский язык» (далее – ФРП «Русский язык</w:t>
      </w:r>
      <w:proofErr w:type="gramEnd"/>
      <w:r w:rsidRPr="00FF4629">
        <w:rPr>
          <w:rFonts w:ascii="Times New Roman" w:hAnsi="Times New Roman"/>
          <w:color w:val="000000"/>
          <w:sz w:val="28"/>
          <w:lang w:val="ru-RU"/>
        </w:rPr>
        <w:t xml:space="preserve">»), а также </w:t>
      </w:r>
      <w:proofErr w:type="gramStart"/>
      <w:r w:rsidRPr="00FF4629">
        <w:rPr>
          <w:rFonts w:ascii="Times New Roman" w:hAnsi="Times New Roman"/>
          <w:color w:val="000000"/>
          <w:sz w:val="28"/>
          <w:lang w:val="ru-RU"/>
        </w:rPr>
        <w:t>ориентирована</w:t>
      </w:r>
      <w:proofErr w:type="gramEnd"/>
      <w:r w:rsidRPr="00FF4629">
        <w:rPr>
          <w:rFonts w:ascii="Times New Roman" w:hAnsi="Times New Roman"/>
          <w:color w:val="000000"/>
          <w:sz w:val="28"/>
          <w:lang w:val="ru-RU"/>
        </w:rPr>
        <w:t xml:space="preserve"> на целевые приоритеты, сформулированные в федеральной рабочей программе воспитания. </w:t>
      </w:r>
    </w:p>
    <w:p w:rsidR="00005B55" w:rsidRPr="00FF4629" w:rsidRDefault="00005B55">
      <w:pPr>
        <w:spacing w:after="0" w:line="264" w:lineRule="auto"/>
        <w:ind w:left="120"/>
        <w:jc w:val="both"/>
        <w:rPr>
          <w:lang w:val="ru-RU"/>
        </w:rPr>
      </w:pPr>
    </w:p>
    <w:p w:rsidR="00005B55" w:rsidRPr="00FF4629" w:rsidRDefault="00AD7B82">
      <w:pPr>
        <w:spacing w:after="0" w:line="264" w:lineRule="auto"/>
        <w:ind w:left="120"/>
        <w:jc w:val="both"/>
        <w:rPr>
          <w:lang w:val="ru-RU"/>
        </w:rPr>
      </w:pPr>
      <w:r w:rsidRPr="00FF4629">
        <w:rPr>
          <w:rFonts w:ascii="Calibri" w:hAnsi="Calibri"/>
          <w:b/>
          <w:color w:val="000000"/>
          <w:sz w:val="28"/>
          <w:lang w:val="ru-RU"/>
        </w:rPr>
        <w:t>ОБЩАЯ ХАРАКТЕРИСТИКА УЧЕБНОГО ПРЕДМЕТА</w:t>
      </w:r>
      <w:r w:rsidRPr="00FF4629">
        <w:rPr>
          <w:rFonts w:ascii="Times New Roman" w:hAnsi="Times New Roman"/>
          <w:b/>
          <w:color w:val="000000"/>
          <w:sz w:val="28"/>
          <w:lang w:val="ru-RU"/>
        </w:rPr>
        <w:t xml:space="preserve"> «РУССКИЙ ЯЗЫК»</w:t>
      </w:r>
    </w:p>
    <w:p w:rsidR="00005B55" w:rsidRPr="00FF4629" w:rsidRDefault="00005B55">
      <w:pPr>
        <w:spacing w:after="0" w:line="264" w:lineRule="auto"/>
        <w:ind w:left="120"/>
        <w:jc w:val="both"/>
        <w:rPr>
          <w:lang w:val="ru-RU"/>
        </w:rPr>
      </w:pP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 xml:space="preserve">На уровне начального общего образования изучение русского языка имеет особое значение в развитии обучающегося. Приобретённые знания,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 а также будут востребованы в жизни. </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 xml:space="preserve">Русский язык как средство познания действительности обеспечивает развитие интеллектуальных и творческих способностей обучающихся, формирует умения извлекать и анализировать информацию из различных текстов, навыки самостоятельной учебной деятельности. Изучение русского языка является основой всего процесса обучения на уровне начального общего образования, успехи в изучении этого предмета во многом определяют результаты </w:t>
      </w:r>
      <w:proofErr w:type="gramStart"/>
      <w:r w:rsidRPr="00FF4629">
        <w:rPr>
          <w:rFonts w:ascii="Times New Roman" w:hAnsi="Times New Roman"/>
          <w:color w:val="000000"/>
          <w:sz w:val="28"/>
          <w:lang w:val="ru-RU"/>
        </w:rPr>
        <w:t>обучающихся</w:t>
      </w:r>
      <w:proofErr w:type="gramEnd"/>
      <w:r w:rsidRPr="00FF4629">
        <w:rPr>
          <w:rFonts w:ascii="Times New Roman" w:hAnsi="Times New Roman"/>
          <w:color w:val="000000"/>
          <w:sz w:val="28"/>
          <w:lang w:val="ru-RU"/>
        </w:rPr>
        <w:t xml:space="preserve"> по другим учебным предметам.</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 xml:space="preserve">Русский язык обладает значительным потенциалом в развитии функциональной грамотности обучающихся, особенно таких её компонентов, как языковая, коммуникативная, читательская, общекультурная и социальная грамотность. </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lastRenderedPageBreak/>
        <w:t>Первичное знакомство с системой русского языка, богатством его выразительных возможностей,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 Русский язык, выполняя свои базовые функции общения и выражения мысли, обеспечивает межличностное и социальное взаимодействие, способствует формированию самосознания и мировоззрения личности, является важнейшим средством хранения и передачи информации, культурных традиций, истории русского народа и других народов России. Свободное владение языком, умение выбирать нужные языковые средства во многом определяют возможность адекватного самовыражения взглядов, мыслей, чувств, проявления себя в различных жизненно важных для человека областях.</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 xml:space="preserve">Изучение русского языка обладает огромным потенциалом присвоения традиционных </w:t>
      </w:r>
      <w:proofErr w:type="spellStart"/>
      <w:r w:rsidRPr="00FF4629">
        <w:rPr>
          <w:rFonts w:ascii="Times New Roman" w:hAnsi="Times New Roman"/>
          <w:color w:val="000000"/>
          <w:sz w:val="28"/>
          <w:lang w:val="ru-RU"/>
        </w:rPr>
        <w:t>социокультурных</w:t>
      </w:r>
      <w:proofErr w:type="spellEnd"/>
      <w:r w:rsidRPr="00FF4629">
        <w:rPr>
          <w:rFonts w:ascii="Times New Roman" w:hAnsi="Times New Roman"/>
          <w:color w:val="000000"/>
          <w:sz w:val="28"/>
          <w:lang w:val="ru-RU"/>
        </w:rPr>
        <w:t xml:space="preserve"> и духовно-нравственных ценностей, принятых в обществе правил и норм поведения, в том числе речевого, что способствует формированию внутренней позиции личности. Личностные достижения обучающегося непосредственно связаны с осознанием языка как явления национальной культуры, пониманием связи языка и мировоззрения народа. Значимыми личностными результатами являются развитие устойчивого познавательного интереса к изучению русского языка, формирование ответственности за сохранение чистоты русского языка. </w:t>
      </w:r>
    </w:p>
    <w:p w:rsidR="00005B55" w:rsidRPr="00FF4629" w:rsidRDefault="00005B55">
      <w:pPr>
        <w:spacing w:after="0" w:line="264" w:lineRule="auto"/>
        <w:ind w:left="120"/>
        <w:jc w:val="both"/>
        <w:rPr>
          <w:lang w:val="ru-RU"/>
        </w:rPr>
      </w:pPr>
    </w:p>
    <w:p w:rsidR="00005B55" w:rsidRPr="00FF4629" w:rsidRDefault="00AD7B82">
      <w:pPr>
        <w:spacing w:after="0" w:line="264" w:lineRule="auto"/>
        <w:ind w:left="120"/>
        <w:jc w:val="both"/>
        <w:rPr>
          <w:lang w:val="ru-RU"/>
        </w:rPr>
      </w:pPr>
      <w:r w:rsidRPr="00FF4629">
        <w:rPr>
          <w:rFonts w:ascii="Times New Roman" w:hAnsi="Times New Roman"/>
          <w:b/>
          <w:color w:val="000000"/>
          <w:sz w:val="28"/>
          <w:lang w:val="ru-RU"/>
        </w:rPr>
        <w:t>ЦЕЛИ ИЗУЧЕНИЯ УЧЕБНОГО ПРЕДМЕТА</w:t>
      </w:r>
      <w:r w:rsidRPr="00FF4629">
        <w:rPr>
          <w:rFonts w:ascii="Times New Roman" w:hAnsi="Times New Roman"/>
          <w:b/>
          <w:color w:val="333333"/>
          <w:sz w:val="28"/>
          <w:lang w:val="ru-RU"/>
        </w:rPr>
        <w:t xml:space="preserve"> </w:t>
      </w:r>
      <w:r w:rsidRPr="00FF4629">
        <w:rPr>
          <w:rFonts w:ascii="Times New Roman" w:hAnsi="Times New Roman"/>
          <w:b/>
          <w:color w:val="000000"/>
          <w:sz w:val="28"/>
          <w:lang w:val="ru-RU"/>
        </w:rPr>
        <w:t>«РУССКИЙ ЯЗЫК»</w:t>
      </w:r>
    </w:p>
    <w:p w:rsidR="00005B55" w:rsidRPr="00FF4629" w:rsidRDefault="00005B55">
      <w:pPr>
        <w:spacing w:after="0" w:line="264" w:lineRule="auto"/>
        <w:ind w:left="120"/>
        <w:jc w:val="both"/>
        <w:rPr>
          <w:lang w:val="ru-RU"/>
        </w:rPr>
      </w:pP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Изучение русского языка направлено на достижение следующих целей:</w:t>
      </w:r>
    </w:p>
    <w:p w:rsidR="00005B55" w:rsidRPr="00FF4629" w:rsidRDefault="00AD7B82">
      <w:pPr>
        <w:spacing w:after="0" w:line="264" w:lineRule="auto"/>
        <w:ind w:firstLine="600"/>
        <w:jc w:val="both"/>
        <w:rPr>
          <w:lang w:val="ru-RU"/>
        </w:rPr>
      </w:pPr>
      <w:proofErr w:type="gramStart"/>
      <w:r w:rsidRPr="00FF4629">
        <w:rPr>
          <w:rFonts w:ascii="Times New Roman" w:hAnsi="Times New Roman"/>
          <w:color w:val="000000"/>
          <w:sz w:val="28"/>
          <w:lang w:val="ru-RU"/>
        </w:rPr>
        <w:t xml:space="preserve">1) приобретение обучающимися первоначальных представлений о многообразии языков и культур на территории Российской Федерации, о языке как одной из главных </w:t>
      </w:r>
      <w:proofErr w:type="spellStart"/>
      <w:r w:rsidRPr="00FF4629">
        <w:rPr>
          <w:rFonts w:ascii="Times New Roman" w:hAnsi="Times New Roman"/>
          <w:color w:val="000000"/>
          <w:sz w:val="28"/>
          <w:lang w:val="ru-RU"/>
        </w:rPr>
        <w:t>духовно­нравственных</w:t>
      </w:r>
      <w:proofErr w:type="spellEnd"/>
      <w:r w:rsidRPr="00FF4629">
        <w:rPr>
          <w:rFonts w:ascii="Times New Roman" w:hAnsi="Times New Roman"/>
          <w:color w:val="000000"/>
          <w:sz w:val="28"/>
          <w:lang w:val="ru-RU"/>
        </w:rPr>
        <w:t xml:space="preserve"> ценностей народа; понимание роли языка как основного средства общения; осознание значения русского языка как государственного языка Российской Федерации; понимание роли русского языка как языка межнационального общения; осознание правильной устной и письменной речи как показателя общей культуры человека;</w:t>
      </w:r>
      <w:proofErr w:type="gramEnd"/>
    </w:p>
    <w:p w:rsidR="00005B55" w:rsidRPr="00FF4629" w:rsidRDefault="00AD7B82">
      <w:pPr>
        <w:spacing w:after="0"/>
        <w:ind w:firstLine="600"/>
        <w:jc w:val="both"/>
        <w:rPr>
          <w:lang w:val="ru-RU"/>
        </w:rPr>
      </w:pPr>
      <w:r w:rsidRPr="00FF4629">
        <w:rPr>
          <w:rFonts w:ascii="Times New Roman" w:hAnsi="Times New Roman"/>
          <w:color w:val="000000"/>
          <w:sz w:val="28"/>
          <w:lang w:val="ru-RU"/>
        </w:rPr>
        <w:t xml:space="preserve">2) овладение основными видами речевой деятельности на основе первоначальных представлений о нормах современного русского литературного языка: </w:t>
      </w:r>
      <w:proofErr w:type="spellStart"/>
      <w:r w:rsidRPr="00FF4629">
        <w:rPr>
          <w:rFonts w:ascii="Times New Roman" w:hAnsi="Times New Roman"/>
          <w:color w:val="000000"/>
          <w:sz w:val="28"/>
          <w:lang w:val="ru-RU"/>
        </w:rPr>
        <w:t>аудирование</w:t>
      </w:r>
      <w:proofErr w:type="spellEnd"/>
      <w:r w:rsidRPr="00FF4629">
        <w:rPr>
          <w:rFonts w:ascii="Times New Roman" w:hAnsi="Times New Roman"/>
          <w:color w:val="000000"/>
          <w:sz w:val="28"/>
          <w:lang w:val="ru-RU"/>
        </w:rPr>
        <w:t>, говорение, чтение, письмо;</w:t>
      </w:r>
    </w:p>
    <w:p w:rsidR="00005B55" w:rsidRPr="00FF4629" w:rsidRDefault="00AD7B82">
      <w:pPr>
        <w:spacing w:after="0"/>
        <w:ind w:firstLine="600"/>
        <w:jc w:val="both"/>
        <w:rPr>
          <w:lang w:val="ru-RU"/>
        </w:rPr>
      </w:pPr>
      <w:r w:rsidRPr="00FF4629">
        <w:rPr>
          <w:rFonts w:ascii="Times New Roman" w:hAnsi="Times New Roman"/>
          <w:color w:val="000000"/>
          <w:sz w:val="28"/>
          <w:lang w:val="ru-RU"/>
        </w:rPr>
        <w:t xml:space="preserve">3) овладение первоначальными научными представлениями о системе русского языка: фонетика, графика, лексика, </w:t>
      </w:r>
      <w:proofErr w:type="spellStart"/>
      <w:r w:rsidRPr="00FF4629">
        <w:rPr>
          <w:rFonts w:ascii="Times New Roman" w:hAnsi="Times New Roman"/>
          <w:color w:val="000000"/>
          <w:sz w:val="28"/>
          <w:lang w:val="ru-RU"/>
        </w:rPr>
        <w:t>морфемика</w:t>
      </w:r>
      <w:proofErr w:type="spellEnd"/>
      <w:r w:rsidRPr="00FF4629">
        <w:rPr>
          <w:rFonts w:ascii="Times New Roman" w:hAnsi="Times New Roman"/>
          <w:color w:val="000000"/>
          <w:sz w:val="28"/>
          <w:lang w:val="ru-RU"/>
        </w:rPr>
        <w:t xml:space="preserve">, морфология и синтаксис; об основных единицах языка, их признаках и особенностях употребления в речи; использование в речевой деятельности норм </w:t>
      </w:r>
      <w:r w:rsidRPr="00FF4629">
        <w:rPr>
          <w:rFonts w:ascii="Times New Roman" w:hAnsi="Times New Roman"/>
          <w:color w:val="000000"/>
          <w:sz w:val="28"/>
          <w:lang w:val="ru-RU"/>
        </w:rPr>
        <w:lastRenderedPageBreak/>
        <w:t>современного русского литературного языка (орфоэпических, лексических, грамматических, орфографических, пунктуационных) и речевого этикета;</w:t>
      </w:r>
    </w:p>
    <w:p w:rsidR="00005B55" w:rsidRPr="00FF4629" w:rsidRDefault="00AD7B82">
      <w:pPr>
        <w:spacing w:after="0"/>
        <w:ind w:firstLine="600"/>
        <w:jc w:val="both"/>
        <w:rPr>
          <w:lang w:val="ru-RU"/>
        </w:rPr>
      </w:pPr>
      <w:r w:rsidRPr="00FF4629">
        <w:rPr>
          <w:rFonts w:ascii="Times New Roman" w:hAnsi="Times New Roman"/>
          <w:color w:val="000000"/>
          <w:sz w:val="28"/>
          <w:lang w:val="ru-RU"/>
        </w:rPr>
        <w:t>4) использование в речевой деятельности норм современного русского литературного языка (орфоэпических, лексических, грамматических, орфографических, пунктуационных) и речевого этикета;</w:t>
      </w:r>
    </w:p>
    <w:p w:rsidR="00005B55" w:rsidRPr="00FF4629" w:rsidRDefault="00AD7B82">
      <w:pPr>
        <w:spacing w:after="0"/>
        <w:ind w:firstLine="600"/>
        <w:jc w:val="both"/>
        <w:rPr>
          <w:lang w:val="ru-RU"/>
        </w:rPr>
      </w:pPr>
      <w:r w:rsidRPr="00FF4629">
        <w:rPr>
          <w:rFonts w:ascii="Times New Roman" w:hAnsi="Times New Roman"/>
          <w:color w:val="000000"/>
          <w:sz w:val="28"/>
          <w:lang w:val="ru-RU"/>
        </w:rPr>
        <w:t>5) развитие функциональной грамотности, готовности к успешному взаимодействию с изменяющимся миром и дальнейшему успешному образованию.</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 Языковой материал призван сформировать первоначальные представления о структуре русского языка, способствовать усвоению норм русского литературного языка, орфографических и пунктуационных правил.</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Развитие устной и письменной речи обучающихся направлено на решение практической задачи развития всех видов речевой деятельности, отработку навыков использования усвоенных норм русского литературного языка, речевых норм и правил речевого этикета в процессе устного и письменного общения.</w:t>
      </w:r>
    </w:p>
    <w:p w:rsidR="00005B55" w:rsidRPr="00FF4629" w:rsidRDefault="00AD7B82">
      <w:pPr>
        <w:spacing w:after="0"/>
        <w:ind w:firstLine="600"/>
        <w:jc w:val="both"/>
        <w:rPr>
          <w:lang w:val="ru-RU"/>
        </w:rPr>
      </w:pPr>
      <w:r w:rsidRPr="00FF4629">
        <w:rPr>
          <w:rFonts w:ascii="Times New Roman" w:hAnsi="Times New Roman"/>
          <w:color w:val="000000"/>
          <w:sz w:val="28"/>
          <w:lang w:val="ru-RU"/>
        </w:rPr>
        <w:t>Ряд задач по совершенствованию речевой деятельности решаются совместно с учебным предметом «Литературное чтение».</w:t>
      </w:r>
    </w:p>
    <w:p w:rsidR="00005B55" w:rsidRPr="00FF4629" w:rsidRDefault="00005B55">
      <w:pPr>
        <w:spacing w:after="0" w:line="264" w:lineRule="auto"/>
        <w:ind w:left="120"/>
        <w:jc w:val="both"/>
        <w:rPr>
          <w:lang w:val="ru-RU"/>
        </w:rPr>
      </w:pPr>
    </w:p>
    <w:p w:rsidR="00005B55" w:rsidRPr="00FF4629" w:rsidRDefault="00AD7B82">
      <w:pPr>
        <w:spacing w:after="0" w:line="264" w:lineRule="auto"/>
        <w:ind w:left="120"/>
        <w:jc w:val="both"/>
        <w:rPr>
          <w:lang w:val="ru-RU"/>
        </w:rPr>
      </w:pPr>
      <w:r w:rsidRPr="00FF4629">
        <w:rPr>
          <w:rFonts w:ascii="Times New Roman" w:hAnsi="Times New Roman"/>
          <w:b/>
          <w:color w:val="000000"/>
          <w:sz w:val="28"/>
          <w:lang w:val="ru-RU"/>
        </w:rPr>
        <w:t>МЕСТО УЧЕБНОГО ПРЕДМЕТА</w:t>
      </w:r>
      <w:r w:rsidRPr="00FF4629">
        <w:rPr>
          <w:rFonts w:ascii="Times New Roman" w:hAnsi="Times New Roman"/>
          <w:b/>
          <w:color w:val="333333"/>
          <w:sz w:val="28"/>
          <w:lang w:val="ru-RU"/>
        </w:rPr>
        <w:t xml:space="preserve"> </w:t>
      </w:r>
      <w:r w:rsidRPr="00FF4629">
        <w:rPr>
          <w:rFonts w:ascii="Times New Roman" w:hAnsi="Times New Roman"/>
          <w:b/>
          <w:color w:val="000000"/>
          <w:sz w:val="28"/>
          <w:lang w:val="ru-RU"/>
        </w:rPr>
        <w:t>«РУССКИЙ ЯЗЫК» В УЧЕБНОМ ПЛАНЕ</w:t>
      </w:r>
    </w:p>
    <w:p w:rsidR="00005B55" w:rsidRPr="00FF4629" w:rsidRDefault="00005B55">
      <w:pPr>
        <w:spacing w:after="0" w:line="264" w:lineRule="auto"/>
        <w:ind w:left="120"/>
        <w:jc w:val="both"/>
        <w:rPr>
          <w:lang w:val="ru-RU"/>
        </w:rPr>
      </w:pPr>
    </w:p>
    <w:p w:rsidR="00005B55" w:rsidRPr="00FF4629" w:rsidRDefault="00AD7B82">
      <w:pPr>
        <w:spacing w:after="0" w:line="264" w:lineRule="auto"/>
        <w:ind w:left="120"/>
        <w:jc w:val="both"/>
        <w:rPr>
          <w:lang w:val="ru-RU"/>
        </w:rPr>
      </w:pPr>
      <w:r w:rsidRPr="00FF4629">
        <w:rPr>
          <w:rFonts w:ascii="Times New Roman" w:hAnsi="Times New Roman"/>
          <w:color w:val="000000"/>
          <w:sz w:val="28"/>
          <w:lang w:val="ru-RU"/>
        </w:rPr>
        <w:t>Общее число часов, отведённых на изучение «Русского языка», – 675 (5 часов в неделю в каждом классе): в 1 классе – 165 ч, во 2–4 классах – по 170 ч.</w:t>
      </w:r>
    </w:p>
    <w:p w:rsidR="00005B55" w:rsidRPr="00FF4629" w:rsidRDefault="00005B55">
      <w:pPr>
        <w:rPr>
          <w:lang w:val="ru-RU"/>
        </w:rPr>
        <w:sectPr w:rsidR="00005B55" w:rsidRPr="00FF4629">
          <w:pgSz w:w="11906" w:h="16383"/>
          <w:pgMar w:top="1134" w:right="850" w:bottom="1134" w:left="1701" w:header="720" w:footer="720" w:gutter="0"/>
          <w:cols w:space="720"/>
        </w:sectPr>
      </w:pPr>
    </w:p>
    <w:p w:rsidR="00005B55" w:rsidRPr="00CD1BB3" w:rsidRDefault="00AD7B82" w:rsidP="00CD1BB3">
      <w:pPr>
        <w:pStyle w:val="ae"/>
        <w:numPr>
          <w:ilvl w:val="0"/>
          <w:numId w:val="19"/>
        </w:numPr>
        <w:spacing w:after="0" w:line="264" w:lineRule="auto"/>
        <w:jc w:val="both"/>
        <w:rPr>
          <w:lang w:val="ru-RU"/>
        </w:rPr>
      </w:pPr>
      <w:bookmarkStart w:id="1" w:name="block-5538164"/>
      <w:bookmarkEnd w:id="0"/>
      <w:r w:rsidRPr="00CD1BB3">
        <w:rPr>
          <w:rFonts w:ascii="Times New Roman" w:hAnsi="Times New Roman"/>
          <w:b/>
          <w:color w:val="000000"/>
          <w:sz w:val="28"/>
          <w:lang w:val="ru-RU"/>
        </w:rPr>
        <w:lastRenderedPageBreak/>
        <w:t>СОДЕРЖАНИЕ УЧЕБНОГО ПРЕДМЕТА</w:t>
      </w:r>
    </w:p>
    <w:p w:rsidR="00005B55" w:rsidRPr="00FF4629" w:rsidRDefault="00AD7B82">
      <w:pPr>
        <w:spacing w:after="0" w:line="264" w:lineRule="auto"/>
        <w:ind w:firstLine="600"/>
        <w:jc w:val="both"/>
        <w:rPr>
          <w:lang w:val="ru-RU"/>
        </w:rPr>
      </w:pPr>
      <w:r w:rsidRPr="00FF4629">
        <w:rPr>
          <w:rFonts w:ascii="Times New Roman" w:hAnsi="Times New Roman"/>
          <w:b/>
          <w:color w:val="000000"/>
          <w:sz w:val="28"/>
          <w:lang w:val="ru-RU"/>
        </w:rPr>
        <w:t>Сведения о русском языке</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Русский язык как государственный язык Российской Федерации. Методы познания языка: наблюдение, анализ, лингвистический эксперимент.</w:t>
      </w:r>
    </w:p>
    <w:p w:rsidR="00005B55" w:rsidRPr="00FF4629" w:rsidRDefault="00AD7B82">
      <w:pPr>
        <w:spacing w:after="0" w:line="264" w:lineRule="auto"/>
        <w:ind w:firstLine="600"/>
        <w:jc w:val="both"/>
        <w:rPr>
          <w:lang w:val="ru-RU"/>
        </w:rPr>
      </w:pPr>
      <w:r w:rsidRPr="00FF4629">
        <w:rPr>
          <w:rFonts w:ascii="Times New Roman" w:hAnsi="Times New Roman"/>
          <w:b/>
          <w:color w:val="000000"/>
          <w:sz w:val="28"/>
          <w:lang w:val="ru-RU"/>
        </w:rPr>
        <w:t>Фонетика и графика</w:t>
      </w:r>
    </w:p>
    <w:p w:rsidR="00005B55" w:rsidRPr="00FF4629" w:rsidRDefault="00AD7B82">
      <w:pPr>
        <w:spacing w:after="0" w:line="264" w:lineRule="auto"/>
        <w:ind w:firstLine="600"/>
        <w:jc w:val="both"/>
        <w:rPr>
          <w:lang w:val="ru-RU"/>
        </w:rPr>
      </w:pPr>
      <w:proofErr w:type="gramStart"/>
      <w:r w:rsidRPr="00FF4629">
        <w:rPr>
          <w:rFonts w:ascii="Times New Roman" w:hAnsi="Times New Roman"/>
          <w:color w:val="000000"/>
          <w:sz w:val="28"/>
          <w:lang w:val="ru-RU"/>
        </w:rPr>
        <w:t>Звуки русского языка: гласный (согласный); гласный ударный (безударный); согласный твёрдый (мягкий), парный (непарный); согласный глухой (звонкий), парный (непарный); функции разделительных мягкого и твёрдого знаков, условия использования на письме разделительных мягкого и твёрдого знаков (повторение изученного).</w:t>
      </w:r>
      <w:proofErr w:type="gramEnd"/>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 xml:space="preserve">Соотношение звукового и буквенного состава в словах с разделительными </w:t>
      </w:r>
      <w:proofErr w:type="spellStart"/>
      <w:r w:rsidRPr="00FF4629">
        <w:rPr>
          <w:rFonts w:ascii="Times New Roman" w:hAnsi="Times New Roman"/>
          <w:color w:val="000000"/>
          <w:sz w:val="28"/>
          <w:lang w:val="ru-RU"/>
        </w:rPr>
        <w:t>ь</w:t>
      </w:r>
      <w:proofErr w:type="spellEnd"/>
      <w:r w:rsidRPr="00FF4629">
        <w:rPr>
          <w:rFonts w:ascii="Times New Roman" w:hAnsi="Times New Roman"/>
          <w:color w:val="000000"/>
          <w:sz w:val="28"/>
          <w:lang w:val="ru-RU"/>
        </w:rPr>
        <w:t xml:space="preserve"> и </w:t>
      </w:r>
      <w:proofErr w:type="spellStart"/>
      <w:r w:rsidRPr="00FF4629">
        <w:rPr>
          <w:rFonts w:ascii="Times New Roman" w:hAnsi="Times New Roman"/>
          <w:color w:val="000000"/>
          <w:sz w:val="28"/>
          <w:lang w:val="ru-RU"/>
        </w:rPr>
        <w:t>ъ</w:t>
      </w:r>
      <w:proofErr w:type="spellEnd"/>
      <w:r w:rsidRPr="00FF4629">
        <w:rPr>
          <w:rFonts w:ascii="Times New Roman" w:hAnsi="Times New Roman"/>
          <w:color w:val="000000"/>
          <w:sz w:val="28"/>
          <w:lang w:val="ru-RU"/>
        </w:rPr>
        <w:t>, в словах с непроизносимыми согласными.</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Использование алфавита при работе со словарями, справочниками, каталогами.</w:t>
      </w:r>
    </w:p>
    <w:p w:rsidR="00005B55" w:rsidRPr="00EC1E9E" w:rsidRDefault="00AD7B82">
      <w:pPr>
        <w:spacing w:after="0" w:line="264" w:lineRule="auto"/>
        <w:ind w:firstLine="600"/>
        <w:jc w:val="both"/>
        <w:rPr>
          <w:lang w:val="ru-RU"/>
        </w:rPr>
      </w:pPr>
      <w:r w:rsidRPr="00FF4629">
        <w:rPr>
          <w:rFonts w:ascii="Times New Roman" w:hAnsi="Times New Roman"/>
          <w:b/>
          <w:color w:val="000000"/>
          <w:sz w:val="28"/>
          <w:lang w:val="ru-RU"/>
        </w:rPr>
        <w:t>Орфоэпия</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Нормы произношения звуков и сочетаний звуков; ударение в словах в соответствии с нормами современного русского литературного языка (на ограниченном перечне слов, отрабатываемом в учебнике).</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Использование орфоэпического словаря для решения практических задач.</w:t>
      </w:r>
    </w:p>
    <w:p w:rsidR="00005B55" w:rsidRPr="00FF4629" w:rsidRDefault="00AD7B82">
      <w:pPr>
        <w:spacing w:after="0" w:line="264" w:lineRule="auto"/>
        <w:ind w:firstLine="600"/>
        <w:jc w:val="both"/>
        <w:rPr>
          <w:lang w:val="ru-RU"/>
        </w:rPr>
      </w:pPr>
      <w:r w:rsidRPr="00FF4629">
        <w:rPr>
          <w:rFonts w:ascii="Times New Roman" w:hAnsi="Times New Roman"/>
          <w:b/>
          <w:color w:val="000000"/>
          <w:sz w:val="28"/>
          <w:lang w:val="ru-RU"/>
        </w:rPr>
        <w:t>Лексика</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Повторение: лексическое значение слова.</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Прямое и переносное значение слова (ознакомление). Устаревшие слова (ознакомление).</w:t>
      </w:r>
    </w:p>
    <w:p w:rsidR="00005B55" w:rsidRPr="00FF4629" w:rsidRDefault="00AD7B82">
      <w:pPr>
        <w:spacing w:after="0" w:line="264" w:lineRule="auto"/>
        <w:ind w:firstLine="600"/>
        <w:jc w:val="both"/>
        <w:rPr>
          <w:lang w:val="ru-RU"/>
        </w:rPr>
      </w:pPr>
      <w:r w:rsidRPr="00FF4629">
        <w:rPr>
          <w:rFonts w:ascii="Times New Roman" w:hAnsi="Times New Roman"/>
          <w:b/>
          <w:color w:val="000000"/>
          <w:sz w:val="28"/>
          <w:lang w:val="ru-RU"/>
        </w:rPr>
        <w:t>Состав слова (</w:t>
      </w:r>
      <w:proofErr w:type="spellStart"/>
      <w:r w:rsidRPr="00FF4629">
        <w:rPr>
          <w:rFonts w:ascii="Times New Roman" w:hAnsi="Times New Roman"/>
          <w:b/>
          <w:color w:val="000000"/>
          <w:sz w:val="28"/>
          <w:lang w:val="ru-RU"/>
        </w:rPr>
        <w:t>морфемика</w:t>
      </w:r>
      <w:proofErr w:type="spellEnd"/>
      <w:r w:rsidRPr="00FF4629">
        <w:rPr>
          <w:rFonts w:ascii="Times New Roman" w:hAnsi="Times New Roman"/>
          <w:b/>
          <w:color w:val="000000"/>
          <w:sz w:val="28"/>
          <w:lang w:val="ru-RU"/>
        </w:rPr>
        <w:t>)</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Корень как обязательная часть слова; однокоренные (родственные) слова; признаки однокоренных (родственных) слов; различение однокоренных слов и синонимов, однокоренных слов и слов с омонимичными корнями; выделение в словах корня (простые случаи); окончание как изменяемая часть слова (повторение изученного).</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 xml:space="preserve">Однокоренные слова и формы одного и того же слова. Корень, приставка, суффикс ‑ значимые части слова. Нулевое окончание (ознакомление). Выделение в словах с однозначно выделяемыми морфемами окончания, корня, приставки, суффикса. </w:t>
      </w:r>
    </w:p>
    <w:p w:rsidR="00005B55" w:rsidRPr="00FF4629" w:rsidRDefault="00AD7B82">
      <w:pPr>
        <w:spacing w:after="0" w:line="264" w:lineRule="auto"/>
        <w:ind w:firstLine="600"/>
        <w:jc w:val="both"/>
        <w:rPr>
          <w:lang w:val="ru-RU"/>
        </w:rPr>
      </w:pPr>
      <w:r w:rsidRPr="00FF4629">
        <w:rPr>
          <w:rFonts w:ascii="Times New Roman" w:hAnsi="Times New Roman"/>
          <w:b/>
          <w:color w:val="000000"/>
          <w:sz w:val="28"/>
          <w:lang w:val="ru-RU"/>
        </w:rPr>
        <w:t>Морфология</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Части речи.</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 xml:space="preserve">Имя существительное: общее значение, вопросы, употребление в речи. Имена существительные единственного и множественного числа. Имена существительные мужского, женского и среднего рода. Падеж имён </w:t>
      </w:r>
      <w:r w:rsidRPr="00FF4629">
        <w:rPr>
          <w:rFonts w:ascii="Times New Roman" w:hAnsi="Times New Roman"/>
          <w:color w:val="000000"/>
          <w:sz w:val="28"/>
          <w:lang w:val="ru-RU"/>
        </w:rPr>
        <w:lastRenderedPageBreak/>
        <w:t>существительных. Определение падежа, в котором употреблено имя существительное. Изменение имён существительных по падежам и числам (склонение). Имена существительные 1, 2, 3­го склонения. Имена существительные одушевлённые и неодушевлённые.</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 xml:space="preserve">Имя прилагательное: общее значение, вопросы, употребление в речи. Зависимость формы имени прилагательного от формы имени существительного. Изменение имён прилагательных по родам, числам и падежам (кроме имён прилагательных на </w:t>
      </w:r>
      <w:proofErr w:type="gramStart"/>
      <w:r w:rsidRPr="00FF4629">
        <w:rPr>
          <w:rFonts w:ascii="Times New Roman" w:hAnsi="Times New Roman"/>
          <w:color w:val="000000"/>
          <w:sz w:val="28"/>
          <w:lang w:val="ru-RU"/>
        </w:rPr>
        <w:t>-</w:t>
      </w:r>
      <w:proofErr w:type="spellStart"/>
      <w:r w:rsidRPr="00FF4629">
        <w:rPr>
          <w:rFonts w:ascii="Times New Roman" w:hAnsi="Times New Roman"/>
          <w:color w:val="000000"/>
          <w:sz w:val="28"/>
          <w:lang w:val="ru-RU"/>
        </w:rPr>
        <w:t>и</w:t>
      </w:r>
      <w:proofErr w:type="gramEnd"/>
      <w:r w:rsidRPr="00FF4629">
        <w:rPr>
          <w:rFonts w:ascii="Times New Roman" w:hAnsi="Times New Roman"/>
          <w:color w:val="000000"/>
          <w:sz w:val="28"/>
          <w:lang w:val="ru-RU"/>
        </w:rPr>
        <w:t>й</w:t>
      </w:r>
      <w:proofErr w:type="spellEnd"/>
      <w:r w:rsidRPr="00FF4629">
        <w:rPr>
          <w:rFonts w:ascii="Times New Roman" w:hAnsi="Times New Roman"/>
          <w:color w:val="000000"/>
          <w:sz w:val="28"/>
          <w:lang w:val="ru-RU"/>
        </w:rPr>
        <w:t>, -</w:t>
      </w:r>
      <w:proofErr w:type="spellStart"/>
      <w:r w:rsidRPr="00FF4629">
        <w:rPr>
          <w:rFonts w:ascii="Times New Roman" w:hAnsi="Times New Roman"/>
          <w:color w:val="000000"/>
          <w:sz w:val="28"/>
          <w:lang w:val="ru-RU"/>
        </w:rPr>
        <w:t>ов</w:t>
      </w:r>
      <w:proofErr w:type="spellEnd"/>
      <w:r w:rsidRPr="00FF4629">
        <w:rPr>
          <w:rFonts w:ascii="Times New Roman" w:hAnsi="Times New Roman"/>
          <w:color w:val="000000"/>
          <w:sz w:val="28"/>
          <w:lang w:val="ru-RU"/>
        </w:rPr>
        <w:t>, -ин). Склонение имён прилагательных.</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Местоимение (общее представление). Личные местоимения, их употребление в речи. Использование личных местоимений для устранения неоправданных повторов в тексте.</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Глагол: общее значение, вопросы, употребление в речи. Неопределённая форма глагола. Настоящее, будущее, прошедшее время глаголов. Изменение глаголов по временам, числам. Род глаголов в прошедшем времени.</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Частица не, её значение.</w:t>
      </w:r>
    </w:p>
    <w:p w:rsidR="00005B55" w:rsidRPr="00FF4629" w:rsidRDefault="00AD7B82">
      <w:pPr>
        <w:spacing w:after="0" w:line="264" w:lineRule="auto"/>
        <w:ind w:firstLine="600"/>
        <w:jc w:val="both"/>
        <w:rPr>
          <w:lang w:val="ru-RU"/>
        </w:rPr>
      </w:pPr>
      <w:r w:rsidRPr="00FF4629">
        <w:rPr>
          <w:rFonts w:ascii="Times New Roman" w:hAnsi="Times New Roman"/>
          <w:b/>
          <w:color w:val="000000"/>
          <w:sz w:val="28"/>
          <w:lang w:val="ru-RU"/>
        </w:rPr>
        <w:t>Синтаксис</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Предложение. Установление при помощи смысловых (синтаксических) вопросов связи между словами в предложении. Главные члены предложения ‑ подлежащее и сказуемое. Второстепенные члены предложения (без деления на виды). Предложения распространённые и нераспространённые.</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Наблюдение за однородными членами предложения с союзами и, а, но и без союзов.</w:t>
      </w:r>
    </w:p>
    <w:p w:rsidR="00005B55" w:rsidRPr="00FF4629" w:rsidRDefault="00AD7B82">
      <w:pPr>
        <w:spacing w:after="0" w:line="264" w:lineRule="auto"/>
        <w:ind w:firstLine="600"/>
        <w:jc w:val="both"/>
        <w:rPr>
          <w:lang w:val="ru-RU"/>
        </w:rPr>
      </w:pPr>
      <w:r w:rsidRPr="00FF4629">
        <w:rPr>
          <w:rFonts w:ascii="Times New Roman" w:hAnsi="Times New Roman"/>
          <w:b/>
          <w:color w:val="000000"/>
          <w:sz w:val="28"/>
          <w:lang w:val="ru-RU"/>
        </w:rPr>
        <w:t>Орфография и пунктуация</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Орфографическая зоркость как осознание места возможного возникновения орфографической ошибки, различные способы решения орфографической задачи в зависимости от места орфограммы в слове; контроль и самоконтроль при проверке собственных и предложенных текстов (повторение и применение на новом орфографическом материале).</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Использование орфографического словаря для определения (уточнения) написания слова.</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Правила правописания и их применение:</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разделительный твёрдый знак;</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 xml:space="preserve">непроизносимые согласные в </w:t>
      </w:r>
      <w:proofErr w:type="gramStart"/>
      <w:r w:rsidRPr="00FF4629">
        <w:rPr>
          <w:rFonts w:ascii="Times New Roman" w:hAnsi="Times New Roman"/>
          <w:color w:val="000000"/>
          <w:sz w:val="28"/>
          <w:lang w:val="ru-RU"/>
        </w:rPr>
        <w:t>корне слова</w:t>
      </w:r>
      <w:proofErr w:type="gramEnd"/>
      <w:r w:rsidRPr="00FF4629">
        <w:rPr>
          <w:rFonts w:ascii="Times New Roman" w:hAnsi="Times New Roman"/>
          <w:color w:val="000000"/>
          <w:sz w:val="28"/>
          <w:lang w:val="ru-RU"/>
        </w:rPr>
        <w:t>;</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мягкий знак после шипящих на конце имён существительных;</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безударные гласные в падежных окончаниях имён существительных (на уровне наблюдения);</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безударные гласные в падежных окончаниях имён прилагательных (на уровне наблюдения);</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lastRenderedPageBreak/>
        <w:t>раздельное написание предлогов с личными местоимениями;</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непроверяемые гласные и согласные (перечень слов в орфографическом словаре учебника);</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раздельное написание частицы не с глаголами.</w:t>
      </w:r>
    </w:p>
    <w:p w:rsidR="00005B55" w:rsidRPr="00FF4629" w:rsidRDefault="00AD7B82">
      <w:pPr>
        <w:spacing w:after="0" w:line="264" w:lineRule="auto"/>
        <w:ind w:firstLine="600"/>
        <w:jc w:val="both"/>
        <w:rPr>
          <w:lang w:val="ru-RU"/>
        </w:rPr>
      </w:pPr>
      <w:r w:rsidRPr="00FF4629">
        <w:rPr>
          <w:rFonts w:ascii="Times New Roman" w:hAnsi="Times New Roman"/>
          <w:b/>
          <w:color w:val="000000"/>
          <w:sz w:val="28"/>
          <w:lang w:val="ru-RU"/>
        </w:rPr>
        <w:t>Развитие речи</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Нормы речевого этикета: устное и письменное приглашение, просьба, извинение, благодарность, отказ и другое Соблюдение норм речевого этикета и орфоэпических норм в ситуациях учебного и бытового общения. Речевые средства, помогающие: формулировать и аргументировать собственное мнение в диалоге и дискуссии; договариваться и приходить к общему решению в совместной деятельности; контролировать (устно координировать) действия при проведении парной и групповой работы.</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Особенности речевого этикета в условиях общения с людьми, плохо владеющими русским языком.</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Повторение и продолжение работы с текстом, начатой во 2 классе: признаки текста, тема текста, основная мысль текста, заголовок, корректирование текстов с нарушенным порядком предложений и абзацев.</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План текста. Составление плана текста, написание текста по заданному плану. Связь предложений в тексте с помощью личных местоимений, синонимов, союзов и, а, но. Ключевые слова в тексте.</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Определение типов текстов (повествование, описание, рассуждение) и создание собственных текстов заданного типа.</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Жанр письма, объявления.</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Изложение текста по коллективно или самостоятельно составленному плану.</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Изучающее чтение. Функции ознакомительного чтения, ситуации применения.</w:t>
      </w:r>
    </w:p>
    <w:p w:rsidR="00005B55" w:rsidRPr="00FF4629" w:rsidRDefault="00005B55">
      <w:pPr>
        <w:spacing w:after="0" w:line="264" w:lineRule="auto"/>
        <w:ind w:left="120"/>
        <w:jc w:val="both"/>
        <w:rPr>
          <w:lang w:val="ru-RU"/>
        </w:rPr>
      </w:pPr>
    </w:p>
    <w:p w:rsidR="00005B55" w:rsidRPr="00FF4629" w:rsidRDefault="00AD7B82">
      <w:pPr>
        <w:spacing w:after="0" w:line="264" w:lineRule="auto"/>
        <w:ind w:left="120"/>
        <w:jc w:val="both"/>
        <w:rPr>
          <w:lang w:val="ru-RU"/>
        </w:rPr>
      </w:pPr>
      <w:r w:rsidRPr="00FF4629">
        <w:rPr>
          <w:rFonts w:ascii="Times New Roman" w:hAnsi="Times New Roman"/>
          <w:b/>
          <w:color w:val="000000"/>
          <w:sz w:val="28"/>
          <w:lang w:val="ru-RU"/>
        </w:rPr>
        <w:t>4 КЛАСС</w:t>
      </w:r>
    </w:p>
    <w:p w:rsidR="00005B55" w:rsidRPr="00FF4629" w:rsidRDefault="00005B55">
      <w:pPr>
        <w:spacing w:after="0" w:line="264" w:lineRule="auto"/>
        <w:ind w:left="120"/>
        <w:jc w:val="both"/>
        <w:rPr>
          <w:lang w:val="ru-RU"/>
        </w:rPr>
      </w:pPr>
    </w:p>
    <w:p w:rsidR="00005B55" w:rsidRPr="00FF4629" w:rsidRDefault="00AD7B82">
      <w:pPr>
        <w:spacing w:after="0" w:line="264" w:lineRule="auto"/>
        <w:ind w:firstLine="600"/>
        <w:jc w:val="both"/>
        <w:rPr>
          <w:lang w:val="ru-RU"/>
        </w:rPr>
      </w:pPr>
      <w:r w:rsidRPr="00FF4629">
        <w:rPr>
          <w:rFonts w:ascii="Times New Roman" w:hAnsi="Times New Roman"/>
          <w:b/>
          <w:color w:val="000000"/>
          <w:sz w:val="28"/>
          <w:lang w:val="ru-RU"/>
        </w:rPr>
        <w:t>Сведения о русском языке</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 xml:space="preserve">Русский язык как язык межнационального общения. Различные методы познания языка: наблюдение, анализ, лингвистический эксперимент, </w:t>
      </w:r>
      <w:proofErr w:type="spellStart"/>
      <w:r w:rsidRPr="00FF4629">
        <w:rPr>
          <w:rFonts w:ascii="Times New Roman" w:hAnsi="Times New Roman"/>
          <w:color w:val="000000"/>
          <w:sz w:val="28"/>
          <w:lang w:val="ru-RU"/>
        </w:rPr>
        <w:t>мини­исследование</w:t>
      </w:r>
      <w:proofErr w:type="spellEnd"/>
      <w:r w:rsidRPr="00FF4629">
        <w:rPr>
          <w:rFonts w:ascii="Times New Roman" w:hAnsi="Times New Roman"/>
          <w:color w:val="000000"/>
          <w:sz w:val="28"/>
          <w:lang w:val="ru-RU"/>
        </w:rPr>
        <w:t>, проект.</w:t>
      </w:r>
    </w:p>
    <w:p w:rsidR="00005B55" w:rsidRPr="00FF4629" w:rsidRDefault="00AD7B82">
      <w:pPr>
        <w:spacing w:after="0" w:line="264" w:lineRule="auto"/>
        <w:ind w:firstLine="600"/>
        <w:jc w:val="both"/>
        <w:rPr>
          <w:lang w:val="ru-RU"/>
        </w:rPr>
      </w:pPr>
      <w:r w:rsidRPr="00FF4629">
        <w:rPr>
          <w:rFonts w:ascii="Times New Roman" w:hAnsi="Times New Roman"/>
          <w:b/>
          <w:color w:val="000000"/>
          <w:sz w:val="28"/>
          <w:lang w:val="ru-RU"/>
        </w:rPr>
        <w:t>Фонетика и графика</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 xml:space="preserve">Характеристика, сравнение, классификация звуков вне слова и в слове по заданным параметрам. </w:t>
      </w:r>
      <w:proofErr w:type="gramStart"/>
      <w:r w:rsidRPr="00FF4629">
        <w:rPr>
          <w:rFonts w:ascii="Times New Roman" w:hAnsi="Times New Roman"/>
          <w:color w:val="000000"/>
          <w:sz w:val="28"/>
          <w:lang w:val="ru-RU"/>
        </w:rPr>
        <w:t>Звуко­буквенный</w:t>
      </w:r>
      <w:proofErr w:type="gramEnd"/>
      <w:r w:rsidRPr="00FF4629">
        <w:rPr>
          <w:rFonts w:ascii="Times New Roman" w:hAnsi="Times New Roman"/>
          <w:color w:val="000000"/>
          <w:sz w:val="28"/>
          <w:lang w:val="ru-RU"/>
        </w:rPr>
        <w:t xml:space="preserve"> разбор слова (по отработанному алгоритму).</w:t>
      </w:r>
    </w:p>
    <w:p w:rsidR="00005B55" w:rsidRPr="00FF4629" w:rsidRDefault="00AD7B82">
      <w:pPr>
        <w:spacing w:after="0" w:line="264" w:lineRule="auto"/>
        <w:ind w:firstLine="600"/>
        <w:jc w:val="both"/>
        <w:rPr>
          <w:lang w:val="ru-RU"/>
        </w:rPr>
      </w:pPr>
      <w:r w:rsidRPr="00FF4629">
        <w:rPr>
          <w:rFonts w:ascii="Times New Roman" w:hAnsi="Times New Roman"/>
          <w:b/>
          <w:color w:val="000000"/>
          <w:sz w:val="28"/>
          <w:lang w:val="ru-RU"/>
        </w:rPr>
        <w:t>Орфоэпия</w:t>
      </w:r>
      <w:bookmarkStart w:id="2" w:name="_ftnref1"/>
      <w:r w:rsidR="00E605A4">
        <w:fldChar w:fldCharType="begin"/>
      </w:r>
      <w:r w:rsidR="00005B55">
        <w:instrText>HYPERLINK</w:instrText>
      </w:r>
      <w:r w:rsidR="00005B55" w:rsidRPr="00FF4629">
        <w:rPr>
          <w:lang w:val="ru-RU"/>
        </w:rPr>
        <w:instrText xml:space="preserve"> "</w:instrText>
      </w:r>
      <w:r w:rsidR="00005B55">
        <w:instrText>https</w:instrText>
      </w:r>
      <w:r w:rsidR="00005B55" w:rsidRPr="00FF4629">
        <w:rPr>
          <w:lang w:val="ru-RU"/>
        </w:rPr>
        <w:instrText>://</w:instrText>
      </w:r>
      <w:r w:rsidR="00005B55">
        <w:instrText>workprogram</w:instrText>
      </w:r>
      <w:r w:rsidR="00005B55" w:rsidRPr="00FF4629">
        <w:rPr>
          <w:lang w:val="ru-RU"/>
        </w:rPr>
        <w:instrText>.</w:instrText>
      </w:r>
      <w:r w:rsidR="00005B55">
        <w:instrText>edsoo</w:instrText>
      </w:r>
      <w:r w:rsidR="00005B55" w:rsidRPr="00FF4629">
        <w:rPr>
          <w:lang w:val="ru-RU"/>
        </w:rPr>
        <w:instrText>.</w:instrText>
      </w:r>
      <w:r w:rsidR="00005B55">
        <w:instrText>ru</w:instrText>
      </w:r>
      <w:r w:rsidR="00005B55" w:rsidRPr="00FF4629">
        <w:rPr>
          <w:lang w:val="ru-RU"/>
        </w:rPr>
        <w:instrText>/</w:instrText>
      </w:r>
      <w:r w:rsidR="00005B55">
        <w:instrText>templates</w:instrText>
      </w:r>
      <w:r w:rsidR="00005B55" w:rsidRPr="00FF4629">
        <w:rPr>
          <w:lang w:val="ru-RU"/>
        </w:rPr>
        <w:instrText>/415" \</w:instrText>
      </w:r>
      <w:r w:rsidR="00005B55">
        <w:instrText>l</w:instrText>
      </w:r>
      <w:r w:rsidR="00005B55" w:rsidRPr="00FF4629">
        <w:rPr>
          <w:lang w:val="ru-RU"/>
        </w:rPr>
        <w:instrText xml:space="preserve"> "_</w:instrText>
      </w:r>
      <w:r w:rsidR="00005B55">
        <w:instrText>ftn</w:instrText>
      </w:r>
      <w:r w:rsidR="00005B55" w:rsidRPr="00FF4629">
        <w:rPr>
          <w:lang w:val="ru-RU"/>
        </w:rPr>
        <w:instrText>1" \</w:instrText>
      </w:r>
      <w:r w:rsidR="00005B55">
        <w:instrText>h</w:instrText>
      </w:r>
      <w:r w:rsidR="00E605A4">
        <w:fldChar w:fldCharType="separate"/>
      </w:r>
      <w:r w:rsidRPr="00FF4629">
        <w:rPr>
          <w:rFonts w:ascii="Times New Roman" w:hAnsi="Times New Roman"/>
          <w:b/>
          <w:color w:val="0093FF"/>
          <w:sz w:val="24"/>
          <w:lang w:val="ru-RU"/>
        </w:rPr>
        <w:t>[4]</w:t>
      </w:r>
      <w:r w:rsidR="00E605A4">
        <w:fldChar w:fldCharType="end"/>
      </w:r>
      <w:bookmarkEnd w:id="2"/>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lastRenderedPageBreak/>
        <w:t>Правильная интонация в процессе говорения и чтения. Нормы произношения звуков и сочетаний звуков; ударение в словах в соответствии с нормами современного русского литературного языка (на ограниченном перечне слов, отрабатываемом в учебнике).</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Использование орфоэпических словарей русского языка при определении правильного произношения слов.</w:t>
      </w:r>
    </w:p>
    <w:p w:rsidR="00005B55" w:rsidRPr="00FF4629" w:rsidRDefault="00AD7B82">
      <w:pPr>
        <w:spacing w:after="0" w:line="264" w:lineRule="auto"/>
        <w:ind w:firstLine="600"/>
        <w:jc w:val="both"/>
        <w:rPr>
          <w:lang w:val="ru-RU"/>
        </w:rPr>
      </w:pPr>
      <w:r w:rsidRPr="00FF4629">
        <w:rPr>
          <w:rFonts w:ascii="Times New Roman" w:hAnsi="Times New Roman"/>
          <w:b/>
          <w:color w:val="000000"/>
          <w:sz w:val="28"/>
          <w:lang w:val="ru-RU"/>
        </w:rPr>
        <w:t>Лексика</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Повторение и продолжение работы: наблюдение за использованием в речи синонимов, антонимов, устаревших слов (простые случаи).</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Наблюдение за использованием в речи фразеологизмов (простые случаи).</w:t>
      </w:r>
    </w:p>
    <w:p w:rsidR="00005B55" w:rsidRPr="00FF4629" w:rsidRDefault="00AD7B82">
      <w:pPr>
        <w:spacing w:after="0" w:line="264" w:lineRule="auto"/>
        <w:ind w:firstLine="600"/>
        <w:jc w:val="both"/>
        <w:rPr>
          <w:lang w:val="ru-RU"/>
        </w:rPr>
      </w:pPr>
      <w:r w:rsidRPr="00FF4629">
        <w:rPr>
          <w:rFonts w:ascii="Times New Roman" w:hAnsi="Times New Roman"/>
          <w:b/>
          <w:color w:val="000000"/>
          <w:sz w:val="28"/>
          <w:lang w:val="ru-RU"/>
        </w:rPr>
        <w:t>Состав слова (</w:t>
      </w:r>
      <w:proofErr w:type="spellStart"/>
      <w:r w:rsidRPr="00FF4629">
        <w:rPr>
          <w:rFonts w:ascii="Times New Roman" w:hAnsi="Times New Roman"/>
          <w:b/>
          <w:color w:val="000000"/>
          <w:sz w:val="28"/>
          <w:lang w:val="ru-RU"/>
        </w:rPr>
        <w:t>морфемика</w:t>
      </w:r>
      <w:proofErr w:type="spellEnd"/>
      <w:r w:rsidRPr="00FF4629">
        <w:rPr>
          <w:rFonts w:ascii="Times New Roman" w:hAnsi="Times New Roman"/>
          <w:b/>
          <w:color w:val="000000"/>
          <w:sz w:val="28"/>
          <w:lang w:val="ru-RU"/>
        </w:rPr>
        <w:t>)</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Состав изменяемых слов, выделение в словах с однозначно выделяемыми морфемами окончания, корня, приставки, суффикса (повторение изученного).</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Основа слова.</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Состав неизменяемых слов (ознакомление).</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Значение наиболее употребляемых суффиксов изученных частей речи (ознакомление).</w:t>
      </w:r>
    </w:p>
    <w:p w:rsidR="00005B55" w:rsidRPr="00FF4629" w:rsidRDefault="00AD7B82">
      <w:pPr>
        <w:spacing w:after="0" w:line="264" w:lineRule="auto"/>
        <w:ind w:firstLine="600"/>
        <w:jc w:val="both"/>
        <w:rPr>
          <w:lang w:val="ru-RU"/>
        </w:rPr>
      </w:pPr>
      <w:r w:rsidRPr="00FF4629">
        <w:rPr>
          <w:rFonts w:ascii="Times New Roman" w:hAnsi="Times New Roman"/>
          <w:b/>
          <w:color w:val="000000"/>
          <w:sz w:val="28"/>
          <w:lang w:val="ru-RU"/>
        </w:rPr>
        <w:t>Морфология</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Части речи самостоятельные и служебные.</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 xml:space="preserve">Имя существительное. Склонение имён существительных (кроме существительных на </w:t>
      </w:r>
      <w:proofErr w:type="gramStart"/>
      <w:r w:rsidRPr="00FF4629">
        <w:rPr>
          <w:rFonts w:ascii="Times New Roman" w:hAnsi="Times New Roman"/>
          <w:color w:val="000000"/>
          <w:sz w:val="28"/>
          <w:lang w:val="ru-RU"/>
        </w:rPr>
        <w:t>-м</w:t>
      </w:r>
      <w:proofErr w:type="gramEnd"/>
      <w:r w:rsidRPr="00FF4629">
        <w:rPr>
          <w:rFonts w:ascii="Times New Roman" w:hAnsi="Times New Roman"/>
          <w:color w:val="000000"/>
          <w:sz w:val="28"/>
          <w:lang w:val="ru-RU"/>
        </w:rPr>
        <w:t>я, -</w:t>
      </w:r>
      <w:proofErr w:type="spellStart"/>
      <w:r w:rsidRPr="00FF4629">
        <w:rPr>
          <w:rFonts w:ascii="Times New Roman" w:hAnsi="Times New Roman"/>
          <w:color w:val="000000"/>
          <w:sz w:val="28"/>
          <w:lang w:val="ru-RU"/>
        </w:rPr>
        <w:t>ий</w:t>
      </w:r>
      <w:proofErr w:type="spellEnd"/>
      <w:r w:rsidRPr="00FF4629">
        <w:rPr>
          <w:rFonts w:ascii="Times New Roman" w:hAnsi="Times New Roman"/>
          <w:color w:val="000000"/>
          <w:sz w:val="28"/>
          <w:lang w:val="ru-RU"/>
        </w:rPr>
        <w:t>, -</w:t>
      </w:r>
      <w:proofErr w:type="spellStart"/>
      <w:r w:rsidRPr="00FF4629">
        <w:rPr>
          <w:rFonts w:ascii="Times New Roman" w:hAnsi="Times New Roman"/>
          <w:color w:val="000000"/>
          <w:sz w:val="28"/>
          <w:lang w:val="ru-RU"/>
        </w:rPr>
        <w:t>ие</w:t>
      </w:r>
      <w:proofErr w:type="spellEnd"/>
      <w:r w:rsidRPr="00FF4629">
        <w:rPr>
          <w:rFonts w:ascii="Times New Roman" w:hAnsi="Times New Roman"/>
          <w:color w:val="000000"/>
          <w:sz w:val="28"/>
          <w:lang w:val="ru-RU"/>
        </w:rPr>
        <w:t>, -</w:t>
      </w:r>
      <w:proofErr w:type="spellStart"/>
      <w:r w:rsidRPr="00FF4629">
        <w:rPr>
          <w:rFonts w:ascii="Times New Roman" w:hAnsi="Times New Roman"/>
          <w:color w:val="000000"/>
          <w:sz w:val="28"/>
          <w:lang w:val="ru-RU"/>
        </w:rPr>
        <w:t>ия</w:t>
      </w:r>
      <w:proofErr w:type="spellEnd"/>
      <w:r w:rsidRPr="00FF4629">
        <w:rPr>
          <w:rFonts w:ascii="Times New Roman" w:hAnsi="Times New Roman"/>
          <w:color w:val="000000"/>
          <w:sz w:val="28"/>
          <w:lang w:val="ru-RU"/>
        </w:rPr>
        <w:t>; на -</w:t>
      </w:r>
      <w:proofErr w:type="spellStart"/>
      <w:r w:rsidRPr="00FF4629">
        <w:rPr>
          <w:rFonts w:ascii="Times New Roman" w:hAnsi="Times New Roman"/>
          <w:color w:val="000000"/>
          <w:sz w:val="28"/>
          <w:lang w:val="ru-RU"/>
        </w:rPr>
        <w:t>ья</w:t>
      </w:r>
      <w:proofErr w:type="spellEnd"/>
      <w:r w:rsidRPr="00FF4629">
        <w:rPr>
          <w:rFonts w:ascii="Times New Roman" w:hAnsi="Times New Roman"/>
          <w:color w:val="000000"/>
          <w:sz w:val="28"/>
          <w:lang w:val="ru-RU"/>
        </w:rPr>
        <w:t xml:space="preserve"> типа гостья, на ­</w:t>
      </w:r>
      <w:proofErr w:type="spellStart"/>
      <w:r w:rsidRPr="00FF4629">
        <w:rPr>
          <w:rFonts w:ascii="Times New Roman" w:hAnsi="Times New Roman"/>
          <w:color w:val="000000"/>
          <w:sz w:val="28"/>
          <w:lang w:val="ru-RU"/>
        </w:rPr>
        <w:t>ье</w:t>
      </w:r>
      <w:proofErr w:type="spellEnd"/>
      <w:r w:rsidRPr="00FF4629">
        <w:rPr>
          <w:rFonts w:ascii="Times New Roman" w:hAnsi="Times New Roman"/>
          <w:color w:val="000000"/>
          <w:sz w:val="28"/>
          <w:lang w:val="ru-RU"/>
        </w:rPr>
        <w:t xml:space="preserve"> типа ожерелье во множественном числе; а также кроме собственных имён существительных на -</w:t>
      </w:r>
      <w:proofErr w:type="spellStart"/>
      <w:r w:rsidRPr="00FF4629">
        <w:rPr>
          <w:rFonts w:ascii="Times New Roman" w:hAnsi="Times New Roman"/>
          <w:color w:val="000000"/>
          <w:sz w:val="28"/>
          <w:lang w:val="ru-RU"/>
        </w:rPr>
        <w:t>ов</w:t>
      </w:r>
      <w:proofErr w:type="spellEnd"/>
      <w:r w:rsidRPr="00FF4629">
        <w:rPr>
          <w:rFonts w:ascii="Times New Roman" w:hAnsi="Times New Roman"/>
          <w:color w:val="000000"/>
          <w:sz w:val="28"/>
          <w:lang w:val="ru-RU"/>
        </w:rPr>
        <w:t>, -ин, -</w:t>
      </w:r>
      <w:proofErr w:type="spellStart"/>
      <w:r w:rsidRPr="00FF4629">
        <w:rPr>
          <w:rFonts w:ascii="Times New Roman" w:hAnsi="Times New Roman"/>
          <w:color w:val="000000"/>
          <w:sz w:val="28"/>
          <w:lang w:val="ru-RU"/>
        </w:rPr>
        <w:t>ий</w:t>
      </w:r>
      <w:proofErr w:type="spellEnd"/>
      <w:r w:rsidRPr="00FF4629">
        <w:rPr>
          <w:rFonts w:ascii="Times New Roman" w:hAnsi="Times New Roman"/>
          <w:color w:val="000000"/>
          <w:sz w:val="28"/>
          <w:lang w:val="ru-RU"/>
        </w:rPr>
        <w:t>); имена существительные 1, 2, 3­го склонения (повторение изученного). Несклоняемые имена существительные (ознакомление).</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Имя прилагательное. Зависимость формы имени прилагательного от формы имени существительного (повторение). Склонение имён прилагательных во множественном числе.</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Местоимение. Личные местоимения (повторение). Личные местоимения 1­го и 3­го лица единственного и множественного числа; склонение личных местоимений.</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Глагол. Изменение глаголов по лицам и числам в настоящем и будущем времени (спряжение)</w:t>
      </w:r>
      <w:proofErr w:type="gramStart"/>
      <w:r w:rsidRPr="00FF4629">
        <w:rPr>
          <w:rFonts w:ascii="Times New Roman" w:hAnsi="Times New Roman"/>
          <w:color w:val="000000"/>
          <w:sz w:val="28"/>
          <w:lang w:val="ru-RU"/>
        </w:rPr>
        <w:t>.</w:t>
      </w:r>
      <w:proofErr w:type="gramEnd"/>
      <w:r w:rsidRPr="00FF4629">
        <w:rPr>
          <w:rFonts w:ascii="Times New Roman" w:hAnsi="Times New Roman"/>
          <w:color w:val="000000"/>
          <w:sz w:val="28"/>
          <w:lang w:val="ru-RU"/>
        </w:rPr>
        <w:t xml:space="preserve"> І </w:t>
      </w:r>
      <w:proofErr w:type="gramStart"/>
      <w:r w:rsidRPr="00FF4629">
        <w:rPr>
          <w:rFonts w:ascii="Times New Roman" w:hAnsi="Times New Roman"/>
          <w:color w:val="000000"/>
          <w:sz w:val="28"/>
          <w:lang w:val="ru-RU"/>
        </w:rPr>
        <w:t>и</w:t>
      </w:r>
      <w:proofErr w:type="gramEnd"/>
      <w:r w:rsidRPr="00FF4629">
        <w:rPr>
          <w:rFonts w:ascii="Times New Roman" w:hAnsi="Times New Roman"/>
          <w:color w:val="000000"/>
          <w:sz w:val="28"/>
          <w:lang w:val="ru-RU"/>
        </w:rPr>
        <w:t xml:space="preserve"> ІІ спряжение глаголов. Способы определения </w:t>
      </w:r>
      <w:r>
        <w:rPr>
          <w:rFonts w:ascii="Times New Roman" w:hAnsi="Times New Roman"/>
          <w:color w:val="000000"/>
          <w:sz w:val="28"/>
        </w:rPr>
        <w:t>I</w:t>
      </w:r>
      <w:r w:rsidRPr="00FF4629">
        <w:rPr>
          <w:rFonts w:ascii="Times New Roman" w:hAnsi="Times New Roman"/>
          <w:color w:val="000000"/>
          <w:sz w:val="28"/>
          <w:lang w:val="ru-RU"/>
        </w:rPr>
        <w:t xml:space="preserve"> и </w:t>
      </w:r>
      <w:r>
        <w:rPr>
          <w:rFonts w:ascii="Times New Roman" w:hAnsi="Times New Roman"/>
          <w:color w:val="000000"/>
          <w:sz w:val="28"/>
        </w:rPr>
        <w:t>II</w:t>
      </w:r>
      <w:r w:rsidRPr="00FF4629">
        <w:rPr>
          <w:rFonts w:ascii="Times New Roman" w:hAnsi="Times New Roman"/>
          <w:color w:val="000000"/>
          <w:sz w:val="28"/>
          <w:lang w:val="ru-RU"/>
        </w:rPr>
        <w:t xml:space="preserve"> спряжения глаголов.</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Наречие (общее представление). Значение, вопросы, употребление в речи.</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Предлог. Отличие предлогов от приставок (повторение).</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lastRenderedPageBreak/>
        <w:t>Союз; союзы и, а, но в простых и сложных предложениях.</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Частица не, её значение (повторение).</w:t>
      </w:r>
    </w:p>
    <w:p w:rsidR="00005B55" w:rsidRPr="00FF4629" w:rsidRDefault="00AD7B82">
      <w:pPr>
        <w:spacing w:after="0" w:line="264" w:lineRule="auto"/>
        <w:ind w:firstLine="600"/>
        <w:jc w:val="both"/>
        <w:rPr>
          <w:lang w:val="ru-RU"/>
        </w:rPr>
      </w:pPr>
      <w:r w:rsidRPr="00FF4629">
        <w:rPr>
          <w:rFonts w:ascii="Times New Roman" w:hAnsi="Times New Roman"/>
          <w:b/>
          <w:color w:val="000000"/>
          <w:sz w:val="28"/>
          <w:lang w:val="ru-RU"/>
        </w:rPr>
        <w:t>Синтаксис</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Слово, сочетание слов (словосочетание) и предложение, осознание их сходства и различий; виды предложений по цели высказывания (повествовательные, вопросительные и побудительные); виды предложений по эмоциональной окраске (восклицательные и невосклицательные); связь между словами в словосочетании и предложении (при помощи смысловых вопросов); распространённые и нераспространённые предложения (повторение изученного).</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Предложения с однородными членами: без союзов, с союзами а, но, с одиночным союзом и. Интонация перечисления в предложениях с однородными членами.</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Простое и сложное предложение (ознакомление). Сложные предложения: сложносочинённые с союзами и, а, но; бессоюзные сложные предложения (без называния терминов).</w:t>
      </w:r>
    </w:p>
    <w:p w:rsidR="00005B55" w:rsidRPr="00FF4629" w:rsidRDefault="00AD7B82">
      <w:pPr>
        <w:spacing w:after="0" w:line="264" w:lineRule="auto"/>
        <w:ind w:firstLine="600"/>
        <w:jc w:val="both"/>
        <w:rPr>
          <w:lang w:val="ru-RU"/>
        </w:rPr>
      </w:pPr>
      <w:r w:rsidRPr="00FF4629">
        <w:rPr>
          <w:rFonts w:ascii="Times New Roman" w:hAnsi="Times New Roman"/>
          <w:b/>
          <w:color w:val="000000"/>
          <w:sz w:val="28"/>
          <w:lang w:val="ru-RU"/>
        </w:rPr>
        <w:t>Орфография и пунктуация</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Повторение правил правописания, изученных в 1, 2, 3 классах. Орфографическая зоркость как осознание места возможного возникновения орфографической ошибки; различные способы решения орфографической задачи в зависимости от места орфограммы в слове; контроль при проверке собственных и предложенных текстов (повторение и применение на новом орфографическом материале).</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Использование орфографического словаря для определения (уточнения) написания слова.</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Правила правописания и их применение:</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 xml:space="preserve">безударные падежные окончания имён существительных (кроме существительных на </w:t>
      </w:r>
      <w:proofErr w:type="gramStart"/>
      <w:r w:rsidRPr="00FF4629">
        <w:rPr>
          <w:rFonts w:ascii="Times New Roman" w:hAnsi="Times New Roman"/>
          <w:color w:val="000000"/>
          <w:sz w:val="28"/>
          <w:lang w:val="ru-RU"/>
        </w:rPr>
        <w:t>-м</w:t>
      </w:r>
      <w:proofErr w:type="gramEnd"/>
      <w:r w:rsidRPr="00FF4629">
        <w:rPr>
          <w:rFonts w:ascii="Times New Roman" w:hAnsi="Times New Roman"/>
          <w:color w:val="000000"/>
          <w:sz w:val="28"/>
          <w:lang w:val="ru-RU"/>
        </w:rPr>
        <w:t>я, -</w:t>
      </w:r>
      <w:proofErr w:type="spellStart"/>
      <w:r w:rsidRPr="00FF4629">
        <w:rPr>
          <w:rFonts w:ascii="Times New Roman" w:hAnsi="Times New Roman"/>
          <w:color w:val="000000"/>
          <w:sz w:val="28"/>
          <w:lang w:val="ru-RU"/>
        </w:rPr>
        <w:t>ий</w:t>
      </w:r>
      <w:proofErr w:type="spellEnd"/>
      <w:r w:rsidRPr="00FF4629">
        <w:rPr>
          <w:rFonts w:ascii="Times New Roman" w:hAnsi="Times New Roman"/>
          <w:color w:val="000000"/>
          <w:sz w:val="28"/>
          <w:lang w:val="ru-RU"/>
        </w:rPr>
        <w:t>, -</w:t>
      </w:r>
      <w:proofErr w:type="spellStart"/>
      <w:r w:rsidRPr="00FF4629">
        <w:rPr>
          <w:rFonts w:ascii="Times New Roman" w:hAnsi="Times New Roman"/>
          <w:color w:val="000000"/>
          <w:sz w:val="28"/>
          <w:lang w:val="ru-RU"/>
        </w:rPr>
        <w:t>ие</w:t>
      </w:r>
      <w:proofErr w:type="spellEnd"/>
      <w:r w:rsidRPr="00FF4629">
        <w:rPr>
          <w:rFonts w:ascii="Times New Roman" w:hAnsi="Times New Roman"/>
          <w:color w:val="000000"/>
          <w:sz w:val="28"/>
          <w:lang w:val="ru-RU"/>
        </w:rPr>
        <w:t>, -</w:t>
      </w:r>
      <w:proofErr w:type="spellStart"/>
      <w:r w:rsidRPr="00FF4629">
        <w:rPr>
          <w:rFonts w:ascii="Times New Roman" w:hAnsi="Times New Roman"/>
          <w:color w:val="000000"/>
          <w:sz w:val="28"/>
          <w:lang w:val="ru-RU"/>
        </w:rPr>
        <w:t>ия</w:t>
      </w:r>
      <w:proofErr w:type="spellEnd"/>
      <w:r w:rsidRPr="00FF4629">
        <w:rPr>
          <w:rFonts w:ascii="Times New Roman" w:hAnsi="Times New Roman"/>
          <w:color w:val="000000"/>
          <w:sz w:val="28"/>
          <w:lang w:val="ru-RU"/>
        </w:rPr>
        <w:t>, на -</w:t>
      </w:r>
      <w:proofErr w:type="spellStart"/>
      <w:r w:rsidRPr="00FF4629">
        <w:rPr>
          <w:rFonts w:ascii="Times New Roman" w:hAnsi="Times New Roman"/>
          <w:color w:val="000000"/>
          <w:sz w:val="28"/>
          <w:lang w:val="ru-RU"/>
        </w:rPr>
        <w:t>ья</w:t>
      </w:r>
      <w:proofErr w:type="spellEnd"/>
      <w:r w:rsidRPr="00FF4629">
        <w:rPr>
          <w:rFonts w:ascii="Times New Roman" w:hAnsi="Times New Roman"/>
          <w:color w:val="000000"/>
          <w:sz w:val="28"/>
          <w:lang w:val="ru-RU"/>
        </w:rPr>
        <w:t xml:space="preserve"> типа гостья, на ­</w:t>
      </w:r>
      <w:proofErr w:type="spellStart"/>
      <w:r w:rsidRPr="00FF4629">
        <w:rPr>
          <w:rFonts w:ascii="Times New Roman" w:hAnsi="Times New Roman"/>
          <w:color w:val="000000"/>
          <w:sz w:val="28"/>
          <w:lang w:val="ru-RU"/>
        </w:rPr>
        <w:t>ье</w:t>
      </w:r>
      <w:proofErr w:type="spellEnd"/>
      <w:r w:rsidRPr="00FF4629">
        <w:rPr>
          <w:rFonts w:ascii="Times New Roman" w:hAnsi="Times New Roman"/>
          <w:color w:val="000000"/>
          <w:sz w:val="28"/>
          <w:lang w:val="ru-RU"/>
        </w:rPr>
        <w:t xml:space="preserve"> типа ожерелье во множественном числе, а также кроме собственных имён существительных на -</w:t>
      </w:r>
      <w:proofErr w:type="spellStart"/>
      <w:r w:rsidRPr="00FF4629">
        <w:rPr>
          <w:rFonts w:ascii="Times New Roman" w:hAnsi="Times New Roman"/>
          <w:color w:val="000000"/>
          <w:sz w:val="28"/>
          <w:lang w:val="ru-RU"/>
        </w:rPr>
        <w:t>ов</w:t>
      </w:r>
      <w:proofErr w:type="spellEnd"/>
      <w:r w:rsidRPr="00FF4629">
        <w:rPr>
          <w:rFonts w:ascii="Times New Roman" w:hAnsi="Times New Roman"/>
          <w:color w:val="000000"/>
          <w:sz w:val="28"/>
          <w:lang w:val="ru-RU"/>
        </w:rPr>
        <w:t>, -ин, -</w:t>
      </w:r>
      <w:proofErr w:type="spellStart"/>
      <w:r w:rsidRPr="00FF4629">
        <w:rPr>
          <w:rFonts w:ascii="Times New Roman" w:hAnsi="Times New Roman"/>
          <w:color w:val="000000"/>
          <w:sz w:val="28"/>
          <w:lang w:val="ru-RU"/>
        </w:rPr>
        <w:t>ий</w:t>
      </w:r>
      <w:proofErr w:type="spellEnd"/>
      <w:r w:rsidRPr="00FF4629">
        <w:rPr>
          <w:rFonts w:ascii="Times New Roman" w:hAnsi="Times New Roman"/>
          <w:color w:val="000000"/>
          <w:sz w:val="28"/>
          <w:lang w:val="ru-RU"/>
        </w:rPr>
        <w:t>);</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безударные падежные окончания имён прилагательных;</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мягкий знак после шипящих на конце глаголов в форме 2­го лица единственного числа;</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 xml:space="preserve">наличие или отсутствие мягкого знака в глаголах на </w:t>
      </w:r>
      <w:proofErr w:type="gramStart"/>
      <w:r w:rsidRPr="00FF4629">
        <w:rPr>
          <w:rFonts w:ascii="Times New Roman" w:hAnsi="Times New Roman"/>
          <w:color w:val="000000"/>
          <w:sz w:val="28"/>
          <w:lang w:val="ru-RU"/>
        </w:rPr>
        <w:t>-</w:t>
      </w:r>
      <w:proofErr w:type="spellStart"/>
      <w:r w:rsidRPr="00FF4629">
        <w:rPr>
          <w:rFonts w:ascii="Times New Roman" w:hAnsi="Times New Roman"/>
          <w:color w:val="000000"/>
          <w:sz w:val="28"/>
          <w:lang w:val="ru-RU"/>
        </w:rPr>
        <w:t>т</w:t>
      </w:r>
      <w:proofErr w:type="gramEnd"/>
      <w:r w:rsidRPr="00FF4629">
        <w:rPr>
          <w:rFonts w:ascii="Times New Roman" w:hAnsi="Times New Roman"/>
          <w:color w:val="000000"/>
          <w:sz w:val="28"/>
          <w:lang w:val="ru-RU"/>
        </w:rPr>
        <w:t>ься</w:t>
      </w:r>
      <w:proofErr w:type="spellEnd"/>
      <w:r w:rsidRPr="00FF4629">
        <w:rPr>
          <w:rFonts w:ascii="Times New Roman" w:hAnsi="Times New Roman"/>
          <w:color w:val="000000"/>
          <w:sz w:val="28"/>
          <w:lang w:val="ru-RU"/>
        </w:rPr>
        <w:t xml:space="preserve"> и -</w:t>
      </w:r>
      <w:proofErr w:type="spellStart"/>
      <w:r w:rsidRPr="00FF4629">
        <w:rPr>
          <w:rFonts w:ascii="Times New Roman" w:hAnsi="Times New Roman"/>
          <w:color w:val="000000"/>
          <w:sz w:val="28"/>
          <w:lang w:val="ru-RU"/>
        </w:rPr>
        <w:t>тся</w:t>
      </w:r>
      <w:proofErr w:type="spellEnd"/>
      <w:r w:rsidRPr="00FF4629">
        <w:rPr>
          <w:rFonts w:ascii="Times New Roman" w:hAnsi="Times New Roman"/>
          <w:color w:val="000000"/>
          <w:sz w:val="28"/>
          <w:lang w:val="ru-RU"/>
        </w:rPr>
        <w:t>;</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безударные личные окончания глаголов;</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знаки препинания в предложениях с однородными членами, соединёнными союзами и, а, но и без союзов.</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Знаки препинания в сложном предложении, состоящем из двух простых (наблюдение).</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lastRenderedPageBreak/>
        <w:t>Знаки препинания в предложении с прямой речью после слов автора (наблюдение).</w:t>
      </w:r>
    </w:p>
    <w:p w:rsidR="00005B55" w:rsidRPr="00FF4629" w:rsidRDefault="00AD7B82">
      <w:pPr>
        <w:spacing w:after="0" w:line="264" w:lineRule="auto"/>
        <w:ind w:firstLine="600"/>
        <w:jc w:val="both"/>
        <w:rPr>
          <w:lang w:val="ru-RU"/>
        </w:rPr>
      </w:pPr>
      <w:r w:rsidRPr="00FF4629">
        <w:rPr>
          <w:rFonts w:ascii="Times New Roman" w:hAnsi="Times New Roman"/>
          <w:b/>
          <w:color w:val="000000"/>
          <w:sz w:val="28"/>
          <w:lang w:val="ru-RU"/>
        </w:rPr>
        <w:t>Развитие речи</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Повторение и продолжение работы, начатой в предыдущих классах: ситуации устного и письменного общения (письмо, поздравительная открытка, объявление и другое); диалог; монолог; отражение темы текста или основной мысли в заголовке.</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Корректирование текстов (заданных и собственных) с учётом точности, правильности, богатства и выразительности письменной речи.</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Изложение (подробный устный и письменный пересказ текста; выборочный устный пересказ текста).</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Сочинение как вид письменной работы.</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Изучающее чтение. Поиск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Ознакомительное чтение в соответствии с поставленной задачей.</w:t>
      </w:r>
    </w:p>
    <w:p w:rsidR="00EC1E9E" w:rsidRDefault="00EC1E9E">
      <w:pPr>
        <w:spacing w:after="0" w:line="264" w:lineRule="auto"/>
        <w:ind w:left="120"/>
        <w:jc w:val="both"/>
        <w:rPr>
          <w:lang w:val="ru-RU"/>
        </w:rPr>
      </w:pPr>
      <w:bookmarkStart w:id="3" w:name="block-5538162"/>
      <w:bookmarkEnd w:id="1"/>
    </w:p>
    <w:p w:rsidR="00EC1E9E" w:rsidRDefault="00EC1E9E">
      <w:pPr>
        <w:spacing w:after="0" w:line="264" w:lineRule="auto"/>
        <w:ind w:left="120"/>
        <w:jc w:val="both"/>
        <w:rPr>
          <w:lang w:val="ru-RU"/>
        </w:rPr>
      </w:pPr>
    </w:p>
    <w:p w:rsidR="00EC1E9E" w:rsidRDefault="00EC1E9E">
      <w:pPr>
        <w:spacing w:after="0" w:line="264" w:lineRule="auto"/>
        <w:ind w:left="120"/>
        <w:jc w:val="both"/>
        <w:rPr>
          <w:lang w:val="ru-RU"/>
        </w:rPr>
      </w:pPr>
    </w:p>
    <w:p w:rsidR="00EC1E9E" w:rsidRDefault="00EC1E9E">
      <w:pPr>
        <w:spacing w:after="0" w:line="264" w:lineRule="auto"/>
        <w:ind w:left="120"/>
        <w:jc w:val="both"/>
        <w:rPr>
          <w:lang w:val="ru-RU"/>
        </w:rPr>
      </w:pPr>
    </w:p>
    <w:p w:rsidR="00005B55" w:rsidRPr="00CD1BB3" w:rsidRDefault="00AD7B82" w:rsidP="00CD1BB3">
      <w:pPr>
        <w:pStyle w:val="ae"/>
        <w:numPr>
          <w:ilvl w:val="0"/>
          <w:numId w:val="19"/>
        </w:numPr>
        <w:spacing w:after="0" w:line="264" w:lineRule="auto"/>
        <w:jc w:val="both"/>
        <w:rPr>
          <w:lang w:val="ru-RU"/>
        </w:rPr>
      </w:pPr>
      <w:r w:rsidRPr="00CD1BB3">
        <w:rPr>
          <w:rFonts w:ascii="Times New Roman" w:hAnsi="Times New Roman"/>
          <w:b/>
          <w:color w:val="000000"/>
          <w:sz w:val="28"/>
          <w:lang w:val="ru-RU"/>
        </w:rPr>
        <w:t>ПЛАНИРУЕМЫЕ РЕЗУЛЬТАТЫ</w:t>
      </w:r>
      <w:r w:rsidR="00CD1BB3">
        <w:rPr>
          <w:rFonts w:ascii="Times New Roman" w:hAnsi="Times New Roman"/>
          <w:b/>
          <w:color w:val="000000"/>
          <w:sz w:val="28"/>
          <w:lang w:val="ru-RU"/>
        </w:rPr>
        <w:t xml:space="preserve"> ОСВОЕНИЯ УЧЕБНОГО ПРЕДМЕТА</w:t>
      </w:r>
    </w:p>
    <w:p w:rsidR="00005B55" w:rsidRPr="00FF4629" w:rsidRDefault="00005B55">
      <w:pPr>
        <w:spacing w:after="0" w:line="264" w:lineRule="auto"/>
        <w:ind w:left="120"/>
        <w:jc w:val="both"/>
        <w:rPr>
          <w:lang w:val="ru-RU"/>
        </w:rPr>
      </w:pP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 xml:space="preserve">Изучение русского языка на уровне начального общего образования направлено на достижение </w:t>
      </w:r>
      <w:proofErr w:type="gramStart"/>
      <w:r w:rsidRPr="00FF4629">
        <w:rPr>
          <w:rFonts w:ascii="Times New Roman" w:hAnsi="Times New Roman"/>
          <w:color w:val="000000"/>
          <w:sz w:val="28"/>
          <w:lang w:val="ru-RU"/>
        </w:rPr>
        <w:t>обучающимися</w:t>
      </w:r>
      <w:proofErr w:type="gramEnd"/>
      <w:r w:rsidRPr="00FF4629">
        <w:rPr>
          <w:rFonts w:ascii="Times New Roman" w:hAnsi="Times New Roman"/>
          <w:color w:val="000000"/>
          <w:sz w:val="28"/>
          <w:lang w:val="ru-RU"/>
        </w:rPr>
        <w:t xml:space="preserve"> личностных, </w:t>
      </w:r>
      <w:proofErr w:type="spellStart"/>
      <w:r w:rsidRPr="00FF4629">
        <w:rPr>
          <w:rFonts w:ascii="Times New Roman" w:hAnsi="Times New Roman"/>
          <w:color w:val="000000"/>
          <w:sz w:val="28"/>
          <w:lang w:val="ru-RU"/>
        </w:rPr>
        <w:t>метапредметных</w:t>
      </w:r>
      <w:proofErr w:type="spellEnd"/>
      <w:r w:rsidRPr="00FF4629">
        <w:rPr>
          <w:rFonts w:ascii="Times New Roman" w:hAnsi="Times New Roman"/>
          <w:color w:val="000000"/>
          <w:sz w:val="28"/>
          <w:lang w:val="ru-RU"/>
        </w:rPr>
        <w:t xml:space="preserve"> и предметных результатов освоения учебного предмета.</w:t>
      </w:r>
    </w:p>
    <w:p w:rsidR="00005B55" w:rsidRPr="00FF4629" w:rsidRDefault="00005B55">
      <w:pPr>
        <w:spacing w:after="0" w:line="264" w:lineRule="auto"/>
        <w:ind w:left="120"/>
        <w:jc w:val="both"/>
        <w:rPr>
          <w:lang w:val="ru-RU"/>
        </w:rPr>
      </w:pPr>
    </w:p>
    <w:p w:rsidR="00005B55" w:rsidRPr="00FF4629" w:rsidRDefault="00AD7B82">
      <w:pPr>
        <w:spacing w:after="0" w:line="264" w:lineRule="auto"/>
        <w:ind w:left="120"/>
        <w:jc w:val="both"/>
        <w:rPr>
          <w:lang w:val="ru-RU"/>
        </w:rPr>
      </w:pPr>
      <w:r w:rsidRPr="00FF4629">
        <w:rPr>
          <w:rFonts w:ascii="Times New Roman" w:hAnsi="Times New Roman"/>
          <w:b/>
          <w:color w:val="000000"/>
          <w:sz w:val="28"/>
          <w:lang w:val="ru-RU"/>
        </w:rPr>
        <w:t>ЛИЧНОСТНЫЕ РЕЗУЛЬТАТЫ</w:t>
      </w:r>
    </w:p>
    <w:p w:rsidR="00005B55" w:rsidRPr="00FF4629" w:rsidRDefault="00005B55">
      <w:pPr>
        <w:spacing w:after="0" w:line="264" w:lineRule="auto"/>
        <w:ind w:left="120"/>
        <w:jc w:val="both"/>
        <w:rPr>
          <w:lang w:val="ru-RU"/>
        </w:rPr>
      </w:pP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 xml:space="preserve">В результате изучения предмета «Русский язык» в начальной школе </w:t>
      </w:r>
      <w:proofErr w:type="gramStart"/>
      <w:r w:rsidRPr="00FF4629">
        <w:rPr>
          <w:rFonts w:ascii="Times New Roman" w:hAnsi="Times New Roman"/>
          <w:color w:val="000000"/>
          <w:sz w:val="28"/>
          <w:lang w:val="ru-RU"/>
        </w:rPr>
        <w:t>у</w:t>
      </w:r>
      <w:proofErr w:type="gramEnd"/>
      <w:r w:rsidRPr="00FF4629">
        <w:rPr>
          <w:rFonts w:ascii="Times New Roman" w:hAnsi="Times New Roman"/>
          <w:color w:val="000000"/>
          <w:sz w:val="28"/>
          <w:lang w:val="ru-RU"/>
        </w:rPr>
        <w:t xml:space="preserve"> обучающегося будут сформированы следующие личностные результаты:</w:t>
      </w:r>
    </w:p>
    <w:p w:rsidR="00005B55" w:rsidRDefault="00AD7B82">
      <w:pPr>
        <w:spacing w:after="0" w:line="264" w:lineRule="auto"/>
        <w:ind w:left="120"/>
        <w:jc w:val="both"/>
      </w:pPr>
      <w:proofErr w:type="spellStart"/>
      <w:proofErr w:type="gramStart"/>
      <w:r>
        <w:rPr>
          <w:rFonts w:ascii="Times New Roman" w:hAnsi="Times New Roman"/>
          <w:b/>
          <w:color w:val="000000"/>
          <w:sz w:val="28"/>
        </w:rPr>
        <w:t>гражданско-патриотического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color w:val="000000"/>
          <w:sz w:val="28"/>
        </w:rPr>
        <w:t>:</w:t>
      </w:r>
    </w:p>
    <w:p w:rsidR="00005B55" w:rsidRPr="00FF4629" w:rsidRDefault="00AD7B82">
      <w:pPr>
        <w:numPr>
          <w:ilvl w:val="0"/>
          <w:numId w:val="1"/>
        </w:numPr>
        <w:spacing w:after="0" w:line="264" w:lineRule="auto"/>
        <w:jc w:val="both"/>
        <w:rPr>
          <w:lang w:val="ru-RU"/>
        </w:rPr>
      </w:pPr>
      <w:r w:rsidRPr="00FF4629">
        <w:rPr>
          <w:rFonts w:ascii="Times New Roman" w:hAnsi="Times New Roman"/>
          <w:color w:val="000000"/>
          <w:sz w:val="28"/>
          <w:lang w:val="ru-RU"/>
        </w:rPr>
        <w:t>становление ценностного отношения к своей Родине, в том числе через изучение русского языка, отражающего историю и культуру страны;</w:t>
      </w:r>
    </w:p>
    <w:p w:rsidR="00005B55" w:rsidRPr="00FF4629" w:rsidRDefault="00AD7B82">
      <w:pPr>
        <w:numPr>
          <w:ilvl w:val="0"/>
          <w:numId w:val="1"/>
        </w:numPr>
        <w:spacing w:after="0" w:line="264" w:lineRule="auto"/>
        <w:jc w:val="both"/>
        <w:rPr>
          <w:lang w:val="ru-RU"/>
        </w:rPr>
      </w:pPr>
      <w:r w:rsidRPr="00FF4629">
        <w:rPr>
          <w:rFonts w:ascii="Times New Roman" w:hAnsi="Times New Roman"/>
          <w:color w:val="000000"/>
          <w:sz w:val="28"/>
          <w:lang w:val="ru-RU"/>
        </w:rPr>
        <w:t>осознание своей этнокультурной и российской гражданской идентичности, понимание роли русского языка как государственного языка Российской Федерации и языка межнационального общения народов России;</w:t>
      </w:r>
    </w:p>
    <w:p w:rsidR="00005B55" w:rsidRPr="00FF4629" w:rsidRDefault="00AD7B82">
      <w:pPr>
        <w:numPr>
          <w:ilvl w:val="0"/>
          <w:numId w:val="1"/>
        </w:numPr>
        <w:spacing w:after="0" w:line="264" w:lineRule="auto"/>
        <w:jc w:val="both"/>
        <w:rPr>
          <w:lang w:val="ru-RU"/>
        </w:rPr>
      </w:pPr>
      <w:r w:rsidRPr="00FF4629">
        <w:rPr>
          <w:rFonts w:ascii="Times New Roman" w:hAnsi="Times New Roman"/>
          <w:color w:val="000000"/>
          <w:sz w:val="28"/>
          <w:lang w:val="ru-RU"/>
        </w:rPr>
        <w:t xml:space="preserve">осознание своей сопричастности к прошлому, настоящему и будущему своей страны и родного края, в том числе через </w:t>
      </w:r>
      <w:r w:rsidRPr="00FF4629">
        <w:rPr>
          <w:rFonts w:ascii="Times New Roman" w:hAnsi="Times New Roman"/>
          <w:color w:val="000000"/>
          <w:sz w:val="28"/>
          <w:lang w:val="ru-RU"/>
        </w:rPr>
        <w:lastRenderedPageBreak/>
        <w:t>обсуждение ситуаций при работе с текстами на уроках русского языка;</w:t>
      </w:r>
    </w:p>
    <w:p w:rsidR="00005B55" w:rsidRPr="00FF4629" w:rsidRDefault="00AD7B82">
      <w:pPr>
        <w:numPr>
          <w:ilvl w:val="0"/>
          <w:numId w:val="1"/>
        </w:numPr>
        <w:spacing w:after="0" w:line="264" w:lineRule="auto"/>
        <w:jc w:val="both"/>
        <w:rPr>
          <w:lang w:val="ru-RU"/>
        </w:rPr>
      </w:pPr>
      <w:r w:rsidRPr="00FF4629">
        <w:rPr>
          <w:rFonts w:ascii="Times New Roman" w:hAnsi="Times New Roman"/>
          <w:color w:val="000000"/>
          <w:sz w:val="28"/>
          <w:lang w:val="ru-RU"/>
        </w:rPr>
        <w:t xml:space="preserve">проявление уважения к своему и другим народам, </w:t>
      </w:r>
      <w:proofErr w:type="gramStart"/>
      <w:r w:rsidRPr="00FF4629">
        <w:rPr>
          <w:rFonts w:ascii="Times New Roman" w:hAnsi="Times New Roman"/>
          <w:color w:val="000000"/>
          <w:sz w:val="28"/>
          <w:lang w:val="ru-RU"/>
        </w:rPr>
        <w:t>формируемое</w:t>
      </w:r>
      <w:proofErr w:type="gramEnd"/>
      <w:r w:rsidRPr="00FF4629">
        <w:rPr>
          <w:rFonts w:ascii="Times New Roman" w:hAnsi="Times New Roman"/>
          <w:color w:val="000000"/>
          <w:sz w:val="28"/>
          <w:lang w:val="ru-RU"/>
        </w:rPr>
        <w:t xml:space="preserve"> в том числе на основе примеров из текстов, с которыми идёт работа на уроках русского языка;</w:t>
      </w:r>
    </w:p>
    <w:p w:rsidR="00005B55" w:rsidRPr="00FF4629" w:rsidRDefault="00AD7B82">
      <w:pPr>
        <w:numPr>
          <w:ilvl w:val="0"/>
          <w:numId w:val="1"/>
        </w:numPr>
        <w:spacing w:after="0" w:line="264" w:lineRule="auto"/>
        <w:jc w:val="both"/>
        <w:rPr>
          <w:lang w:val="ru-RU"/>
        </w:rPr>
      </w:pPr>
      <w:r w:rsidRPr="00FF4629">
        <w:rPr>
          <w:rFonts w:ascii="Times New Roman" w:hAnsi="Times New Roman"/>
          <w:color w:val="000000"/>
          <w:sz w:val="28"/>
          <w:lang w:val="ru-RU"/>
        </w:rPr>
        <w:t xml:space="preserve">первоначальные представления о человеке как члене общества, о правах и ответственности, уважении и достоинстве человека, о </w:t>
      </w:r>
      <w:proofErr w:type="spellStart"/>
      <w:r w:rsidRPr="00FF4629">
        <w:rPr>
          <w:rFonts w:ascii="Times New Roman" w:hAnsi="Times New Roman"/>
          <w:color w:val="000000"/>
          <w:sz w:val="28"/>
          <w:lang w:val="ru-RU"/>
        </w:rPr>
        <w:t>нравственно­этических</w:t>
      </w:r>
      <w:proofErr w:type="spellEnd"/>
      <w:r w:rsidRPr="00FF4629">
        <w:rPr>
          <w:rFonts w:ascii="Times New Roman" w:hAnsi="Times New Roman"/>
          <w:color w:val="000000"/>
          <w:sz w:val="28"/>
          <w:lang w:val="ru-RU"/>
        </w:rPr>
        <w:t xml:space="preserve"> нормах поведения и правилах межличностных отношений, в том числе отражённых в текстах, с которыми идёт работа на уроках русского языка;</w:t>
      </w:r>
    </w:p>
    <w:p w:rsidR="00005B55" w:rsidRDefault="00AD7B82">
      <w:pPr>
        <w:spacing w:after="0" w:line="264" w:lineRule="auto"/>
        <w:ind w:left="120"/>
        <w:jc w:val="both"/>
      </w:pPr>
      <w:proofErr w:type="spellStart"/>
      <w:proofErr w:type="gramStart"/>
      <w:r>
        <w:rPr>
          <w:rFonts w:ascii="Times New Roman" w:hAnsi="Times New Roman"/>
          <w:b/>
          <w:color w:val="000000"/>
          <w:sz w:val="28"/>
        </w:rPr>
        <w:t>духовно-нравственного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color w:val="000000"/>
          <w:sz w:val="28"/>
        </w:rPr>
        <w:t>:</w:t>
      </w:r>
    </w:p>
    <w:p w:rsidR="00005B55" w:rsidRPr="00FF4629" w:rsidRDefault="00AD7B82">
      <w:pPr>
        <w:numPr>
          <w:ilvl w:val="0"/>
          <w:numId w:val="2"/>
        </w:numPr>
        <w:spacing w:after="0" w:line="264" w:lineRule="auto"/>
        <w:jc w:val="both"/>
        <w:rPr>
          <w:lang w:val="ru-RU"/>
        </w:rPr>
      </w:pPr>
      <w:r w:rsidRPr="00FF4629">
        <w:rPr>
          <w:rFonts w:ascii="Times New Roman" w:hAnsi="Times New Roman"/>
          <w:color w:val="000000"/>
          <w:sz w:val="28"/>
          <w:lang w:val="ru-RU"/>
        </w:rPr>
        <w:t xml:space="preserve">осознание языка как одной из главных духовно-нравственных ценностей народа; </w:t>
      </w:r>
    </w:p>
    <w:p w:rsidR="00005B55" w:rsidRPr="00FF4629" w:rsidRDefault="00AD7B82">
      <w:pPr>
        <w:numPr>
          <w:ilvl w:val="0"/>
          <w:numId w:val="2"/>
        </w:numPr>
        <w:spacing w:after="0" w:line="264" w:lineRule="auto"/>
        <w:jc w:val="both"/>
        <w:rPr>
          <w:lang w:val="ru-RU"/>
        </w:rPr>
      </w:pPr>
      <w:r w:rsidRPr="00FF4629">
        <w:rPr>
          <w:rFonts w:ascii="Times New Roman" w:hAnsi="Times New Roman"/>
          <w:color w:val="000000"/>
          <w:sz w:val="28"/>
          <w:lang w:val="ru-RU"/>
        </w:rPr>
        <w:t>признание индивидуальности каждого человека с опорой на собственный жизненный и читательский опыт;</w:t>
      </w:r>
    </w:p>
    <w:p w:rsidR="00005B55" w:rsidRPr="00FF4629" w:rsidRDefault="00AD7B82">
      <w:pPr>
        <w:numPr>
          <w:ilvl w:val="0"/>
          <w:numId w:val="2"/>
        </w:numPr>
        <w:spacing w:after="0" w:line="264" w:lineRule="auto"/>
        <w:jc w:val="both"/>
        <w:rPr>
          <w:lang w:val="ru-RU"/>
        </w:rPr>
      </w:pPr>
      <w:r w:rsidRPr="00FF4629">
        <w:rPr>
          <w:rFonts w:ascii="Times New Roman" w:hAnsi="Times New Roman"/>
          <w:color w:val="000000"/>
          <w:sz w:val="28"/>
          <w:lang w:val="ru-RU"/>
        </w:rPr>
        <w:t>проявление сопереживания, уважения и доброжелательности, в том числе с использованием адекватных языковых сре</w:t>
      </w:r>
      <w:proofErr w:type="gramStart"/>
      <w:r w:rsidRPr="00FF4629">
        <w:rPr>
          <w:rFonts w:ascii="Times New Roman" w:hAnsi="Times New Roman"/>
          <w:color w:val="000000"/>
          <w:sz w:val="28"/>
          <w:lang w:val="ru-RU"/>
        </w:rPr>
        <w:t>дств дл</w:t>
      </w:r>
      <w:proofErr w:type="gramEnd"/>
      <w:r w:rsidRPr="00FF4629">
        <w:rPr>
          <w:rFonts w:ascii="Times New Roman" w:hAnsi="Times New Roman"/>
          <w:color w:val="000000"/>
          <w:sz w:val="28"/>
          <w:lang w:val="ru-RU"/>
        </w:rPr>
        <w:t>я выражения своего состояния и чувств;</w:t>
      </w:r>
    </w:p>
    <w:p w:rsidR="00005B55" w:rsidRPr="00FF4629" w:rsidRDefault="00AD7B82">
      <w:pPr>
        <w:numPr>
          <w:ilvl w:val="0"/>
          <w:numId w:val="2"/>
        </w:numPr>
        <w:spacing w:after="0" w:line="264" w:lineRule="auto"/>
        <w:jc w:val="both"/>
        <w:rPr>
          <w:lang w:val="ru-RU"/>
        </w:rPr>
      </w:pPr>
      <w:r w:rsidRPr="00FF4629">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 (в том числе связанного с использованием недопустимых средств языка);</w:t>
      </w:r>
    </w:p>
    <w:p w:rsidR="00005B55" w:rsidRDefault="00AD7B82">
      <w:pPr>
        <w:spacing w:after="0" w:line="264" w:lineRule="auto"/>
        <w:ind w:left="120"/>
        <w:jc w:val="both"/>
      </w:pP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color w:val="000000"/>
          <w:sz w:val="28"/>
        </w:rPr>
        <w:t>:</w:t>
      </w:r>
    </w:p>
    <w:p w:rsidR="00005B55" w:rsidRPr="00FF4629" w:rsidRDefault="00AD7B82">
      <w:pPr>
        <w:numPr>
          <w:ilvl w:val="0"/>
          <w:numId w:val="3"/>
        </w:numPr>
        <w:spacing w:after="0" w:line="264" w:lineRule="auto"/>
        <w:jc w:val="both"/>
        <w:rPr>
          <w:lang w:val="ru-RU"/>
        </w:rPr>
      </w:pPr>
      <w:r w:rsidRPr="00FF4629">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005B55" w:rsidRPr="00FF4629" w:rsidRDefault="00AD7B82">
      <w:pPr>
        <w:numPr>
          <w:ilvl w:val="0"/>
          <w:numId w:val="3"/>
        </w:numPr>
        <w:spacing w:after="0" w:line="264" w:lineRule="auto"/>
        <w:jc w:val="both"/>
        <w:rPr>
          <w:lang w:val="ru-RU"/>
        </w:rPr>
      </w:pPr>
      <w:r w:rsidRPr="00FF4629">
        <w:rPr>
          <w:rFonts w:ascii="Times New Roman" w:hAnsi="Times New Roman"/>
          <w:color w:val="000000"/>
          <w:sz w:val="28"/>
          <w:lang w:val="ru-RU"/>
        </w:rPr>
        <w:t>стремление к самовыражению в искусстве слова; осознание важности русского языка как средства общения и самовыражения;</w:t>
      </w:r>
    </w:p>
    <w:p w:rsidR="00005B55" w:rsidRPr="00FF4629" w:rsidRDefault="00AD7B82">
      <w:pPr>
        <w:spacing w:after="0" w:line="264" w:lineRule="auto"/>
        <w:ind w:left="120"/>
        <w:jc w:val="both"/>
        <w:rPr>
          <w:lang w:val="ru-RU"/>
        </w:rPr>
      </w:pPr>
      <w:r w:rsidRPr="00FF4629">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FF4629">
        <w:rPr>
          <w:rFonts w:ascii="Times New Roman" w:hAnsi="Times New Roman"/>
          <w:color w:val="000000"/>
          <w:sz w:val="28"/>
          <w:lang w:val="ru-RU"/>
        </w:rPr>
        <w:t>:</w:t>
      </w:r>
    </w:p>
    <w:p w:rsidR="00005B55" w:rsidRPr="00FF4629" w:rsidRDefault="00AD7B82">
      <w:pPr>
        <w:numPr>
          <w:ilvl w:val="0"/>
          <w:numId w:val="4"/>
        </w:numPr>
        <w:spacing w:after="0" w:line="264" w:lineRule="auto"/>
        <w:jc w:val="both"/>
        <w:rPr>
          <w:lang w:val="ru-RU"/>
        </w:rPr>
      </w:pPr>
      <w:r w:rsidRPr="00FF4629">
        <w:rPr>
          <w:rFonts w:ascii="Times New Roman" w:hAnsi="Times New Roman"/>
          <w:color w:val="000000"/>
          <w:sz w:val="28"/>
          <w:lang w:val="ru-RU"/>
        </w:rPr>
        <w:t>соблюдение правил безопасного поиска в информационной среде дополнительной информации в процессе языкового образования;</w:t>
      </w:r>
    </w:p>
    <w:p w:rsidR="00005B55" w:rsidRPr="00FF4629" w:rsidRDefault="00AD7B82">
      <w:pPr>
        <w:numPr>
          <w:ilvl w:val="0"/>
          <w:numId w:val="4"/>
        </w:numPr>
        <w:spacing w:after="0" w:line="264" w:lineRule="auto"/>
        <w:jc w:val="both"/>
        <w:rPr>
          <w:lang w:val="ru-RU"/>
        </w:rPr>
      </w:pPr>
      <w:r w:rsidRPr="00FF4629">
        <w:rPr>
          <w:rFonts w:ascii="Times New Roman" w:hAnsi="Times New Roman"/>
          <w:color w:val="000000"/>
          <w:sz w:val="28"/>
          <w:lang w:val="ru-RU"/>
        </w:rPr>
        <w:t>бережное отношение к физическому и психическому здоровью, проявляющееся в выборе приемлемых способов речевого самовыражения и соблюдении норм речевого этикета и правил общения;</w:t>
      </w:r>
    </w:p>
    <w:p w:rsidR="00005B55" w:rsidRDefault="00AD7B82">
      <w:pPr>
        <w:spacing w:after="0" w:line="264" w:lineRule="auto"/>
        <w:ind w:left="120"/>
        <w:jc w:val="both"/>
      </w:pP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color w:val="000000"/>
          <w:sz w:val="28"/>
        </w:rPr>
        <w:t>:</w:t>
      </w:r>
    </w:p>
    <w:p w:rsidR="00005B55" w:rsidRPr="00FF4629" w:rsidRDefault="00AD7B82">
      <w:pPr>
        <w:numPr>
          <w:ilvl w:val="0"/>
          <w:numId w:val="5"/>
        </w:numPr>
        <w:spacing w:after="0" w:line="264" w:lineRule="auto"/>
        <w:jc w:val="both"/>
        <w:rPr>
          <w:lang w:val="ru-RU"/>
        </w:rPr>
      </w:pPr>
      <w:r w:rsidRPr="00FF4629">
        <w:rPr>
          <w:rFonts w:ascii="Times New Roman" w:hAnsi="Times New Roman"/>
          <w:color w:val="000000"/>
          <w:sz w:val="28"/>
          <w:lang w:val="ru-RU"/>
        </w:rPr>
        <w:t xml:space="preserve">осознание ценности труда в жизни человека и общества (в том числе благодаря примерам из текстов, с которыми идёт работа на уроках русского языка), интерес к различным профессиям, возникающий </w:t>
      </w:r>
      <w:r w:rsidRPr="00FF4629">
        <w:rPr>
          <w:rFonts w:ascii="Times New Roman" w:hAnsi="Times New Roman"/>
          <w:color w:val="000000"/>
          <w:sz w:val="28"/>
          <w:lang w:val="ru-RU"/>
        </w:rPr>
        <w:lastRenderedPageBreak/>
        <w:t>при обсуждении примеров из текстов, с которыми идёт работа на уроках русского языка;</w:t>
      </w:r>
    </w:p>
    <w:p w:rsidR="00005B55" w:rsidRDefault="00AD7B82">
      <w:pPr>
        <w:spacing w:after="0" w:line="264" w:lineRule="auto"/>
        <w:ind w:left="120"/>
        <w:jc w:val="both"/>
      </w:pP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color w:val="000000"/>
          <w:sz w:val="28"/>
        </w:rPr>
        <w:t>:</w:t>
      </w:r>
    </w:p>
    <w:p w:rsidR="00005B55" w:rsidRPr="00FF4629" w:rsidRDefault="00AD7B82">
      <w:pPr>
        <w:numPr>
          <w:ilvl w:val="0"/>
          <w:numId w:val="6"/>
        </w:numPr>
        <w:spacing w:after="0" w:line="264" w:lineRule="auto"/>
        <w:jc w:val="both"/>
        <w:rPr>
          <w:lang w:val="ru-RU"/>
        </w:rPr>
      </w:pPr>
      <w:r w:rsidRPr="00FF4629">
        <w:rPr>
          <w:rFonts w:ascii="Times New Roman" w:hAnsi="Times New Roman"/>
          <w:color w:val="000000"/>
          <w:sz w:val="28"/>
          <w:lang w:val="ru-RU"/>
        </w:rPr>
        <w:t>бережное отношение к природе, формируемое в процессе работы с текстами;</w:t>
      </w:r>
    </w:p>
    <w:p w:rsidR="00005B55" w:rsidRPr="00FF4629" w:rsidRDefault="00AD7B82">
      <w:pPr>
        <w:numPr>
          <w:ilvl w:val="0"/>
          <w:numId w:val="6"/>
        </w:numPr>
        <w:spacing w:after="0" w:line="264" w:lineRule="auto"/>
        <w:jc w:val="both"/>
        <w:rPr>
          <w:lang w:val="ru-RU"/>
        </w:rPr>
      </w:pPr>
      <w:r w:rsidRPr="00FF4629">
        <w:rPr>
          <w:rFonts w:ascii="Times New Roman" w:hAnsi="Times New Roman"/>
          <w:color w:val="000000"/>
          <w:sz w:val="28"/>
          <w:lang w:val="ru-RU"/>
        </w:rPr>
        <w:t>неприятие действий, приносящих вред природе;</w:t>
      </w:r>
    </w:p>
    <w:p w:rsidR="00005B55" w:rsidRDefault="00AD7B82">
      <w:pPr>
        <w:spacing w:after="0" w:line="264" w:lineRule="auto"/>
        <w:ind w:left="120"/>
        <w:jc w:val="both"/>
      </w:pP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color w:val="000000"/>
          <w:sz w:val="28"/>
        </w:rPr>
        <w:t>:</w:t>
      </w:r>
    </w:p>
    <w:p w:rsidR="00005B55" w:rsidRPr="00FF4629" w:rsidRDefault="00AD7B82">
      <w:pPr>
        <w:numPr>
          <w:ilvl w:val="0"/>
          <w:numId w:val="7"/>
        </w:numPr>
        <w:spacing w:after="0" w:line="264" w:lineRule="auto"/>
        <w:jc w:val="both"/>
        <w:rPr>
          <w:lang w:val="ru-RU"/>
        </w:rPr>
      </w:pPr>
      <w:r w:rsidRPr="00FF4629">
        <w:rPr>
          <w:rFonts w:ascii="Times New Roman" w:hAnsi="Times New Roman"/>
          <w:color w:val="000000"/>
          <w:sz w:val="28"/>
          <w:lang w:val="ru-RU"/>
        </w:rPr>
        <w:t>первоначальные представления о научной картине мира, в том числе первоначальные представления о системе языка как одной из составляющих целостной научной картины мира;</w:t>
      </w:r>
    </w:p>
    <w:p w:rsidR="00005B55" w:rsidRPr="00FF4629" w:rsidRDefault="00AD7B82">
      <w:pPr>
        <w:numPr>
          <w:ilvl w:val="0"/>
          <w:numId w:val="7"/>
        </w:numPr>
        <w:spacing w:after="0" w:line="264" w:lineRule="auto"/>
        <w:jc w:val="both"/>
        <w:rPr>
          <w:lang w:val="ru-RU"/>
        </w:rPr>
      </w:pPr>
      <w:r w:rsidRPr="00FF4629">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 в том числе познавательный интерес к изучению русского языка, активность и самостоятельность в его познании.</w:t>
      </w:r>
    </w:p>
    <w:p w:rsidR="00005B55" w:rsidRPr="00FF4629" w:rsidRDefault="00005B55">
      <w:pPr>
        <w:spacing w:after="0" w:line="264" w:lineRule="auto"/>
        <w:ind w:left="120"/>
        <w:jc w:val="both"/>
        <w:rPr>
          <w:lang w:val="ru-RU"/>
        </w:rPr>
      </w:pPr>
    </w:p>
    <w:p w:rsidR="00005B55" w:rsidRPr="00FF4629" w:rsidRDefault="00AD7B82">
      <w:pPr>
        <w:spacing w:after="0" w:line="264" w:lineRule="auto"/>
        <w:ind w:left="120"/>
        <w:jc w:val="both"/>
        <w:rPr>
          <w:lang w:val="ru-RU"/>
        </w:rPr>
      </w:pPr>
      <w:r w:rsidRPr="00FF4629">
        <w:rPr>
          <w:rFonts w:ascii="Times New Roman" w:hAnsi="Times New Roman"/>
          <w:b/>
          <w:color w:val="000000"/>
          <w:sz w:val="28"/>
          <w:lang w:val="ru-RU"/>
        </w:rPr>
        <w:t>МЕТАПРЕДМЕТНЫЕ РЕЗУЛЬТАТЫ</w:t>
      </w:r>
    </w:p>
    <w:p w:rsidR="00005B55" w:rsidRPr="00FF4629" w:rsidRDefault="00005B55">
      <w:pPr>
        <w:spacing w:after="0" w:line="264" w:lineRule="auto"/>
        <w:ind w:left="120"/>
        <w:jc w:val="both"/>
        <w:rPr>
          <w:lang w:val="ru-RU"/>
        </w:rPr>
      </w:pP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 xml:space="preserve">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 xml:space="preserve">У обучающегося будут сформированы следующие </w:t>
      </w:r>
      <w:r w:rsidRPr="00FF4629">
        <w:rPr>
          <w:rFonts w:ascii="Times New Roman" w:hAnsi="Times New Roman"/>
          <w:b/>
          <w:color w:val="000000"/>
          <w:sz w:val="28"/>
          <w:lang w:val="ru-RU"/>
        </w:rPr>
        <w:t>базовые логические действия как часть познавательных универсальных учебных действий</w:t>
      </w:r>
      <w:r w:rsidRPr="00FF4629">
        <w:rPr>
          <w:rFonts w:ascii="Times New Roman" w:hAnsi="Times New Roman"/>
          <w:color w:val="000000"/>
          <w:sz w:val="28"/>
          <w:lang w:val="ru-RU"/>
        </w:rPr>
        <w:t>:</w:t>
      </w:r>
    </w:p>
    <w:p w:rsidR="00005B55" w:rsidRPr="00FF4629" w:rsidRDefault="00AD7B82">
      <w:pPr>
        <w:numPr>
          <w:ilvl w:val="0"/>
          <w:numId w:val="8"/>
        </w:numPr>
        <w:spacing w:after="0" w:line="264" w:lineRule="auto"/>
        <w:jc w:val="both"/>
        <w:rPr>
          <w:lang w:val="ru-RU"/>
        </w:rPr>
      </w:pPr>
      <w:r w:rsidRPr="00FF4629">
        <w:rPr>
          <w:rFonts w:ascii="Times New Roman" w:hAnsi="Times New Roman"/>
          <w:color w:val="000000"/>
          <w:sz w:val="28"/>
          <w:lang w:val="ru-RU"/>
        </w:rPr>
        <w:t>сравнивать различные языковые единицы (звуки, слова, предложения, тексты), устанавливать основания для сравнения языковых единиц (</w:t>
      </w:r>
      <w:proofErr w:type="spellStart"/>
      <w:r w:rsidRPr="00FF4629">
        <w:rPr>
          <w:rFonts w:ascii="Times New Roman" w:hAnsi="Times New Roman"/>
          <w:color w:val="000000"/>
          <w:sz w:val="28"/>
          <w:lang w:val="ru-RU"/>
        </w:rPr>
        <w:t>частеречная</w:t>
      </w:r>
      <w:proofErr w:type="spellEnd"/>
      <w:r w:rsidRPr="00FF4629">
        <w:rPr>
          <w:rFonts w:ascii="Times New Roman" w:hAnsi="Times New Roman"/>
          <w:color w:val="000000"/>
          <w:sz w:val="28"/>
          <w:lang w:val="ru-RU"/>
        </w:rPr>
        <w:t xml:space="preserve"> принадлежность, грамматический признак, лексическое значение и другое); устанавливать аналогии языковых единиц;</w:t>
      </w:r>
    </w:p>
    <w:p w:rsidR="00005B55" w:rsidRPr="00FF4629" w:rsidRDefault="00AD7B82">
      <w:pPr>
        <w:numPr>
          <w:ilvl w:val="0"/>
          <w:numId w:val="8"/>
        </w:numPr>
        <w:spacing w:after="0" w:line="264" w:lineRule="auto"/>
        <w:jc w:val="both"/>
        <w:rPr>
          <w:lang w:val="ru-RU"/>
        </w:rPr>
      </w:pPr>
      <w:r w:rsidRPr="00FF4629">
        <w:rPr>
          <w:rFonts w:ascii="Times New Roman" w:hAnsi="Times New Roman"/>
          <w:color w:val="000000"/>
          <w:sz w:val="28"/>
          <w:lang w:val="ru-RU"/>
        </w:rPr>
        <w:t>объединять объекты (языковые единицы) по определённому признаку;</w:t>
      </w:r>
    </w:p>
    <w:p w:rsidR="00005B55" w:rsidRPr="00FF4629" w:rsidRDefault="00AD7B82">
      <w:pPr>
        <w:numPr>
          <w:ilvl w:val="0"/>
          <w:numId w:val="8"/>
        </w:numPr>
        <w:spacing w:after="0" w:line="264" w:lineRule="auto"/>
        <w:jc w:val="both"/>
        <w:rPr>
          <w:lang w:val="ru-RU"/>
        </w:rPr>
      </w:pPr>
      <w:r w:rsidRPr="00FF4629">
        <w:rPr>
          <w:rFonts w:ascii="Times New Roman" w:hAnsi="Times New Roman"/>
          <w:color w:val="000000"/>
          <w:sz w:val="28"/>
          <w:lang w:val="ru-RU"/>
        </w:rPr>
        <w:t>определять существенный признак для классификации языковых единиц (звуков, частей речи, предложений, текстов); классифицировать языковые единицы;</w:t>
      </w:r>
    </w:p>
    <w:p w:rsidR="00005B55" w:rsidRPr="00FF4629" w:rsidRDefault="00AD7B82">
      <w:pPr>
        <w:numPr>
          <w:ilvl w:val="0"/>
          <w:numId w:val="8"/>
        </w:numPr>
        <w:spacing w:after="0" w:line="264" w:lineRule="auto"/>
        <w:jc w:val="both"/>
        <w:rPr>
          <w:lang w:val="ru-RU"/>
        </w:rPr>
      </w:pPr>
      <w:r w:rsidRPr="00FF4629">
        <w:rPr>
          <w:rFonts w:ascii="Times New Roman" w:hAnsi="Times New Roman"/>
          <w:color w:val="000000"/>
          <w:sz w:val="28"/>
          <w:lang w:val="ru-RU"/>
        </w:rPr>
        <w:t>находить в языковом материале закономерности и противоречия на основе предложенного учителем алгоритма наблюдения; анализировать алгоритм действий при работе с языковыми единицами, самостоятельно выделять учебные операции при анализе языковых единиц;</w:t>
      </w:r>
    </w:p>
    <w:p w:rsidR="00005B55" w:rsidRPr="00FF4629" w:rsidRDefault="00AD7B82">
      <w:pPr>
        <w:numPr>
          <w:ilvl w:val="0"/>
          <w:numId w:val="8"/>
        </w:numPr>
        <w:spacing w:after="0" w:line="264" w:lineRule="auto"/>
        <w:jc w:val="both"/>
        <w:rPr>
          <w:lang w:val="ru-RU"/>
        </w:rPr>
      </w:pPr>
      <w:r w:rsidRPr="00FF4629">
        <w:rPr>
          <w:rFonts w:ascii="Times New Roman" w:hAnsi="Times New Roman"/>
          <w:color w:val="000000"/>
          <w:sz w:val="28"/>
          <w:lang w:val="ru-RU"/>
        </w:rPr>
        <w:lastRenderedPageBreak/>
        <w:t>выявлять недостаток информации для решения учебной и практической задачи на основе предложенного алгоритма, формулировать запрос на дополнительную информацию;</w:t>
      </w:r>
    </w:p>
    <w:p w:rsidR="00005B55" w:rsidRPr="00FF4629" w:rsidRDefault="00AD7B82">
      <w:pPr>
        <w:numPr>
          <w:ilvl w:val="0"/>
          <w:numId w:val="8"/>
        </w:numPr>
        <w:spacing w:after="0" w:line="264" w:lineRule="auto"/>
        <w:jc w:val="both"/>
        <w:rPr>
          <w:lang w:val="ru-RU"/>
        </w:rPr>
      </w:pPr>
      <w:r w:rsidRPr="00FF4629">
        <w:rPr>
          <w:rFonts w:ascii="Times New Roman" w:hAnsi="Times New Roman"/>
          <w:color w:val="000000"/>
          <w:sz w:val="28"/>
          <w:lang w:val="ru-RU"/>
        </w:rPr>
        <w:t xml:space="preserve">устанавливать </w:t>
      </w:r>
      <w:proofErr w:type="spellStart"/>
      <w:r w:rsidRPr="00FF4629">
        <w:rPr>
          <w:rFonts w:ascii="Times New Roman" w:hAnsi="Times New Roman"/>
          <w:color w:val="000000"/>
          <w:sz w:val="28"/>
          <w:lang w:val="ru-RU"/>
        </w:rPr>
        <w:t>причинно­следственные</w:t>
      </w:r>
      <w:proofErr w:type="spellEnd"/>
      <w:r w:rsidRPr="00FF4629">
        <w:rPr>
          <w:rFonts w:ascii="Times New Roman" w:hAnsi="Times New Roman"/>
          <w:color w:val="000000"/>
          <w:sz w:val="28"/>
          <w:lang w:val="ru-RU"/>
        </w:rPr>
        <w:t xml:space="preserve"> связи в ситуациях наблюдения за языковым материалом, делать выводы.</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 xml:space="preserve">У обучающегося будут сформированы следующие </w:t>
      </w:r>
      <w:r w:rsidRPr="00FF4629">
        <w:rPr>
          <w:rFonts w:ascii="Times New Roman" w:hAnsi="Times New Roman"/>
          <w:b/>
          <w:color w:val="000000"/>
          <w:sz w:val="28"/>
          <w:lang w:val="ru-RU"/>
        </w:rPr>
        <w:t>базовые исследовательские действия как часть познавательных универсальных учебных действий</w:t>
      </w:r>
      <w:r w:rsidRPr="00FF4629">
        <w:rPr>
          <w:rFonts w:ascii="Times New Roman" w:hAnsi="Times New Roman"/>
          <w:color w:val="000000"/>
          <w:sz w:val="28"/>
          <w:lang w:val="ru-RU"/>
        </w:rPr>
        <w:t>:</w:t>
      </w:r>
    </w:p>
    <w:p w:rsidR="00005B55" w:rsidRPr="00FF4629" w:rsidRDefault="00AD7B82">
      <w:pPr>
        <w:numPr>
          <w:ilvl w:val="0"/>
          <w:numId w:val="9"/>
        </w:numPr>
        <w:spacing w:after="0" w:line="264" w:lineRule="auto"/>
        <w:jc w:val="both"/>
        <w:rPr>
          <w:lang w:val="ru-RU"/>
        </w:rPr>
      </w:pPr>
      <w:r w:rsidRPr="00FF4629">
        <w:rPr>
          <w:rFonts w:ascii="Times New Roman" w:hAnsi="Times New Roman"/>
          <w:color w:val="000000"/>
          <w:sz w:val="28"/>
          <w:lang w:val="ru-RU"/>
        </w:rPr>
        <w:t>с помощью учителя формулировать цель, планировать изменения языкового объекта, речевой ситуации;</w:t>
      </w:r>
    </w:p>
    <w:p w:rsidR="00005B55" w:rsidRPr="00FF4629" w:rsidRDefault="00AD7B82">
      <w:pPr>
        <w:numPr>
          <w:ilvl w:val="0"/>
          <w:numId w:val="9"/>
        </w:numPr>
        <w:spacing w:after="0" w:line="264" w:lineRule="auto"/>
        <w:jc w:val="both"/>
        <w:rPr>
          <w:lang w:val="ru-RU"/>
        </w:rPr>
      </w:pPr>
      <w:r w:rsidRPr="00FF4629">
        <w:rPr>
          <w:rFonts w:ascii="Times New Roman" w:hAnsi="Times New Roman"/>
          <w:color w:val="000000"/>
          <w:sz w:val="28"/>
          <w:lang w:val="ru-RU"/>
        </w:rPr>
        <w:t xml:space="preserve">сравнивать несколько вариантов выполнения задания, выбирать наиболее </w:t>
      </w:r>
      <w:proofErr w:type="gramStart"/>
      <w:r w:rsidRPr="00FF4629">
        <w:rPr>
          <w:rFonts w:ascii="Times New Roman" w:hAnsi="Times New Roman"/>
          <w:color w:val="000000"/>
          <w:sz w:val="28"/>
          <w:lang w:val="ru-RU"/>
        </w:rPr>
        <w:t>целесообразный</w:t>
      </w:r>
      <w:proofErr w:type="gramEnd"/>
      <w:r w:rsidRPr="00FF4629">
        <w:rPr>
          <w:rFonts w:ascii="Times New Roman" w:hAnsi="Times New Roman"/>
          <w:color w:val="000000"/>
          <w:sz w:val="28"/>
          <w:lang w:val="ru-RU"/>
        </w:rPr>
        <w:t xml:space="preserve"> (на основе предложенных критериев);</w:t>
      </w:r>
    </w:p>
    <w:p w:rsidR="00005B55" w:rsidRPr="00FF4629" w:rsidRDefault="00AD7B82">
      <w:pPr>
        <w:numPr>
          <w:ilvl w:val="0"/>
          <w:numId w:val="9"/>
        </w:numPr>
        <w:spacing w:after="0" w:line="264" w:lineRule="auto"/>
        <w:jc w:val="both"/>
        <w:rPr>
          <w:lang w:val="ru-RU"/>
        </w:rPr>
      </w:pPr>
      <w:r w:rsidRPr="00FF4629">
        <w:rPr>
          <w:rFonts w:ascii="Times New Roman" w:hAnsi="Times New Roman"/>
          <w:color w:val="000000"/>
          <w:sz w:val="28"/>
          <w:lang w:val="ru-RU"/>
        </w:rPr>
        <w:t xml:space="preserve">проводить по предложенному плану несложное лингвистическое </w:t>
      </w:r>
      <w:proofErr w:type="spellStart"/>
      <w:r w:rsidRPr="00FF4629">
        <w:rPr>
          <w:rFonts w:ascii="Times New Roman" w:hAnsi="Times New Roman"/>
          <w:color w:val="000000"/>
          <w:sz w:val="28"/>
          <w:lang w:val="ru-RU"/>
        </w:rPr>
        <w:t>мини­исследование</w:t>
      </w:r>
      <w:proofErr w:type="spellEnd"/>
      <w:r w:rsidRPr="00FF4629">
        <w:rPr>
          <w:rFonts w:ascii="Times New Roman" w:hAnsi="Times New Roman"/>
          <w:color w:val="000000"/>
          <w:sz w:val="28"/>
          <w:lang w:val="ru-RU"/>
        </w:rPr>
        <w:t>, выполнять по предложенному плану проектное задание;</w:t>
      </w:r>
    </w:p>
    <w:p w:rsidR="00005B55" w:rsidRPr="00FF4629" w:rsidRDefault="00AD7B82">
      <w:pPr>
        <w:numPr>
          <w:ilvl w:val="0"/>
          <w:numId w:val="9"/>
        </w:numPr>
        <w:spacing w:after="0" w:line="264" w:lineRule="auto"/>
        <w:jc w:val="both"/>
        <w:rPr>
          <w:lang w:val="ru-RU"/>
        </w:rPr>
      </w:pPr>
      <w:r w:rsidRPr="00FF4629">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за языковым материалом (классификации, сравнения, исследования); формулировать с помощью учителя вопросы в процессе анализа предложенного языкового материала;</w:t>
      </w:r>
    </w:p>
    <w:p w:rsidR="00005B55" w:rsidRPr="00FF4629" w:rsidRDefault="00AD7B82">
      <w:pPr>
        <w:numPr>
          <w:ilvl w:val="0"/>
          <w:numId w:val="9"/>
        </w:numPr>
        <w:spacing w:after="0" w:line="264" w:lineRule="auto"/>
        <w:jc w:val="both"/>
        <w:rPr>
          <w:lang w:val="ru-RU"/>
        </w:rPr>
      </w:pPr>
      <w:r w:rsidRPr="00FF4629">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 xml:space="preserve">У обучающегося будут сформированы следующие умения </w:t>
      </w:r>
      <w:r w:rsidRPr="00FF4629">
        <w:rPr>
          <w:rFonts w:ascii="Times New Roman" w:hAnsi="Times New Roman"/>
          <w:b/>
          <w:color w:val="000000"/>
          <w:sz w:val="28"/>
          <w:lang w:val="ru-RU"/>
        </w:rPr>
        <w:t>работать с информацией как часть познавательных универсальных учебных действий</w:t>
      </w:r>
      <w:r w:rsidRPr="00FF4629">
        <w:rPr>
          <w:rFonts w:ascii="Times New Roman" w:hAnsi="Times New Roman"/>
          <w:color w:val="000000"/>
          <w:sz w:val="28"/>
          <w:lang w:val="ru-RU"/>
        </w:rPr>
        <w:t>:</w:t>
      </w:r>
    </w:p>
    <w:p w:rsidR="00005B55" w:rsidRPr="00FF4629" w:rsidRDefault="00AD7B82">
      <w:pPr>
        <w:numPr>
          <w:ilvl w:val="0"/>
          <w:numId w:val="10"/>
        </w:numPr>
        <w:spacing w:after="0" w:line="264" w:lineRule="auto"/>
        <w:jc w:val="both"/>
        <w:rPr>
          <w:lang w:val="ru-RU"/>
        </w:rPr>
      </w:pPr>
      <w:r w:rsidRPr="00FF4629">
        <w:rPr>
          <w:rFonts w:ascii="Times New Roman" w:hAnsi="Times New Roman"/>
          <w:color w:val="000000"/>
          <w:sz w:val="28"/>
          <w:lang w:val="ru-RU"/>
        </w:rPr>
        <w:t>выбирать источник получения информации: нужный словарь для получения запрашиваемой информации, для уточнения;</w:t>
      </w:r>
    </w:p>
    <w:p w:rsidR="00005B55" w:rsidRPr="00FF4629" w:rsidRDefault="00AD7B82">
      <w:pPr>
        <w:numPr>
          <w:ilvl w:val="0"/>
          <w:numId w:val="10"/>
        </w:numPr>
        <w:spacing w:after="0" w:line="264" w:lineRule="auto"/>
        <w:jc w:val="both"/>
        <w:rPr>
          <w:lang w:val="ru-RU"/>
        </w:rPr>
      </w:pPr>
      <w:r w:rsidRPr="00FF4629">
        <w:rPr>
          <w:rFonts w:ascii="Times New Roman" w:hAnsi="Times New Roman"/>
          <w:color w:val="000000"/>
          <w:sz w:val="28"/>
          <w:lang w:val="ru-RU"/>
        </w:rPr>
        <w:t>согласно заданному алгоритму находить представленную в явном виде информацию в предложенном источнике: в словарях, справочниках;</w:t>
      </w:r>
    </w:p>
    <w:p w:rsidR="00005B55" w:rsidRPr="00FF4629" w:rsidRDefault="00AD7B82">
      <w:pPr>
        <w:numPr>
          <w:ilvl w:val="0"/>
          <w:numId w:val="10"/>
        </w:numPr>
        <w:spacing w:after="0" w:line="264" w:lineRule="auto"/>
        <w:jc w:val="both"/>
        <w:rPr>
          <w:lang w:val="ru-RU"/>
        </w:rPr>
      </w:pPr>
      <w:r w:rsidRPr="00FF4629">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 (обращаясь к словарям, справочникам, учебнику);</w:t>
      </w:r>
    </w:p>
    <w:p w:rsidR="00005B55" w:rsidRPr="00FF4629" w:rsidRDefault="00AD7B82">
      <w:pPr>
        <w:numPr>
          <w:ilvl w:val="0"/>
          <w:numId w:val="10"/>
        </w:numPr>
        <w:spacing w:after="0" w:line="264" w:lineRule="auto"/>
        <w:jc w:val="both"/>
        <w:rPr>
          <w:lang w:val="ru-RU"/>
        </w:rPr>
      </w:pPr>
      <w:r w:rsidRPr="00FF4629">
        <w:rPr>
          <w:rFonts w:ascii="Times New Roman" w:hAnsi="Times New Roman"/>
          <w:color w:val="000000"/>
          <w:sz w:val="28"/>
          <w:lang w:val="ru-RU"/>
        </w:rPr>
        <w:t>соблюдать с помощью взрослых (педагогических работников, родителей, законных представителей) правила информационной безопасности при поиске информации в информационно-телекоммуникационной сети «Интернет» (информации о написании и произношении слова, о значении слова, о происхождении слова, о синонимах слова);</w:t>
      </w:r>
    </w:p>
    <w:p w:rsidR="00005B55" w:rsidRPr="00FF4629" w:rsidRDefault="00AD7B82">
      <w:pPr>
        <w:numPr>
          <w:ilvl w:val="0"/>
          <w:numId w:val="10"/>
        </w:numPr>
        <w:spacing w:after="0" w:line="264" w:lineRule="auto"/>
        <w:jc w:val="both"/>
        <w:rPr>
          <w:lang w:val="ru-RU"/>
        </w:rPr>
      </w:pPr>
      <w:r w:rsidRPr="00FF4629">
        <w:rPr>
          <w:rFonts w:ascii="Times New Roman" w:hAnsi="Times New Roman"/>
          <w:color w:val="000000"/>
          <w:sz w:val="28"/>
          <w:lang w:val="ru-RU"/>
        </w:rPr>
        <w:lastRenderedPageBreak/>
        <w:t>анализировать и создавать текстовую, видео­, графическую, звуковую информацию в соответствии с учебной задачей;</w:t>
      </w:r>
    </w:p>
    <w:p w:rsidR="00005B55" w:rsidRPr="00FF4629" w:rsidRDefault="00AD7B82">
      <w:pPr>
        <w:numPr>
          <w:ilvl w:val="0"/>
          <w:numId w:val="10"/>
        </w:numPr>
        <w:spacing w:after="0" w:line="264" w:lineRule="auto"/>
        <w:jc w:val="both"/>
        <w:rPr>
          <w:lang w:val="ru-RU"/>
        </w:rPr>
      </w:pPr>
      <w:r w:rsidRPr="00FF4629">
        <w:rPr>
          <w:rFonts w:ascii="Times New Roman" w:hAnsi="Times New Roman"/>
          <w:color w:val="000000"/>
          <w:sz w:val="28"/>
          <w:lang w:val="ru-RU"/>
        </w:rPr>
        <w:t>понимать лингвистическую информацию, зафиксированную в виде таблиц, схем; самостоятельно создавать схемы, таблицы для представления лингвистической информации.</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 xml:space="preserve">У обучающегося будут сформированы следующие умения </w:t>
      </w:r>
      <w:r w:rsidRPr="00FF4629">
        <w:rPr>
          <w:rFonts w:ascii="Times New Roman" w:hAnsi="Times New Roman"/>
          <w:b/>
          <w:color w:val="000000"/>
          <w:sz w:val="28"/>
          <w:lang w:val="ru-RU"/>
        </w:rPr>
        <w:t>общения как часть коммуникативных универсальных учебных действий</w:t>
      </w:r>
      <w:r w:rsidRPr="00FF4629">
        <w:rPr>
          <w:rFonts w:ascii="Times New Roman" w:hAnsi="Times New Roman"/>
          <w:color w:val="000000"/>
          <w:sz w:val="28"/>
          <w:lang w:val="ru-RU"/>
        </w:rPr>
        <w:t>:</w:t>
      </w:r>
    </w:p>
    <w:p w:rsidR="00005B55" w:rsidRPr="00FF4629" w:rsidRDefault="00AD7B82">
      <w:pPr>
        <w:numPr>
          <w:ilvl w:val="0"/>
          <w:numId w:val="11"/>
        </w:numPr>
        <w:spacing w:after="0" w:line="264" w:lineRule="auto"/>
        <w:jc w:val="both"/>
        <w:rPr>
          <w:lang w:val="ru-RU"/>
        </w:rPr>
      </w:pPr>
      <w:r w:rsidRPr="00FF4629">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005B55" w:rsidRPr="00FF4629" w:rsidRDefault="00AD7B82">
      <w:pPr>
        <w:numPr>
          <w:ilvl w:val="0"/>
          <w:numId w:val="11"/>
        </w:numPr>
        <w:spacing w:after="0" w:line="264" w:lineRule="auto"/>
        <w:jc w:val="both"/>
        <w:rPr>
          <w:lang w:val="ru-RU"/>
        </w:rPr>
      </w:pPr>
      <w:r w:rsidRPr="00FF4629">
        <w:rPr>
          <w:rFonts w:ascii="Times New Roman" w:hAnsi="Times New Roman"/>
          <w:color w:val="000000"/>
          <w:sz w:val="28"/>
          <w:lang w:val="ru-RU"/>
        </w:rPr>
        <w:t>проявлять уважительное отношение к собеседнику, соблюдать правила ведения диалоги и дискуссии;</w:t>
      </w:r>
    </w:p>
    <w:p w:rsidR="00005B55" w:rsidRPr="00FF4629" w:rsidRDefault="00AD7B82">
      <w:pPr>
        <w:numPr>
          <w:ilvl w:val="0"/>
          <w:numId w:val="11"/>
        </w:numPr>
        <w:spacing w:after="0" w:line="264" w:lineRule="auto"/>
        <w:jc w:val="both"/>
        <w:rPr>
          <w:lang w:val="ru-RU"/>
        </w:rPr>
      </w:pPr>
      <w:r w:rsidRPr="00FF4629">
        <w:rPr>
          <w:rFonts w:ascii="Times New Roman" w:hAnsi="Times New Roman"/>
          <w:color w:val="000000"/>
          <w:sz w:val="28"/>
          <w:lang w:val="ru-RU"/>
        </w:rPr>
        <w:t>признавать возможность существования разных точек зрения;</w:t>
      </w:r>
    </w:p>
    <w:p w:rsidR="00005B55" w:rsidRPr="00FF4629" w:rsidRDefault="00AD7B82">
      <w:pPr>
        <w:numPr>
          <w:ilvl w:val="0"/>
          <w:numId w:val="11"/>
        </w:numPr>
        <w:spacing w:after="0" w:line="264" w:lineRule="auto"/>
        <w:jc w:val="both"/>
        <w:rPr>
          <w:lang w:val="ru-RU"/>
        </w:rPr>
      </w:pPr>
      <w:r w:rsidRPr="00FF4629">
        <w:rPr>
          <w:rFonts w:ascii="Times New Roman" w:hAnsi="Times New Roman"/>
          <w:color w:val="000000"/>
          <w:sz w:val="28"/>
          <w:lang w:val="ru-RU"/>
        </w:rPr>
        <w:t xml:space="preserve">корректно и </w:t>
      </w:r>
      <w:proofErr w:type="spellStart"/>
      <w:r w:rsidRPr="00FF4629">
        <w:rPr>
          <w:rFonts w:ascii="Times New Roman" w:hAnsi="Times New Roman"/>
          <w:color w:val="000000"/>
          <w:sz w:val="28"/>
          <w:lang w:val="ru-RU"/>
        </w:rPr>
        <w:t>аргументированно</w:t>
      </w:r>
      <w:proofErr w:type="spellEnd"/>
      <w:r w:rsidRPr="00FF4629">
        <w:rPr>
          <w:rFonts w:ascii="Times New Roman" w:hAnsi="Times New Roman"/>
          <w:color w:val="000000"/>
          <w:sz w:val="28"/>
          <w:lang w:val="ru-RU"/>
        </w:rPr>
        <w:t xml:space="preserve"> высказывать своё мнение;</w:t>
      </w:r>
    </w:p>
    <w:p w:rsidR="00005B55" w:rsidRPr="00FF4629" w:rsidRDefault="00AD7B82">
      <w:pPr>
        <w:numPr>
          <w:ilvl w:val="0"/>
          <w:numId w:val="11"/>
        </w:numPr>
        <w:spacing w:after="0" w:line="264" w:lineRule="auto"/>
        <w:jc w:val="both"/>
        <w:rPr>
          <w:lang w:val="ru-RU"/>
        </w:rPr>
      </w:pPr>
      <w:r w:rsidRPr="00FF4629">
        <w:rPr>
          <w:rFonts w:ascii="Times New Roman" w:hAnsi="Times New Roman"/>
          <w:color w:val="000000"/>
          <w:sz w:val="28"/>
          <w:lang w:val="ru-RU"/>
        </w:rPr>
        <w:t>строить речевое высказывание в соответствии с поставленной задачей;</w:t>
      </w:r>
    </w:p>
    <w:p w:rsidR="00005B55" w:rsidRPr="00FF4629" w:rsidRDefault="00AD7B82">
      <w:pPr>
        <w:numPr>
          <w:ilvl w:val="0"/>
          <w:numId w:val="11"/>
        </w:numPr>
        <w:spacing w:after="0" w:line="264" w:lineRule="auto"/>
        <w:jc w:val="both"/>
        <w:rPr>
          <w:lang w:val="ru-RU"/>
        </w:rPr>
      </w:pPr>
      <w:r w:rsidRPr="00FF4629">
        <w:rPr>
          <w:rFonts w:ascii="Times New Roman" w:hAnsi="Times New Roman"/>
          <w:color w:val="000000"/>
          <w:sz w:val="28"/>
          <w:lang w:val="ru-RU"/>
        </w:rPr>
        <w:t>создавать устные и письменные тексты (описание, рассуждение, повествование) в соответствии с речевой ситуацией;</w:t>
      </w:r>
    </w:p>
    <w:p w:rsidR="00005B55" w:rsidRPr="00FF4629" w:rsidRDefault="00AD7B82">
      <w:pPr>
        <w:numPr>
          <w:ilvl w:val="0"/>
          <w:numId w:val="11"/>
        </w:numPr>
        <w:spacing w:after="0" w:line="264" w:lineRule="auto"/>
        <w:jc w:val="both"/>
        <w:rPr>
          <w:lang w:val="ru-RU"/>
        </w:rPr>
      </w:pPr>
      <w:r w:rsidRPr="00FF4629">
        <w:rPr>
          <w:rFonts w:ascii="Times New Roman" w:hAnsi="Times New Roman"/>
          <w:color w:val="000000"/>
          <w:sz w:val="28"/>
          <w:lang w:val="ru-RU"/>
        </w:rPr>
        <w:t xml:space="preserve">готовить небольшие публичные выступления о результатах парной и групповой работы, о результатах наблюдения, выполненного </w:t>
      </w:r>
      <w:proofErr w:type="spellStart"/>
      <w:r w:rsidRPr="00FF4629">
        <w:rPr>
          <w:rFonts w:ascii="Times New Roman" w:hAnsi="Times New Roman"/>
          <w:color w:val="000000"/>
          <w:sz w:val="28"/>
          <w:lang w:val="ru-RU"/>
        </w:rPr>
        <w:t>мини­исследования</w:t>
      </w:r>
      <w:proofErr w:type="spellEnd"/>
      <w:r w:rsidRPr="00FF4629">
        <w:rPr>
          <w:rFonts w:ascii="Times New Roman" w:hAnsi="Times New Roman"/>
          <w:color w:val="000000"/>
          <w:sz w:val="28"/>
          <w:lang w:val="ru-RU"/>
        </w:rPr>
        <w:t>, проектного задания;</w:t>
      </w:r>
    </w:p>
    <w:p w:rsidR="00005B55" w:rsidRPr="00FF4629" w:rsidRDefault="00AD7B82">
      <w:pPr>
        <w:numPr>
          <w:ilvl w:val="0"/>
          <w:numId w:val="11"/>
        </w:numPr>
        <w:spacing w:after="0" w:line="264" w:lineRule="auto"/>
        <w:jc w:val="both"/>
        <w:rPr>
          <w:lang w:val="ru-RU"/>
        </w:rPr>
      </w:pPr>
      <w:r w:rsidRPr="00FF4629">
        <w:rPr>
          <w:rFonts w:ascii="Times New Roman" w:hAnsi="Times New Roman"/>
          <w:color w:val="000000"/>
          <w:sz w:val="28"/>
          <w:lang w:val="ru-RU"/>
        </w:rPr>
        <w:t>подбирать иллюстративный материал (рисунки, фото, плакаты) к тексту выступления.</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 xml:space="preserve">У обучающегося будут сформированы следующие умения </w:t>
      </w:r>
      <w:r w:rsidRPr="00FF4629">
        <w:rPr>
          <w:rFonts w:ascii="Times New Roman" w:hAnsi="Times New Roman"/>
          <w:b/>
          <w:color w:val="000000"/>
          <w:sz w:val="28"/>
          <w:lang w:val="ru-RU"/>
        </w:rPr>
        <w:t>самоорганизации как части регулятивных универсальных учебных действий</w:t>
      </w:r>
      <w:r w:rsidRPr="00FF4629">
        <w:rPr>
          <w:rFonts w:ascii="Times New Roman" w:hAnsi="Times New Roman"/>
          <w:color w:val="000000"/>
          <w:sz w:val="28"/>
          <w:lang w:val="ru-RU"/>
        </w:rPr>
        <w:t>:</w:t>
      </w:r>
    </w:p>
    <w:p w:rsidR="00005B55" w:rsidRPr="00FF4629" w:rsidRDefault="00AD7B82">
      <w:pPr>
        <w:numPr>
          <w:ilvl w:val="0"/>
          <w:numId w:val="12"/>
        </w:numPr>
        <w:spacing w:after="0" w:line="264" w:lineRule="auto"/>
        <w:jc w:val="both"/>
        <w:rPr>
          <w:lang w:val="ru-RU"/>
        </w:rPr>
      </w:pPr>
      <w:r w:rsidRPr="00FF4629">
        <w:rPr>
          <w:rFonts w:ascii="Times New Roman" w:hAnsi="Times New Roman"/>
          <w:color w:val="000000"/>
          <w:sz w:val="28"/>
          <w:lang w:val="ru-RU"/>
        </w:rPr>
        <w:t>планировать действия по решению учебной задачи для получения результата;</w:t>
      </w:r>
    </w:p>
    <w:p w:rsidR="00005B55" w:rsidRDefault="00AD7B82">
      <w:pPr>
        <w:numPr>
          <w:ilvl w:val="0"/>
          <w:numId w:val="12"/>
        </w:numPr>
        <w:spacing w:after="0" w:line="264" w:lineRule="auto"/>
        <w:jc w:val="both"/>
      </w:pPr>
      <w:proofErr w:type="spellStart"/>
      <w:proofErr w:type="gramStart"/>
      <w:r>
        <w:rPr>
          <w:rFonts w:ascii="Times New Roman" w:hAnsi="Times New Roman"/>
          <w:color w:val="000000"/>
          <w:sz w:val="28"/>
        </w:rPr>
        <w:t>выстраивать</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последовательность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выбранных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действий</w:t>
      </w:r>
      <w:proofErr w:type="spellEnd"/>
      <w:r>
        <w:rPr>
          <w:rFonts w:ascii="Times New Roman" w:hAnsi="Times New Roman"/>
          <w:color w:val="000000"/>
          <w:sz w:val="28"/>
        </w:rPr>
        <w:t>.</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 xml:space="preserve">У обучающегося будут сформированы следующие умения </w:t>
      </w:r>
      <w:r w:rsidRPr="00FF4629">
        <w:rPr>
          <w:rFonts w:ascii="Times New Roman" w:hAnsi="Times New Roman"/>
          <w:b/>
          <w:color w:val="000000"/>
          <w:sz w:val="28"/>
          <w:lang w:val="ru-RU"/>
        </w:rPr>
        <w:t>самоконтроля как части регулятивных универсальных учебных действий</w:t>
      </w:r>
      <w:r w:rsidRPr="00FF4629">
        <w:rPr>
          <w:rFonts w:ascii="Times New Roman" w:hAnsi="Times New Roman"/>
          <w:color w:val="000000"/>
          <w:sz w:val="28"/>
          <w:lang w:val="ru-RU"/>
        </w:rPr>
        <w:t>:</w:t>
      </w:r>
    </w:p>
    <w:p w:rsidR="00005B55" w:rsidRPr="00FF4629" w:rsidRDefault="00AD7B82">
      <w:pPr>
        <w:numPr>
          <w:ilvl w:val="0"/>
          <w:numId w:val="13"/>
        </w:numPr>
        <w:spacing w:after="0" w:line="264" w:lineRule="auto"/>
        <w:jc w:val="both"/>
        <w:rPr>
          <w:lang w:val="ru-RU"/>
        </w:rPr>
      </w:pPr>
      <w:r w:rsidRPr="00FF4629">
        <w:rPr>
          <w:rFonts w:ascii="Times New Roman" w:hAnsi="Times New Roman"/>
          <w:color w:val="000000"/>
          <w:sz w:val="28"/>
          <w:lang w:val="ru-RU"/>
        </w:rPr>
        <w:t>устанавливать причины успеха (неудач) учебной деятельности;</w:t>
      </w:r>
    </w:p>
    <w:p w:rsidR="00005B55" w:rsidRPr="00FF4629" w:rsidRDefault="00AD7B82">
      <w:pPr>
        <w:numPr>
          <w:ilvl w:val="0"/>
          <w:numId w:val="13"/>
        </w:numPr>
        <w:spacing w:after="0" w:line="264" w:lineRule="auto"/>
        <w:jc w:val="both"/>
        <w:rPr>
          <w:lang w:val="ru-RU"/>
        </w:rPr>
      </w:pPr>
      <w:r w:rsidRPr="00FF4629">
        <w:rPr>
          <w:rFonts w:ascii="Times New Roman" w:hAnsi="Times New Roman"/>
          <w:color w:val="000000"/>
          <w:sz w:val="28"/>
          <w:lang w:val="ru-RU"/>
        </w:rPr>
        <w:t>корректировать свои учебные действия для преодоления речевых и орфографических ошибок;</w:t>
      </w:r>
    </w:p>
    <w:p w:rsidR="00005B55" w:rsidRPr="00FF4629" w:rsidRDefault="00AD7B82">
      <w:pPr>
        <w:numPr>
          <w:ilvl w:val="0"/>
          <w:numId w:val="13"/>
        </w:numPr>
        <w:spacing w:after="0" w:line="264" w:lineRule="auto"/>
        <w:jc w:val="both"/>
        <w:rPr>
          <w:lang w:val="ru-RU"/>
        </w:rPr>
      </w:pPr>
      <w:r w:rsidRPr="00FF4629">
        <w:rPr>
          <w:rFonts w:ascii="Times New Roman" w:hAnsi="Times New Roman"/>
          <w:color w:val="000000"/>
          <w:sz w:val="28"/>
          <w:lang w:val="ru-RU"/>
        </w:rPr>
        <w:t>соотносить результат деятельности с поставленной учебной задачей по выделению, характеристике, использованию языковых единиц;</w:t>
      </w:r>
    </w:p>
    <w:p w:rsidR="00005B55" w:rsidRPr="00FF4629" w:rsidRDefault="00AD7B82">
      <w:pPr>
        <w:numPr>
          <w:ilvl w:val="0"/>
          <w:numId w:val="13"/>
        </w:numPr>
        <w:spacing w:after="0" w:line="264" w:lineRule="auto"/>
        <w:jc w:val="both"/>
        <w:rPr>
          <w:lang w:val="ru-RU"/>
        </w:rPr>
      </w:pPr>
      <w:r w:rsidRPr="00FF4629">
        <w:rPr>
          <w:rFonts w:ascii="Times New Roman" w:hAnsi="Times New Roman"/>
          <w:color w:val="000000"/>
          <w:sz w:val="28"/>
          <w:lang w:val="ru-RU"/>
        </w:rPr>
        <w:t>находить ошибку, допущенную при работе с языковым материалом, находить орфографическую и пунктуационную ошибку;</w:t>
      </w:r>
    </w:p>
    <w:p w:rsidR="00005B55" w:rsidRPr="00FF4629" w:rsidRDefault="00AD7B82">
      <w:pPr>
        <w:numPr>
          <w:ilvl w:val="0"/>
          <w:numId w:val="13"/>
        </w:numPr>
        <w:spacing w:after="0" w:line="264" w:lineRule="auto"/>
        <w:jc w:val="both"/>
        <w:rPr>
          <w:lang w:val="ru-RU"/>
        </w:rPr>
      </w:pPr>
      <w:r w:rsidRPr="00FF4629">
        <w:rPr>
          <w:rFonts w:ascii="Times New Roman" w:hAnsi="Times New Roman"/>
          <w:color w:val="000000"/>
          <w:sz w:val="28"/>
          <w:lang w:val="ru-RU"/>
        </w:rPr>
        <w:lastRenderedPageBreak/>
        <w:t>сравнивать результаты своей деятельности и деятельности одноклассников, объективно оценивать их по предложенным критериям.</w:t>
      </w:r>
    </w:p>
    <w:p w:rsidR="00005B55" w:rsidRPr="00FF4629" w:rsidRDefault="00AD7B82">
      <w:pPr>
        <w:spacing w:after="0" w:line="264" w:lineRule="auto"/>
        <w:ind w:firstLine="600"/>
        <w:jc w:val="both"/>
        <w:rPr>
          <w:lang w:val="ru-RU"/>
        </w:rPr>
      </w:pPr>
      <w:r w:rsidRPr="00FF4629">
        <w:rPr>
          <w:rFonts w:ascii="Times New Roman" w:hAnsi="Times New Roman"/>
          <w:color w:val="000000"/>
          <w:sz w:val="28"/>
          <w:lang w:val="ru-RU"/>
        </w:rPr>
        <w:t xml:space="preserve">У обучающегося будут сформированы следующие умения </w:t>
      </w:r>
      <w:r w:rsidRPr="00FF4629">
        <w:rPr>
          <w:rFonts w:ascii="Times New Roman" w:hAnsi="Times New Roman"/>
          <w:b/>
          <w:color w:val="000000"/>
          <w:sz w:val="28"/>
          <w:lang w:val="ru-RU"/>
        </w:rPr>
        <w:t>совместной деятельности:</w:t>
      </w:r>
    </w:p>
    <w:p w:rsidR="00005B55" w:rsidRPr="00FF4629" w:rsidRDefault="00AD7B82">
      <w:pPr>
        <w:numPr>
          <w:ilvl w:val="0"/>
          <w:numId w:val="14"/>
        </w:numPr>
        <w:spacing w:after="0" w:line="264" w:lineRule="auto"/>
        <w:jc w:val="both"/>
        <w:rPr>
          <w:lang w:val="ru-RU"/>
        </w:rPr>
      </w:pPr>
      <w:r w:rsidRPr="00FF4629">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учителем формата планирования, распределения промежуточных шагов и сроков;</w:t>
      </w:r>
    </w:p>
    <w:p w:rsidR="00005B55" w:rsidRPr="00FF4629" w:rsidRDefault="00AD7B82">
      <w:pPr>
        <w:numPr>
          <w:ilvl w:val="0"/>
          <w:numId w:val="14"/>
        </w:numPr>
        <w:spacing w:after="0" w:line="264" w:lineRule="auto"/>
        <w:jc w:val="both"/>
        <w:rPr>
          <w:lang w:val="ru-RU"/>
        </w:rPr>
      </w:pPr>
      <w:r w:rsidRPr="00FF4629">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005B55" w:rsidRPr="00FF4629" w:rsidRDefault="00AD7B82">
      <w:pPr>
        <w:numPr>
          <w:ilvl w:val="0"/>
          <w:numId w:val="14"/>
        </w:numPr>
        <w:spacing w:after="0" w:line="264" w:lineRule="auto"/>
        <w:jc w:val="both"/>
        <w:rPr>
          <w:lang w:val="ru-RU"/>
        </w:rPr>
      </w:pPr>
      <w:r w:rsidRPr="00FF4629">
        <w:rPr>
          <w:rFonts w:ascii="Times New Roman" w:hAnsi="Times New Roman"/>
          <w:color w:val="000000"/>
          <w:sz w:val="28"/>
          <w:lang w:val="ru-RU"/>
        </w:rPr>
        <w:t>проявлять готовность руководить, выполнять поручения, подчиняться, самостоятельно разрешать конфликты;</w:t>
      </w:r>
    </w:p>
    <w:p w:rsidR="00005B55" w:rsidRPr="00FF4629" w:rsidRDefault="00AD7B82">
      <w:pPr>
        <w:numPr>
          <w:ilvl w:val="0"/>
          <w:numId w:val="14"/>
        </w:numPr>
        <w:spacing w:after="0" w:line="264" w:lineRule="auto"/>
        <w:jc w:val="both"/>
        <w:rPr>
          <w:lang w:val="ru-RU"/>
        </w:rPr>
      </w:pPr>
      <w:r w:rsidRPr="00FF4629">
        <w:rPr>
          <w:rFonts w:ascii="Times New Roman" w:hAnsi="Times New Roman"/>
          <w:color w:val="000000"/>
          <w:sz w:val="28"/>
          <w:lang w:val="ru-RU"/>
        </w:rPr>
        <w:t>ответственно выполнять свою часть работы;</w:t>
      </w:r>
    </w:p>
    <w:p w:rsidR="00005B55" w:rsidRPr="00FF4629" w:rsidRDefault="00AD7B82">
      <w:pPr>
        <w:numPr>
          <w:ilvl w:val="0"/>
          <w:numId w:val="14"/>
        </w:numPr>
        <w:spacing w:after="0" w:line="264" w:lineRule="auto"/>
        <w:jc w:val="both"/>
        <w:rPr>
          <w:lang w:val="ru-RU"/>
        </w:rPr>
      </w:pPr>
      <w:r w:rsidRPr="00FF4629">
        <w:rPr>
          <w:rFonts w:ascii="Times New Roman" w:hAnsi="Times New Roman"/>
          <w:color w:val="000000"/>
          <w:sz w:val="28"/>
          <w:lang w:val="ru-RU"/>
        </w:rPr>
        <w:t>оценивать свой вклад в общий результат;</w:t>
      </w:r>
    </w:p>
    <w:p w:rsidR="00005B55" w:rsidRPr="00FF4629" w:rsidRDefault="00AD7B82">
      <w:pPr>
        <w:numPr>
          <w:ilvl w:val="0"/>
          <w:numId w:val="14"/>
        </w:numPr>
        <w:spacing w:after="0" w:line="264" w:lineRule="auto"/>
        <w:jc w:val="both"/>
        <w:rPr>
          <w:lang w:val="ru-RU"/>
        </w:rPr>
      </w:pPr>
      <w:r w:rsidRPr="00FF4629">
        <w:rPr>
          <w:rFonts w:ascii="Times New Roman" w:hAnsi="Times New Roman"/>
          <w:color w:val="000000"/>
          <w:sz w:val="28"/>
          <w:lang w:val="ru-RU"/>
        </w:rPr>
        <w:t xml:space="preserve">выполнять совместные проектные задания с опорой на предложенные образцы. </w:t>
      </w:r>
    </w:p>
    <w:p w:rsidR="00005B55" w:rsidRPr="00FF4629" w:rsidRDefault="00005B55">
      <w:pPr>
        <w:spacing w:after="0" w:line="264" w:lineRule="auto"/>
        <w:ind w:left="120"/>
        <w:jc w:val="both"/>
        <w:rPr>
          <w:lang w:val="ru-RU"/>
        </w:rPr>
      </w:pPr>
    </w:p>
    <w:p w:rsidR="00005B55" w:rsidRPr="00FF4629" w:rsidRDefault="00AD7B82">
      <w:pPr>
        <w:spacing w:after="0" w:line="264" w:lineRule="auto"/>
        <w:ind w:left="120"/>
        <w:jc w:val="both"/>
        <w:rPr>
          <w:lang w:val="ru-RU"/>
        </w:rPr>
      </w:pPr>
      <w:r w:rsidRPr="00FF4629">
        <w:rPr>
          <w:rFonts w:ascii="Times New Roman" w:hAnsi="Times New Roman"/>
          <w:b/>
          <w:color w:val="000000"/>
          <w:sz w:val="28"/>
          <w:lang w:val="ru-RU"/>
        </w:rPr>
        <w:t>ПРЕДМЕТНЫЕ РЕЗУЛЬТАТЫ</w:t>
      </w:r>
    </w:p>
    <w:p w:rsidR="00005B55" w:rsidRPr="00FF4629" w:rsidRDefault="00AD7B82">
      <w:pPr>
        <w:spacing w:after="0" w:line="264" w:lineRule="auto"/>
        <w:ind w:left="120"/>
        <w:jc w:val="both"/>
        <w:rPr>
          <w:lang w:val="ru-RU"/>
        </w:rPr>
      </w:pPr>
      <w:r w:rsidRPr="00FF4629">
        <w:rPr>
          <w:rFonts w:ascii="Times New Roman" w:hAnsi="Times New Roman"/>
          <w:b/>
          <w:color w:val="000000"/>
          <w:sz w:val="28"/>
          <w:lang w:val="ru-RU"/>
        </w:rPr>
        <w:t>3 КЛАСС</w:t>
      </w:r>
    </w:p>
    <w:p w:rsidR="00005B55" w:rsidRPr="00FF4629" w:rsidRDefault="00AD7B82">
      <w:pPr>
        <w:spacing w:after="0" w:line="264" w:lineRule="auto"/>
        <w:ind w:left="120"/>
        <w:jc w:val="both"/>
        <w:rPr>
          <w:lang w:val="ru-RU"/>
        </w:rPr>
      </w:pPr>
      <w:r w:rsidRPr="00FF4629">
        <w:rPr>
          <w:rFonts w:ascii="Times New Roman" w:hAnsi="Times New Roman"/>
          <w:color w:val="000000"/>
          <w:sz w:val="28"/>
          <w:lang w:val="ru-RU"/>
        </w:rPr>
        <w:t xml:space="preserve">К концу обучения в </w:t>
      </w:r>
      <w:r w:rsidRPr="00FF4629">
        <w:rPr>
          <w:rFonts w:ascii="Times New Roman" w:hAnsi="Times New Roman"/>
          <w:b/>
          <w:color w:val="000000"/>
          <w:sz w:val="28"/>
          <w:lang w:val="ru-RU"/>
        </w:rPr>
        <w:t xml:space="preserve">третьем классе </w:t>
      </w:r>
      <w:proofErr w:type="gramStart"/>
      <w:r w:rsidRPr="00FF4629">
        <w:rPr>
          <w:rFonts w:ascii="Times New Roman" w:hAnsi="Times New Roman"/>
          <w:color w:val="000000"/>
          <w:sz w:val="28"/>
          <w:lang w:val="ru-RU"/>
        </w:rPr>
        <w:t>обучающийся</w:t>
      </w:r>
      <w:proofErr w:type="gramEnd"/>
      <w:r w:rsidRPr="00FF4629">
        <w:rPr>
          <w:rFonts w:ascii="Times New Roman" w:hAnsi="Times New Roman"/>
          <w:color w:val="000000"/>
          <w:sz w:val="28"/>
          <w:lang w:val="ru-RU"/>
        </w:rPr>
        <w:t xml:space="preserve"> научится:</w:t>
      </w:r>
    </w:p>
    <w:p w:rsidR="00005B55" w:rsidRPr="00FF4629" w:rsidRDefault="00AD7B82">
      <w:pPr>
        <w:numPr>
          <w:ilvl w:val="0"/>
          <w:numId w:val="17"/>
        </w:numPr>
        <w:spacing w:after="0" w:line="264" w:lineRule="auto"/>
        <w:jc w:val="both"/>
        <w:rPr>
          <w:lang w:val="ru-RU"/>
        </w:rPr>
      </w:pPr>
      <w:r w:rsidRPr="00FF4629">
        <w:rPr>
          <w:rFonts w:ascii="Times New Roman" w:hAnsi="Times New Roman"/>
          <w:color w:val="000000"/>
          <w:sz w:val="28"/>
          <w:lang w:val="ru-RU"/>
        </w:rPr>
        <w:t>объяснять значение русского языка как государственного языка Российской Федерации;</w:t>
      </w:r>
    </w:p>
    <w:p w:rsidR="00005B55" w:rsidRPr="00FF4629" w:rsidRDefault="00AD7B82">
      <w:pPr>
        <w:numPr>
          <w:ilvl w:val="0"/>
          <w:numId w:val="17"/>
        </w:numPr>
        <w:spacing w:after="0" w:line="264" w:lineRule="auto"/>
        <w:jc w:val="both"/>
        <w:rPr>
          <w:lang w:val="ru-RU"/>
        </w:rPr>
      </w:pPr>
      <w:r w:rsidRPr="00FF4629">
        <w:rPr>
          <w:rFonts w:ascii="Times New Roman" w:hAnsi="Times New Roman"/>
          <w:color w:val="000000"/>
          <w:sz w:val="28"/>
          <w:lang w:val="ru-RU"/>
        </w:rPr>
        <w:t>характеризовать, сравнивать, классифицировать звуки вне слова и в слове по заданным параметрам;</w:t>
      </w:r>
    </w:p>
    <w:p w:rsidR="00005B55" w:rsidRPr="00FF4629" w:rsidRDefault="00AD7B82">
      <w:pPr>
        <w:numPr>
          <w:ilvl w:val="0"/>
          <w:numId w:val="17"/>
        </w:numPr>
        <w:spacing w:after="0" w:line="264" w:lineRule="auto"/>
        <w:jc w:val="both"/>
        <w:rPr>
          <w:lang w:val="ru-RU"/>
        </w:rPr>
      </w:pPr>
      <w:r w:rsidRPr="00FF4629">
        <w:rPr>
          <w:rFonts w:ascii="Times New Roman" w:hAnsi="Times New Roman"/>
          <w:color w:val="000000"/>
          <w:sz w:val="28"/>
          <w:lang w:val="ru-RU"/>
        </w:rPr>
        <w:t xml:space="preserve">производить </w:t>
      </w:r>
      <w:proofErr w:type="gramStart"/>
      <w:r w:rsidRPr="00FF4629">
        <w:rPr>
          <w:rFonts w:ascii="Times New Roman" w:hAnsi="Times New Roman"/>
          <w:color w:val="000000"/>
          <w:sz w:val="28"/>
          <w:lang w:val="ru-RU"/>
        </w:rPr>
        <w:t>звуко­буквенный</w:t>
      </w:r>
      <w:proofErr w:type="gramEnd"/>
      <w:r w:rsidRPr="00FF4629">
        <w:rPr>
          <w:rFonts w:ascii="Times New Roman" w:hAnsi="Times New Roman"/>
          <w:color w:val="000000"/>
          <w:sz w:val="28"/>
          <w:lang w:val="ru-RU"/>
        </w:rPr>
        <w:t xml:space="preserve"> анализ слова (в словах с орфограммами; без транскрибирования);</w:t>
      </w:r>
    </w:p>
    <w:p w:rsidR="00005B55" w:rsidRPr="00FF4629" w:rsidRDefault="00AD7B82">
      <w:pPr>
        <w:numPr>
          <w:ilvl w:val="0"/>
          <w:numId w:val="17"/>
        </w:numPr>
        <w:spacing w:after="0" w:line="264" w:lineRule="auto"/>
        <w:jc w:val="both"/>
        <w:rPr>
          <w:lang w:val="ru-RU"/>
        </w:rPr>
      </w:pPr>
      <w:proofErr w:type="gramStart"/>
      <w:r w:rsidRPr="00FF4629">
        <w:rPr>
          <w:rFonts w:ascii="Times New Roman" w:hAnsi="Times New Roman"/>
          <w:color w:val="000000"/>
          <w:sz w:val="28"/>
          <w:lang w:val="ru-RU"/>
        </w:rPr>
        <w:t xml:space="preserve">определять функцию разделительных мягкого и твёрдого знаков в словах; устанавливать соотношение звукового и буквенного состава, в том числе с учётом функций букв е, ё, </w:t>
      </w:r>
      <w:proofErr w:type="spellStart"/>
      <w:r w:rsidRPr="00FF4629">
        <w:rPr>
          <w:rFonts w:ascii="Times New Roman" w:hAnsi="Times New Roman"/>
          <w:color w:val="000000"/>
          <w:sz w:val="28"/>
          <w:lang w:val="ru-RU"/>
        </w:rPr>
        <w:t>ю</w:t>
      </w:r>
      <w:proofErr w:type="spellEnd"/>
      <w:r w:rsidRPr="00FF4629">
        <w:rPr>
          <w:rFonts w:ascii="Times New Roman" w:hAnsi="Times New Roman"/>
          <w:color w:val="000000"/>
          <w:sz w:val="28"/>
          <w:lang w:val="ru-RU"/>
        </w:rPr>
        <w:t xml:space="preserve">, я, в словах с разделительными </w:t>
      </w:r>
      <w:proofErr w:type="spellStart"/>
      <w:r w:rsidRPr="00FF4629">
        <w:rPr>
          <w:rFonts w:ascii="Times New Roman" w:hAnsi="Times New Roman"/>
          <w:color w:val="000000"/>
          <w:sz w:val="28"/>
          <w:lang w:val="ru-RU"/>
        </w:rPr>
        <w:t>ь</w:t>
      </w:r>
      <w:proofErr w:type="spellEnd"/>
      <w:r w:rsidRPr="00FF4629">
        <w:rPr>
          <w:rFonts w:ascii="Times New Roman" w:hAnsi="Times New Roman"/>
          <w:color w:val="000000"/>
          <w:sz w:val="28"/>
          <w:lang w:val="ru-RU"/>
        </w:rPr>
        <w:t xml:space="preserve">, </w:t>
      </w:r>
      <w:proofErr w:type="spellStart"/>
      <w:r w:rsidRPr="00FF4629">
        <w:rPr>
          <w:rFonts w:ascii="Times New Roman" w:hAnsi="Times New Roman"/>
          <w:color w:val="000000"/>
          <w:sz w:val="28"/>
          <w:lang w:val="ru-RU"/>
        </w:rPr>
        <w:t>ъ</w:t>
      </w:r>
      <w:proofErr w:type="spellEnd"/>
      <w:r w:rsidRPr="00FF4629">
        <w:rPr>
          <w:rFonts w:ascii="Times New Roman" w:hAnsi="Times New Roman"/>
          <w:color w:val="000000"/>
          <w:sz w:val="28"/>
          <w:lang w:val="ru-RU"/>
        </w:rPr>
        <w:t>, в словах с непроизносимыми согласными;</w:t>
      </w:r>
      <w:proofErr w:type="gramEnd"/>
    </w:p>
    <w:p w:rsidR="00005B55" w:rsidRPr="00FF4629" w:rsidRDefault="00AD7B82">
      <w:pPr>
        <w:numPr>
          <w:ilvl w:val="0"/>
          <w:numId w:val="17"/>
        </w:numPr>
        <w:spacing w:after="0" w:line="264" w:lineRule="auto"/>
        <w:jc w:val="both"/>
        <w:rPr>
          <w:lang w:val="ru-RU"/>
        </w:rPr>
      </w:pPr>
      <w:r w:rsidRPr="00FF4629">
        <w:rPr>
          <w:rFonts w:ascii="Times New Roman" w:hAnsi="Times New Roman"/>
          <w:color w:val="000000"/>
          <w:sz w:val="28"/>
          <w:lang w:val="ru-RU"/>
        </w:rPr>
        <w:t>различать однокоренные слова и формы одного и того же слова; различать однокоренные слова и слова с омонимичными корнями (без называния термина); различать однокоренные слова и синонимы;</w:t>
      </w:r>
    </w:p>
    <w:p w:rsidR="00005B55" w:rsidRPr="00FF4629" w:rsidRDefault="00AD7B82">
      <w:pPr>
        <w:numPr>
          <w:ilvl w:val="0"/>
          <w:numId w:val="17"/>
        </w:numPr>
        <w:spacing w:after="0" w:line="264" w:lineRule="auto"/>
        <w:jc w:val="both"/>
        <w:rPr>
          <w:lang w:val="ru-RU"/>
        </w:rPr>
      </w:pPr>
      <w:r w:rsidRPr="00FF4629">
        <w:rPr>
          <w:rFonts w:ascii="Times New Roman" w:hAnsi="Times New Roman"/>
          <w:color w:val="000000"/>
          <w:sz w:val="28"/>
          <w:lang w:val="ru-RU"/>
        </w:rPr>
        <w:t>находить в словах с однозначно выделяемыми морфемами окончание, корень, приставку, суффикс;</w:t>
      </w:r>
    </w:p>
    <w:p w:rsidR="00005B55" w:rsidRPr="00FF4629" w:rsidRDefault="00AD7B82">
      <w:pPr>
        <w:numPr>
          <w:ilvl w:val="0"/>
          <w:numId w:val="17"/>
        </w:numPr>
        <w:spacing w:after="0" w:line="264" w:lineRule="auto"/>
        <w:jc w:val="both"/>
        <w:rPr>
          <w:lang w:val="ru-RU"/>
        </w:rPr>
      </w:pPr>
      <w:r w:rsidRPr="00FF4629">
        <w:rPr>
          <w:rFonts w:ascii="Times New Roman" w:hAnsi="Times New Roman"/>
          <w:color w:val="000000"/>
          <w:sz w:val="28"/>
          <w:lang w:val="ru-RU"/>
        </w:rPr>
        <w:lastRenderedPageBreak/>
        <w:t>выявлять случаи употребления синонимов и антонимов; подбирать синонимы и антонимы к словам разных частей речи;</w:t>
      </w:r>
    </w:p>
    <w:p w:rsidR="00005B55" w:rsidRPr="00FF4629" w:rsidRDefault="00AD7B82">
      <w:pPr>
        <w:numPr>
          <w:ilvl w:val="0"/>
          <w:numId w:val="17"/>
        </w:numPr>
        <w:spacing w:after="0" w:line="264" w:lineRule="auto"/>
        <w:jc w:val="both"/>
        <w:rPr>
          <w:lang w:val="ru-RU"/>
        </w:rPr>
      </w:pPr>
      <w:r w:rsidRPr="00FF4629">
        <w:rPr>
          <w:rFonts w:ascii="Times New Roman" w:hAnsi="Times New Roman"/>
          <w:color w:val="000000"/>
          <w:sz w:val="28"/>
          <w:lang w:val="ru-RU"/>
        </w:rPr>
        <w:t>распознавать слова, употреблённые в прямом и переносном значении (простые случаи);</w:t>
      </w:r>
    </w:p>
    <w:p w:rsidR="00005B55" w:rsidRPr="00FF4629" w:rsidRDefault="00AD7B82">
      <w:pPr>
        <w:numPr>
          <w:ilvl w:val="0"/>
          <w:numId w:val="17"/>
        </w:numPr>
        <w:spacing w:after="0" w:line="264" w:lineRule="auto"/>
        <w:jc w:val="both"/>
        <w:rPr>
          <w:lang w:val="ru-RU"/>
        </w:rPr>
      </w:pPr>
      <w:r w:rsidRPr="00FF4629">
        <w:rPr>
          <w:rFonts w:ascii="Times New Roman" w:hAnsi="Times New Roman"/>
          <w:color w:val="000000"/>
          <w:sz w:val="28"/>
          <w:lang w:val="ru-RU"/>
        </w:rPr>
        <w:t>определять значение слова в тексте;</w:t>
      </w:r>
    </w:p>
    <w:p w:rsidR="00005B55" w:rsidRPr="00FF4629" w:rsidRDefault="00AD7B82">
      <w:pPr>
        <w:numPr>
          <w:ilvl w:val="0"/>
          <w:numId w:val="17"/>
        </w:numPr>
        <w:spacing w:after="0" w:line="264" w:lineRule="auto"/>
        <w:jc w:val="both"/>
        <w:rPr>
          <w:lang w:val="ru-RU"/>
        </w:rPr>
      </w:pPr>
      <w:r w:rsidRPr="00FF4629">
        <w:rPr>
          <w:rFonts w:ascii="Times New Roman" w:hAnsi="Times New Roman"/>
          <w:color w:val="000000"/>
          <w:sz w:val="28"/>
          <w:lang w:val="ru-RU"/>
        </w:rPr>
        <w:t>распознавать имена существительные; определять грамматические признаки имён существительных: род, число, падеж; склонять в единственном числе имена существительные с ударными окончаниями;</w:t>
      </w:r>
    </w:p>
    <w:p w:rsidR="00005B55" w:rsidRPr="00FF4629" w:rsidRDefault="00AD7B82">
      <w:pPr>
        <w:numPr>
          <w:ilvl w:val="0"/>
          <w:numId w:val="17"/>
        </w:numPr>
        <w:spacing w:after="0" w:line="264" w:lineRule="auto"/>
        <w:jc w:val="both"/>
        <w:rPr>
          <w:lang w:val="ru-RU"/>
        </w:rPr>
      </w:pPr>
      <w:r w:rsidRPr="00FF4629">
        <w:rPr>
          <w:rFonts w:ascii="Times New Roman" w:hAnsi="Times New Roman"/>
          <w:color w:val="000000"/>
          <w:sz w:val="28"/>
          <w:lang w:val="ru-RU"/>
        </w:rPr>
        <w:t>распознавать имена прилагательные; определять грамматические признаки имён прилагательных: род, число, падеж;</w:t>
      </w:r>
    </w:p>
    <w:p w:rsidR="00005B55" w:rsidRPr="00FF4629" w:rsidRDefault="00AD7B82">
      <w:pPr>
        <w:numPr>
          <w:ilvl w:val="0"/>
          <w:numId w:val="17"/>
        </w:numPr>
        <w:spacing w:after="0" w:line="264" w:lineRule="auto"/>
        <w:jc w:val="both"/>
        <w:rPr>
          <w:lang w:val="ru-RU"/>
        </w:rPr>
      </w:pPr>
      <w:r w:rsidRPr="00FF4629">
        <w:rPr>
          <w:rFonts w:ascii="Times New Roman" w:hAnsi="Times New Roman"/>
          <w:color w:val="000000"/>
          <w:sz w:val="28"/>
          <w:lang w:val="ru-RU"/>
        </w:rPr>
        <w:t>изменять имена прилагательные по падежам, числам, родам (в единственном числе) в соответствии с падежом, числом и родом имён существительных;</w:t>
      </w:r>
    </w:p>
    <w:p w:rsidR="00005B55" w:rsidRPr="00FF4629" w:rsidRDefault="00AD7B82">
      <w:pPr>
        <w:numPr>
          <w:ilvl w:val="0"/>
          <w:numId w:val="17"/>
        </w:numPr>
        <w:spacing w:after="0" w:line="264" w:lineRule="auto"/>
        <w:jc w:val="both"/>
        <w:rPr>
          <w:lang w:val="ru-RU"/>
        </w:rPr>
      </w:pPr>
      <w:proofErr w:type="gramStart"/>
      <w:r w:rsidRPr="00FF4629">
        <w:rPr>
          <w:rFonts w:ascii="Times New Roman" w:hAnsi="Times New Roman"/>
          <w:color w:val="000000"/>
          <w:sz w:val="28"/>
          <w:lang w:val="ru-RU"/>
        </w:rPr>
        <w:t>распознавать глаголы; различать глаголы, отвечающие на вопросы «что делать?» и «что сделать?»; определять грамматические признаки глаголов: форму времени, число, род (в прошедшем времени); изменять глагол по временам (простые случаи), в прошедшем времени ‑ по родам;</w:t>
      </w:r>
      <w:proofErr w:type="gramEnd"/>
    </w:p>
    <w:p w:rsidR="00005B55" w:rsidRPr="00FF4629" w:rsidRDefault="00AD7B82">
      <w:pPr>
        <w:numPr>
          <w:ilvl w:val="0"/>
          <w:numId w:val="17"/>
        </w:numPr>
        <w:spacing w:after="0" w:line="264" w:lineRule="auto"/>
        <w:jc w:val="both"/>
        <w:rPr>
          <w:lang w:val="ru-RU"/>
        </w:rPr>
      </w:pPr>
      <w:r w:rsidRPr="00FF4629">
        <w:rPr>
          <w:rFonts w:ascii="Times New Roman" w:hAnsi="Times New Roman"/>
          <w:color w:val="000000"/>
          <w:sz w:val="28"/>
          <w:lang w:val="ru-RU"/>
        </w:rPr>
        <w:t>распознавать личные местоимения (в начальной форме);</w:t>
      </w:r>
    </w:p>
    <w:p w:rsidR="00005B55" w:rsidRPr="00FF4629" w:rsidRDefault="00AD7B82">
      <w:pPr>
        <w:numPr>
          <w:ilvl w:val="0"/>
          <w:numId w:val="17"/>
        </w:numPr>
        <w:spacing w:after="0" w:line="264" w:lineRule="auto"/>
        <w:jc w:val="both"/>
        <w:rPr>
          <w:lang w:val="ru-RU"/>
        </w:rPr>
      </w:pPr>
      <w:r w:rsidRPr="00FF4629">
        <w:rPr>
          <w:rFonts w:ascii="Times New Roman" w:hAnsi="Times New Roman"/>
          <w:color w:val="000000"/>
          <w:sz w:val="28"/>
          <w:lang w:val="ru-RU"/>
        </w:rPr>
        <w:t>использовать личные местоимения для устранения неоправданных повторов в тексте;</w:t>
      </w:r>
    </w:p>
    <w:p w:rsidR="00005B55" w:rsidRDefault="00AD7B82">
      <w:pPr>
        <w:numPr>
          <w:ilvl w:val="0"/>
          <w:numId w:val="17"/>
        </w:numPr>
        <w:spacing w:after="0" w:line="264" w:lineRule="auto"/>
        <w:jc w:val="both"/>
      </w:pPr>
      <w:proofErr w:type="spellStart"/>
      <w:r>
        <w:rPr>
          <w:rFonts w:ascii="Times New Roman" w:hAnsi="Times New Roman"/>
          <w:color w:val="000000"/>
          <w:sz w:val="28"/>
        </w:rPr>
        <w:t>различать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предлоги</w:t>
      </w:r>
      <w:proofErr w:type="spellEnd"/>
      <w:r>
        <w:rPr>
          <w:rFonts w:ascii="Times New Roman" w:hAnsi="Times New Roman"/>
          <w:color w:val="000000"/>
          <w:sz w:val="28"/>
        </w:rPr>
        <w:t xml:space="preserve"> и </w:t>
      </w:r>
      <w:proofErr w:type="spellStart"/>
      <w:r>
        <w:rPr>
          <w:rFonts w:ascii="Times New Roman" w:hAnsi="Times New Roman"/>
          <w:color w:val="000000"/>
          <w:sz w:val="28"/>
        </w:rPr>
        <w:t>приставки</w:t>
      </w:r>
      <w:proofErr w:type="spellEnd"/>
      <w:r>
        <w:rPr>
          <w:rFonts w:ascii="Times New Roman" w:hAnsi="Times New Roman"/>
          <w:color w:val="000000"/>
          <w:sz w:val="28"/>
        </w:rPr>
        <w:t>;</w:t>
      </w:r>
    </w:p>
    <w:p w:rsidR="00005B55" w:rsidRPr="00FF4629" w:rsidRDefault="00AD7B82">
      <w:pPr>
        <w:numPr>
          <w:ilvl w:val="0"/>
          <w:numId w:val="17"/>
        </w:numPr>
        <w:spacing w:after="0" w:line="264" w:lineRule="auto"/>
        <w:jc w:val="both"/>
        <w:rPr>
          <w:lang w:val="ru-RU"/>
        </w:rPr>
      </w:pPr>
      <w:r w:rsidRPr="00FF4629">
        <w:rPr>
          <w:rFonts w:ascii="Times New Roman" w:hAnsi="Times New Roman"/>
          <w:color w:val="000000"/>
          <w:sz w:val="28"/>
          <w:lang w:val="ru-RU"/>
        </w:rPr>
        <w:t>определять вид предложения по цели высказывания и по эмоциональной окраске;</w:t>
      </w:r>
    </w:p>
    <w:p w:rsidR="00005B55" w:rsidRPr="00FF4629" w:rsidRDefault="00AD7B82">
      <w:pPr>
        <w:numPr>
          <w:ilvl w:val="0"/>
          <w:numId w:val="17"/>
        </w:numPr>
        <w:spacing w:after="0" w:line="264" w:lineRule="auto"/>
        <w:jc w:val="both"/>
        <w:rPr>
          <w:lang w:val="ru-RU"/>
        </w:rPr>
      </w:pPr>
      <w:r w:rsidRPr="00FF4629">
        <w:rPr>
          <w:rFonts w:ascii="Times New Roman" w:hAnsi="Times New Roman"/>
          <w:color w:val="000000"/>
          <w:sz w:val="28"/>
          <w:lang w:val="ru-RU"/>
        </w:rPr>
        <w:t>находить главные и второстепенные (без деления на виды) члены предложения;</w:t>
      </w:r>
    </w:p>
    <w:p w:rsidR="00005B55" w:rsidRPr="00FF4629" w:rsidRDefault="00AD7B82">
      <w:pPr>
        <w:numPr>
          <w:ilvl w:val="0"/>
          <w:numId w:val="17"/>
        </w:numPr>
        <w:spacing w:after="0" w:line="264" w:lineRule="auto"/>
        <w:jc w:val="both"/>
        <w:rPr>
          <w:lang w:val="ru-RU"/>
        </w:rPr>
      </w:pPr>
      <w:r w:rsidRPr="00FF4629">
        <w:rPr>
          <w:rFonts w:ascii="Times New Roman" w:hAnsi="Times New Roman"/>
          <w:color w:val="000000"/>
          <w:sz w:val="28"/>
          <w:lang w:val="ru-RU"/>
        </w:rPr>
        <w:t>распознавать распространённые и нераспространённые предложения;</w:t>
      </w:r>
    </w:p>
    <w:p w:rsidR="00005B55" w:rsidRPr="00FF4629" w:rsidRDefault="00AD7B82">
      <w:pPr>
        <w:numPr>
          <w:ilvl w:val="0"/>
          <w:numId w:val="17"/>
        </w:numPr>
        <w:spacing w:after="0" w:line="264" w:lineRule="auto"/>
        <w:jc w:val="both"/>
        <w:rPr>
          <w:lang w:val="ru-RU"/>
        </w:rPr>
      </w:pPr>
      <w:proofErr w:type="gramStart"/>
      <w:r w:rsidRPr="00FF4629">
        <w:rPr>
          <w:rFonts w:ascii="Times New Roman" w:hAnsi="Times New Roman"/>
          <w:color w:val="000000"/>
          <w:sz w:val="28"/>
          <w:lang w:val="ru-RU"/>
        </w:rPr>
        <w:t>находить место орфограммы в слове и между словами на изученные правила; применять изученные правила правописания, в том числе непроверяемые гласные и согласные (перечень слов в орфографическом словаре учебника); непроизносимые согласные в корне слова; разделительный твёрдый знак; мягкий знак после шипящих на конце имён существительных; не с глаголами; раздельное написание предлогов со словами;</w:t>
      </w:r>
      <w:proofErr w:type="gramEnd"/>
    </w:p>
    <w:p w:rsidR="00005B55" w:rsidRPr="00FF4629" w:rsidRDefault="00AD7B82">
      <w:pPr>
        <w:numPr>
          <w:ilvl w:val="0"/>
          <w:numId w:val="17"/>
        </w:numPr>
        <w:spacing w:after="0" w:line="264" w:lineRule="auto"/>
        <w:jc w:val="both"/>
        <w:rPr>
          <w:lang w:val="ru-RU"/>
        </w:rPr>
      </w:pPr>
      <w:r w:rsidRPr="00FF4629">
        <w:rPr>
          <w:rFonts w:ascii="Times New Roman" w:hAnsi="Times New Roman"/>
          <w:color w:val="000000"/>
          <w:sz w:val="28"/>
          <w:lang w:val="ru-RU"/>
        </w:rPr>
        <w:t>правильно списывать слова, предложения, тексты объёмом не более 70 слов;</w:t>
      </w:r>
    </w:p>
    <w:p w:rsidR="00005B55" w:rsidRPr="00FF4629" w:rsidRDefault="00AD7B82">
      <w:pPr>
        <w:numPr>
          <w:ilvl w:val="0"/>
          <w:numId w:val="17"/>
        </w:numPr>
        <w:spacing w:after="0" w:line="264" w:lineRule="auto"/>
        <w:jc w:val="both"/>
        <w:rPr>
          <w:lang w:val="ru-RU"/>
        </w:rPr>
      </w:pPr>
      <w:r w:rsidRPr="00FF4629">
        <w:rPr>
          <w:rFonts w:ascii="Times New Roman" w:hAnsi="Times New Roman"/>
          <w:color w:val="000000"/>
          <w:sz w:val="28"/>
          <w:lang w:val="ru-RU"/>
        </w:rPr>
        <w:t>писать под диктовку тексты объёмом не более 65 слов с учётом изученных правил правописания;</w:t>
      </w:r>
    </w:p>
    <w:p w:rsidR="00005B55" w:rsidRPr="00FF4629" w:rsidRDefault="00AD7B82">
      <w:pPr>
        <w:numPr>
          <w:ilvl w:val="0"/>
          <w:numId w:val="17"/>
        </w:numPr>
        <w:spacing w:after="0" w:line="264" w:lineRule="auto"/>
        <w:jc w:val="both"/>
        <w:rPr>
          <w:lang w:val="ru-RU"/>
        </w:rPr>
      </w:pPr>
      <w:r w:rsidRPr="00FF4629">
        <w:rPr>
          <w:rFonts w:ascii="Times New Roman" w:hAnsi="Times New Roman"/>
          <w:color w:val="000000"/>
          <w:sz w:val="28"/>
          <w:lang w:val="ru-RU"/>
        </w:rPr>
        <w:lastRenderedPageBreak/>
        <w:t>находить и исправлять ошибки на изученные правила, описки;</w:t>
      </w:r>
    </w:p>
    <w:p w:rsidR="00005B55" w:rsidRPr="00FF4629" w:rsidRDefault="00AD7B82">
      <w:pPr>
        <w:numPr>
          <w:ilvl w:val="0"/>
          <w:numId w:val="17"/>
        </w:numPr>
        <w:spacing w:after="0" w:line="264" w:lineRule="auto"/>
        <w:jc w:val="both"/>
        <w:rPr>
          <w:lang w:val="ru-RU"/>
        </w:rPr>
      </w:pPr>
      <w:r w:rsidRPr="00FF4629">
        <w:rPr>
          <w:rFonts w:ascii="Times New Roman" w:hAnsi="Times New Roman"/>
          <w:color w:val="000000"/>
          <w:sz w:val="28"/>
          <w:lang w:val="ru-RU"/>
        </w:rPr>
        <w:t>понимать тексты разных типов, находить в тексте заданную информацию;</w:t>
      </w:r>
    </w:p>
    <w:p w:rsidR="00005B55" w:rsidRPr="00FF4629" w:rsidRDefault="00AD7B82">
      <w:pPr>
        <w:numPr>
          <w:ilvl w:val="0"/>
          <w:numId w:val="17"/>
        </w:numPr>
        <w:spacing w:after="0" w:line="264" w:lineRule="auto"/>
        <w:jc w:val="both"/>
        <w:rPr>
          <w:lang w:val="ru-RU"/>
        </w:rPr>
      </w:pPr>
      <w:r w:rsidRPr="00FF4629">
        <w:rPr>
          <w:rFonts w:ascii="Times New Roman" w:hAnsi="Times New Roman"/>
          <w:color w:val="000000"/>
          <w:sz w:val="28"/>
          <w:lang w:val="ru-RU"/>
        </w:rPr>
        <w:t>формулировать устно и письменно на основе прочитанной (услышанной) информации простые выводы (1-2 предложения);</w:t>
      </w:r>
    </w:p>
    <w:p w:rsidR="00005B55" w:rsidRPr="00FF4629" w:rsidRDefault="00AD7B82">
      <w:pPr>
        <w:numPr>
          <w:ilvl w:val="0"/>
          <w:numId w:val="17"/>
        </w:numPr>
        <w:spacing w:after="0" w:line="264" w:lineRule="auto"/>
        <w:jc w:val="both"/>
        <w:rPr>
          <w:lang w:val="ru-RU"/>
        </w:rPr>
      </w:pPr>
      <w:r w:rsidRPr="00FF4629">
        <w:rPr>
          <w:rFonts w:ascii="Times New Roman" w:hAnsi="Times New Roman"/>
          <w:color w:val="000000"/>
          <w:sz w:val="28"/>
          <w:lang w:val="ru-RU"/>
        </w:rPr>
        <w:t>строить устное диалогическое и монологическое высказывание (3-5 предложений на определённую тему, по результатам наблюдений) с соблюдением орфоэпических норм, правильной интонации; создавать небольшие устные и письменные тексты (2-4 предложения), содержащие приглашение, просьбу, извинение, благодарность, отказ, с использованием норм речевого этикета;</w:t>
      </w:r>
    </w:p>
    <w:p w:rsidR="00005B55" w:rsidRPr="00FF4629" w:rsidRDefault="00AD7B82">
      <w:pPr>
        <w:numPr>
          <w:ilvl w:val="0"/>
          <w:numId w:val="17"/>
        </w:numPr>
        <w:spacing w:after="0" w:line="264" w:lineRule="auto"/>
        <w:jc w:val="both"/>
        <w:rPr>
          <w:lang w:val="ru-RU"/>
        </w:rPr>
      </w:pPr>
      <w:r w:rsidRPr="00FF4629">
        <w:rPr>
          <w:rFonts w:ascii="Times New Roman" w:hAnsi="Times New Roman"/>
          <w:color w:val="000000"/>
          <w:sz w:val="28"/>
          <w:lang w:val="ru-RU"/>
        </w:rPr>
        <w:t>определять связь предложений в тексте (с помощью личных местоимений, синонимов, союзов и, а, но);</w:t>
      </w:r>
    </w:p>
    <w:p w:rsidR="00005B55" w:rsidRPr="00FF4629" w:rsidRDefault="00AD7B82">
      <w:pPr>
        <w:numPr>
          <w:ilvl w:val="0"/>
          <w:numId w:val="17"/>
        </w:numPr>
        <w:spacing w:after="0" w:line="264" w:lineRule="auto"/>
        <w:jc w:val="both"/>
        <w:rPr>
          <w:lang w:val="ru-RU"/>
        </w:rPr>
      </w:pPr>
      <w:r w:rsidRPr="00FF4629">
        <w:rPr>
          <w:rFonts w:ascii="Times New Roman" w:hAnsi="Times New Roman"/>
          <w:color w:val="000000"/>
          <w:sz w:val="28"/>
          <w:lang w:val="ru-RU"/>
        </w:rPr>
        <w:t>определять ключевые слова в тексте;</w:t>
      </w:r>
    </w:p>
    <w:p w:rsidR="00005B55" w:rsidRPr="00FF4629" w:rsidRDefault="00AD7B82">
      <w:pPr>
        <w:numPr>
          <w:ilvl w:val="0"/>
          <w:numId w:val="17"/>
        </w:numPr>
        <w:spacing w:after="0" w:line="264" w:lineRule="auto"/>
        <w:jc w:val="both"/>
        <w:rPr>
          <w:lang w:val="ru-RU"/>
        </w:rPr>
      </w:pPr>
      <w:r w:rsidRPr="00FF4629">
        <w:rPr>
          <w:rFonts w:ascii="Times New Roman" w:hAnsi="Times New Roman"/>
          <w:color w:val="000000"/>
          <w:sz w:val="28"/>
          <w:lang w:val="ru-RU"/>
        </w:rPr>
        <w:t>определять тему текста и основную мысль текста;</w:t>
      </w:r>
    </w:p>
    <w:p w:rsidR="00005B55" w:rsidRPr="00FF4629" w:rsidRDefault="00AD7B82">
      <w:pPr>
        <w:numPr>
          <w:ilvl w:val="0"/>
          <w:numId w:val="17"/>
        </w:numPr>
        <w:spacing w:after="0" w:line="264" w:lineRule="auto"/>
        <w:jc w:val="both"/>
        <w:rPr>
          <w:lang w:val="ru-RU"/>
        </w:rPr>
      </w:pPr>
      <w:r w:rsidRPr="00FF4629">
        <w:rPr>
          <w:rFonts w:ascii="Times New Roman" w:hAnsi="Times New Roman"/>
          <w:color w:val="000000"/>
          <w:sz w:val="28"/>
          <w:lang w:val="ru-RU"/>
        </w:rPr>
        <w:t>выявлять части текста (абзацы) и отражать с помощью ключевых слов или предложений их смысловое содержание;</w:t>
      </w:r>
    </w:p>
    <w:p w:rsidR="00005B55" w:rsidRPr="00FF4629" w:rsidRDefault="00AD7B82">
      <w:pPr>
        <w:numPr>
          <w:ilvl w:val="0"/>
          <w:numId w:val="17"/>
        </w:numPr>
        <w:spacing w:after="0" w:line="264" w:lineRule="auto"/>
        <w:jc w:val="both"/>
        <w:rPr>
          <w:lang w:val="ru-RU"/>
        </w:rPr>
      </w:pPr>
      <w:r w:rsidRPr="00FF4629">
        <w:rPr>
          <w:rFonts w:ascii="Times New Roman" w:hAnsi="Times New Roman"/>
          <w:color w:val="000000"/>
          <w:sz w:val="28"/>
          <w:lang w:val="ru-RU"/>
        </w:rPr>
        <w:t>составлять план текста, создавать по нему текст и корректировать текст;</w:t>
      </w:r>
    </w:p>
    <w:p w:rsidR="00005B55" w:rsidRPr="00FF4629" w:rsidRDefault="00AD7B82">
      <w:pPr>
        <w:numPr>
          <w:ilvl w:val="0"/>
          <w:numId w:val="17"/>
        </w:numPr>
        <w:spacing w:after="0" w:line="264" w:lineRule="auto"/>
        <w:jc w:val="both"/>
        <w:rPr>
          <w:lang w:val="ru-RU"/>
        </w:rPr>
      </w:pPr>
      <w:r w:rsidRPr="00FF4629">
        <w:rPr>
          <w:rFonts w:ascii="Times New Roman" w:hAnsi="Times New Roman"/>
          <w:color w:val="000000"/>
          <w:sz w:val="28"/>
          <w:lang w:val="ru-RU"/>
        </w:rPr>
        <w:t>писать подробное изложение по заданному, коллективно или самостоятельно составленному плану;</w:t>
      </w:r>
    </w:p>
    <w:p w:rsidR="00005B55" w:rsidRPr="00FF4629" w:rsidRDefault="00AD7B82">
      <w:pPr>
        <w:numPr>
          <w:ilvl w:val="0"/>
          <w:numId w:val="17"/>
        </w:numPr>
        <w:spacing w:after="0" w:line="264" w:lineRule="auto"/>
        <w:jc w:val="both"/>
        <w:rPr>
          <w:lang w:val="ru-RU"/>
        </w:rPr>
      </w:pPr>
      <w:r w:rsidRPr="00FF4629">
        <w:rPr>
          <w:rFonts w:ascii="Times New Roman" w:hAnsi="Times New Roman"/>
          <w:color w:val="000000"/>
          <w:sz w:val="28"/>
          <w:lang w:val="ru-RU"/>
        </w:rPr>
        <w:t>объяснять своими словами значение изученных понятий, использовать изученные понятия в процессе решения учебных задач;</w:t>
      </w:r>
    </w:p>
    <w:p w:rsidR="00005B55" w:rsidRPr="00FF4629" w:rsidRDefault="00AD7B82">
      <w:pPr>
        <w:numPr>
          <w:ilvl w:val="0"/>
          <w:numId w:val="17"/>
        </w:numPr>
        <w:spacing w:after="0" w:line="264" w:lineRule="auto"/>
        <w:jc w:val="both"/>
        <w:rPr>
          <w:lang w:val="ru-RU"/>
        </w:rPr>
      </w:pPr>
      <w:r w:rsidRPr="00FF4629">
        <w:rPr>
          <w:rFonts w:ascii="Times New Roman" w:hAnsi="Times New Roman"/>
          <w:color w:val="000000"/>
          <w:sz w:val="28"/>
          <w:lang w:val="ru-RU"/>
        </w:rPr>
        <w:t>уточнять значение слова с помощью толкового словаря.</w:t>
      </w:r>
    </w:p>
    <w:p w:rsidR="00005B55" w:rsidRPr="00FF4629" w:rsidRDefault="00005B55">
      <w:pPr>
        <w:spacing w:after="0" w:line="264" w:lineRule="auto"/>
        <w:ind w:left="120"/>
        <w:jc w:val="both"/>
        <w:rPr>
          <w:lang w:val="ru-RU"/>
        </w:rPr>
      </w:pPr>
    </w:p>
    <w:p w:rsidR="00005B55" w:rsidRPr="00FF4629" w:rsidRDefault="00005B55">
      <w:pPr>
        <w:rPr>
          <w:lang w:val="ru-RU"/>
        </w:rPr>
        <w:sectPr w:rsidR="00005B55" w:rsidRPr="00FF4629">
          <w:pgSz w:w="11906" w:h="16383"/>
          <w:pgMar w:top="1134" w:right="850" w:bottom="1134" w:left="1701" w:header="720" w:footer="720" w:gutter="0"/>
          <w:cols w:space="720"/>
        </w:sectPr>
      </w:pPr>
    </w:p>
    <w:p w:rsidR="00CD1BB3" w:rsidRPr="00CD1BB3" w:rsidRDefault="00CD1BB3" w:rsidP="00CD1BB3">
      <w:pPr>
        <w:pStyle w:val="ae"/>
        <w:numPr>
          <w:ilvl w:val="0"/>
          <w:numId w:val="19"/>
        </w:numPr>
        <w:spacing w:after="0"/>
        <w:rPr>
          <w:rFonts w:ascii="Times New Roman" w:hAnsi="Times New Roman"/>
          <w:b/>
          <w:color w:val="000000"/>
          <w:sz w:val="28"/>
          <w:lang w:val="ru-RU"/>
        </w:rPr>
      </w:pPr>
      <w:bookmarkStart w:id="4" w:name="block-5538163"/>
      <w:bookmarkEnd w:id="3"/>
      <w:r>
        <w:rPr>
          <w:rFonts w:ascii="Times New Roman" w:hAnsi="Times New Roman"/>
          <w:b/>
          <w:color w:val="000000"/>
          <w:sz w:val="28"/>
          <w:lang w:val="ru-RU"/>
        </w:rPr>
        <w:lastRenderedPageBreak/>
        <w:t>ПРИЛОЖЕНИЯ К РАБОЧЕЙ ПРОГРАММЕ</w:t>
      </w:r>
    </w:p>
    <w:p w:rsidR="00005B55" w:rsidRPr="00B17826" w:rsidRDefault="00CD1BB3">
      <w:pPr>
        <w:spacing w:after="0"/>
        <w:ind w:left="120"/>
        <w:rPr>
          <w:lang w:val="ru-RU"/>
        </w:rPr>
      </w:pPr>
      <w:r>
        <w:rPr>
          <w:rFonts w:ascii="Times New Roman" w:hAnsi="Times New Roman"/>
          <w:b/>
          <w:color w:val="000000"/>
          <w:sz w:val="28"/>
          <w:lang w:val="ru-RU"/>
        </w:rPr>
        <w:t xml:space="preserve">4.1 </w:t>
      </w:r>
      <w:r w:rsidR="00AD7B82" w:rsidRPr="00B17826">
        <w:rPr>
          <w:rFonts w:ascii="Times New Roman" w:hAnsi="Times New Roman"/>
          <w:b/>
          <w:color w:val="000000"/>
          <w:sz w:val="28"/>
          <w:lang w:val="ru-RU"/>
        </w:rPr>
        <w:t xml:space="preserve">ТЕМАТИЧЕСКОЕ ПЛАНИРОВАНИЕ </w:t>
      </w:r>
    </w:p>
    <w:p w:rsidR="00AB4480" w:rsidRPr="00AB4480" w:rsidRDefault="00AB4480" w:rsidP="00AB4480">
      <w:pPr>
        <w:spacing w:after="0" w:line="240" w:lineRule="auto"/>
        <w:jc w:val="both"/>
        <w:rPr>
          <w:rFonts w:ascii="Times New Roman" w:hAnsi="Times New Roman"/>
          <w:sz w:val="24"/>
          <w:lang w:val="ru-RU"/>
        </w:rPr>
      </w:pPr>
      <w:r w:rsidRPr="00AB4480">
        <w:rPr>
          <w:rFonts w:ascii="Times New Roman" w:hAnsi="Times New Roman"/>
          <w:sz w:val="24"/>
          <w:lang w:val="ru-RU"/>
        </w:rPr>
        <w:t xml:space="preserve">Общее количество  — 170 часов. </w:t>
      </w:r>
    </w:p>
    <w:p w:rsidR="00AB4480" w:rsidRPr="00AB4480" w:rsidRDefault="00AB4480" w:rsidP="00AB4480">
      <w:pPr>
        <w:spacing w:after="0" w:line="240" w:lineRule="auto"/>
        <w:rPr>
          <w:rFonts w:ascii="Times New Roman" w:hAnsi="Times New Roman"/>
          <w:sz w:val="24"/>
          <w:lang w:val="ru-RU"/>
        </w:rPr>
      </w:pPr>
      <w:r w:rsidRPr="00AB4480">
        <w:rPr>
          <w:rFonts w:ascii="Times New Roman" w:hAnsi="Times New Roman"/>
          <w:sz w:val="24"/>
          <w:lang w:val="ru-RU"/>
        </w:rPr>
        <w:t>Общее количество часов</w:t>
      </w:r>
      <w:r w:rsidR="00177808">
        <w:rPr>
          <w:rFonts w:ascii="Times New Roman" w:hAnsi="Times New Roman"/>
          <w:sz w:val="24"/>
          <w:lang w:val="ru-RU"/>
        </w:rPr>
        <w:t xml:space="preserve"> для организации повторения  — 8</w:t>
      </w:r>
      <w:r w:rsidRPr="00AB4480">
        <w:rPr>
          <w:rFonts w:ascii="Times New Roman" w:hAnsi="Times New Roman"/>
          <w:sz w:val="24"/>
          <w:lang w:val="ru-RU"/>
        </w:rPr>
        <w:t xml:space="preserve"> часов, из них в начале учебного года  — </w:t>
      </w:r>
      <w:r w:rsidR="00177808">
        <w:rPr>
          <w:rFonts w:ascii="Times New Roman" w:hAnsi="Times New Roman"/>
          <w:sz w:val="24"/>
          <w:lang w:val="ru-RU"/>
        </w:rPr>
        <w:t>6</w:t>
      </w:r>
      <w:r w:rsidRPr="00AB4480">
        <w:rPr>
          <w:rFonts w:ascii="Times New Roman" w:hAnsi="Times New Roman"/>
          <w:sz w:val="24"/>
          <w:lang w:val="ru-RU"/>
        </w:rPr>
        <w:t xml:space="preserve"> часа; в конце учебного года  — </w:t>
      </w:r>
      <w:r w:rsidR="00177808">
        <w:rPr>
          <w:rFonts w:ascii="Times New Roman" w:hAnsi="Times New Roman"/>
          <w:sz w:val="24"/>
          <w:lang w:val="ru-RU"/>
        </w:rPr>
        <w:t>2</w:t>
      </w:r>
      <w:r w:rsidRPr="00AB4480">
        <w:rPr>
          <w:rFonts w:ascii="Times New Roman" w:hAnsi="Times New Roman"/>
          <w:sz w:val="24"/>
          <w:lang w:val="ru-RU"/>
        </w:rPr>
        <w:t xml:space="preserve"> часа. </w:t>
      </w:r>
    </w:p>
    <w:p w:rsidR="00AB4480" w:rsidRPr="00AB4480" w:rsidRDefault="00AB4480" w:rsidP="00AB4480">
      <w:pPr>
        <w:spacing w:after="0" w:line="240" w:lineRule="auto"/>
        <w:rPr>
          <w:rFonts w:ascii="Times New Roman" w:hAnsi="Times New Roman"/>
          <w:sz w:val="24"/>
          <w:lang w:val="ru-RU"/>
        </w:rPr>
      </w:pPr>
      <w:r w:rsidRPr="00AB4480">
        <w:rPr>
          <w:rFonts w:ascii="Times New Roman" w:hAnsi="Times New Roman"/>
          <w:sz w:val="24"/>
          <w:lang w:val="ru-RU"/>
        </w:rPr>
        <w:t>Общее количество часов для организации и проведения итогового контроля (включая сочинения, изложения, контрольные и проверочные работы)  — 5 часов.</w:t>
      </w:r>
    </w:p>
    <w:p w:rsidR="00AB4480" w:rsidRPr="00AB4480" w:rsidRDefault="00AB4480">
      <w:pPr>
        <w:spacing w:after="0"/>
        <w:ind w:left="120"/>
        <w:rPr>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687"/>
        <w:gridCol w:w="2532"/>
        <w:gridCol w:w="992"/>
        <w:gridCol w:w="1843"/>
        <w:gridCol w:w="1910"/>
        <w:gridCol w:w="3193"/>
        <w:gridCol w:w="2883"/>
      </w:tblGrid>
      <w:tr w:rsidR="00AB4480" w:rsidTr="00EC1E9E">
        <w:trPr>
          <w:trHeight w:val="144"/>
          <w:tblCellSpacing w:w="20" w:type="nil"/>
        </w:trPr>
        <w:tc>
          <w:tcPr>
            <w:tcW w:w="687" w:type="dxa"/>
            <w:vMerge w:val="restart"/>
            <w:tcMar>
              <w:top w:w="50" w:type="dxa"/>
              <w:left w:w="100" w:type="dxa"/>
            </w:tcMar>
            <w:vAlign w:val="center"/>
          </w:tcPr>
          <w:p w:rsidR="00AB4480" w:rsidRDefault="00AB4480">
            <w:pPr>
              <w:spacing w:after="0"/>
              <w:ind w:left="135"/>
            </w:pPr>
            <w:r>
              <w:rPr>
                <w:rFonts w:ascii="Times New Roman" w:hAnsi="Times New Roman"/>
                <w:b/>
                <w:color w:val="000000"/>
                <w:sz w:val="24"/>
              </w:rPr>
              <w:t xml:space="preserve">№ п/п </w:t>
            </w:r>
          </w:p>
          <w:p w:rsidR="00AB4480" w:rsidRDefault="00AB4480">
            <w:pPr>
              <w:spacing w:after="0"/>
              <w:ind w:left="135"/>
            </w:pPr>
          </w:p>
        </w:tc>
        <w:tc>
          <w:tcPr>
            <w:tcW w:w="2532" w:type="dxa"/>
            <w:vMerge w:val="restart"/>
            <w:tcMar>
              <w:top w:w="50" w:type="dxa"/>
              <w:left w:w="100" w:type="dxa"/>
            </w:tcMar>
            <w:vAlign w:val="center"/>
          </w:tcPr>
          <w:p w:rsidR="00AB4480" w:rsidRDefault="00AB448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B4480" w:rsidRDefault="00AB4480">
            <w:pPr>
              <w:spacing w:after="0"/>
              <w:ind w:left="135"/>
            </w:pPr>
          </w:p>
        </w:tc>
        <w:tc>
          <w:tcPr>
            <w:tcW w:w="4745" w:type="dxa"/>
            <w:gridSpan w:val="3"/>
            <w:tcMar>
              <w:top w:w="50" w:type="dxa"/>
              <w:left w:w="100" w:type="dxa"/>
            </w:tcMar>
            <w:vAlign w:val="center"/>
          </w:tcPr>
          <w:p w:rsidR="00AB4480" w:rsidRDefault="00AB448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193" w:type="dxa"/>
            <w:vMerge w:val="restart"/>
          </w:tcPr>
          <w:p w:rsidR="00AB4480" w:rsidRPr="00B17826" w:rsidRDefault="00AB4480" w:rsidP="00F778C4">
            <w:pPr>
              <w:jc w:val="both"/>
              <w:rPr>
                <w:rFonts w:ascii="Times New Roman" w:hAnsi="Times New Roman"/>
                <w:b/>
                <w:color w:val="000000"/>
                <w:sz w:val="24"/>
                <w:lang w:val="ru-RU"/>
              </w:rPr>
            </w:pPr>
            <w:r w:rsidRPr="00B17826">
              <w:rPr>
                <w:rFonts w:ascii="Times New Roman" w:hAnsi="Times New Roman"/>
                <w:b/>
                <w:color w:val="000000"/>
                <w:sz w:val="24"/>
                <w:lang w:val="ru-RU"/>
              </w:rPr>
              <w:t>Основные виды учебной деятельности учащихся</w:t>
            </w:r>
          </w:p>
        </w:tc>
        <w:tc>
          <w:tcPr>
            <w:tcW w:w="2883" w:type="dxa"/>
            <w:vMerge w:val="restart"/>
            <w:tcMar>
              <w:top w:w="50" w:type="dxa"/>
              <w:left w:w="100" w:type="dxa"/>
            </w:tcMar>
            <w:vAlign w:val="center"/>
          </w:tcPr>
          <w:p w:rsidR="00AB4480" w:rsidRDefault="00AB448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B4480" w:rsidRDefault="00AB4480">
            <w:pPr>
              <w:spacing w:after="0"/>
              <w:ind w:left="135"/>
            </w:pPr>
          </w:p>
        </w:tc>
      </w:tr>
      <w:tr w:rsidR="00AB4480" w:rsidTr="00EC1E9E">
        <w:trPr>
          <w:trHeight w:val="144"/>
          <w:tblCellSpacing w:w="20" w:type="nil"/>
        </w:trPr>
        <w:tc>
          <w:tcPr>
            <w:tcW w:w="687" w:type="dxa"/>
            <w:vMerge/>
            <w:tcBorders>
              <w:top w:val="nil"/>
            </w:tcBorders>
            <w:tcMar>
              <w:top w:w="50" w:type="dxa"/>
              <w:left w:w="100" w:type="dxa"/>
            </w:tcMar>
          </w:tcPr>
          <w:p w:rsidR="00AB4480" w:rsidRDefault="00AB4480"/>
        </w:tc>
        <w:tc>
          <w:tcPr>
            <w:tcW w:w="2532" w:type="dxa"/>
            <w:vMerge/>
            <w:tcBorders>
              <w:top w:val="nil"/>
            </w:tcBorders>
            <w:tcMar>
              <w:top w:w="50" w:type="dxa"/>
              <w:left w:w="100" w:type="dxa"/>
            </w:tcMar>
          </w:tcPr>
          <w:p w:rsidR="00AB4480" w:rsidRDefault="00AB4480"/>
        </w:tc>
        <w:tc>
          <w:tcPr>
            <w:tcW w:w="992" w:type="dxa"/>
            <w:tcMar>
              <w:top w:w="50" w:type="dxa"/>
              <w:left w:w="100" w:type="dxa"/>
            </w:tcMar>
            <w:vAlign w:val="center"/>
          </w:tcPr>
          <w:p w:rsidR="00AB4480" w:rsidRDefault="00AB448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B4480" w:rsidRDefault="00AB4480">
            <w:pPr>
              <w:spacing w:after="0"/>
              <w:ind w:left="135"/>
            </w:pPr>
          </w:p>
        </w:tc>
        <w:tc>
          <w:tcPr>
            <w:tcW w:w="1843" w:type="dxa"/>
            <w:tcMar>
              <w:top w:w="50" w:type="dxa"/>
              <w:left w:w="100" w:type="dxa"/>
            </w:tcMar>
            <w:vAlign w:val="center"/>
          </w:tcPr>
          <w:p w:rsidR="00AB4480" w:rsidRDefault="00AB448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B4480" w:rsidRDefault="00AB4480">
            <w:pPr>
              <w:spacing w:after="0"/>
              <w:ind w:left="135"/>
            </w:pPr>
          </w:p>
        </w:tc>
        <w:tc>
          <w:tcPr>
            <w:tcW w:w="1910" w:type="dxa"/>
            <w:tcMar>
              <w:top w:w="50" w:type="dxa"/>
              <w:left w:w="100" w:type="dxa"/>
            </w:tcMar>
            <w:vAlign w:val="center"/>
          </w:tcPr>
          <w:p w:rsidR="00AB4480" w:rsidRDefault="00AB448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B4480" w:rsidRDefault="00AB4480">
            <w:pPr>
              <w:spacing w:after="0"/>
              <w:ind w:left="135"/>
            </w:pPr>
          </w:p>
        </w:tc>
        <w:tc>
          <w:tcPr>
            <w:tcW w:w="3193" w:type="dxa"/>
            <w:vMerge/>
          </w:tcPr>
          <w:p w:rsidR="00AB4480" w:rsidRDefault="00AB4480"/>
        </w:tc>
        <w:tc>
          <w:tcPr>
            <w:tcW w:w="2883" w:type="dxa"/>
            <w:vMerge/>
            <w:tcBorders>
              <w:top w:val="nil"/>
            </w:tcBorders>
            <w:tcMar>
              <w:top w:w="50" w:type="dxa"/>
              <w:left w:w="100" w:type="dxa"/>
            </w:tcMar>
          </w:tcPr>
          <w:p w:rsidR="00AB4480" w:rsidRDefault="00AB4480"/>
        </w:tc>
      </w:tr>
      <w:tr w:rsidR="00AB4480" w:rsidRPr="00AB44B0" w:rsidTr="00EC1E9E">
        <w:trPr>
          <w:trHeight w:val="144"/>
          <w:tblCellSpacing w:w="20" w:type="nil"/>
        </w:trPr>
        <w:tc>
          <w:tcPr>
            <w:tcW w:w="687" w:type="dxa"/>
            <w:tcMar>
              <w:top w:w="50" w:type="dxa"/>
              <w:left w:w="100" w:type="dxa"/>
            </w:tcMar>
            <w:vAlign w:val="center"/>
          </w:tcPr>
          <w:p w:rsidR="00AB4480" w:rsidRDefault="00AB4480">
            <w:pPr>
              <w:spacing w:after="0"/>
            </w:pPr>
            <w:r>
              <w:rPr>
                <w:rFonts w:ascii="Times New Roman" w:hAnsi="Times New Roman"/>
                <w:color w:val="000000"/>
                <w:sz w:val="24"/>
              </w:rPr>
              <w:t>1</w:t>
            </w:r>
          </w:p>
        </w:tc>
        <w:tc>
          <w:tcPr>
            <w:tcW w:w="2532" w:type="dxa"/>
            <w:tcMar>
              <w:top w:w="50" w:type="dxa"/>
              <w:left w:w="100" w:type="dxa"/>
            </w:tcMar>
            <w:vAlign w:val="center"/>
          </w:tcPr>
          <w:p w:rsidR="00AB4480" w:rsidRDefault="00AB4480">
            <w:pPr>
              <w:spacing w:after="0"/>
              <w:ind w:left="135"/>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языке</w:t>
            </w:r>
            <w:proofErr w:type="spellEnd"/>
          </w:p>
        </w:tc>
        <w:tc>
          <w:tcPr>
            <w:tcW w:w="992" w:type="dxa"/>
            <w:tcMar>
              <w:top w:w="50" w:type="dxa"/>
              <w:left w:w="100" w:type="dxa"/>
            </w:tcMar>
            <w:vAlign w:val="center"/>
          </w:tcPr>
          <w:p w:rsidR="00AB4480" w:rsidRDefault="00AB4480">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AB4480" w:rsidRDefault="00AB4480">
            <w:pPr>
              <w:spacing w:after="0"/>
              <w:ind w:left="135"/>
              <w:jc w:val="center"/>
            </w:pPr>
          </w:p>
        </w:tc>
        <w:tc>
          <w:tcPr>
            <w:tcW w:w="1910" w:type="dxa"/>
            <w:tcMar>
              <w:top w:w="50" w:type="dxa"/>
              <w:left w:w="100" w:type="dxa"/>
            </w:tcMar>
            <w:vAlign w:val="center"/>
          </w:tcPr>
          <w:p w:rsidR="00AB4480" w:rsidRDefault="00AB4480">
            <w:pPr>
              <w:spacing w:after="0"/>
              <w:ind w:left="135"/>
              <w:jc w:val="center"/>
            </w:pPr>
          </w:p>
        </w:tc>
        <w:tc>
          <w:tcPr>
            <w:tcW w:w="3193" w:type="dxa"/>
          </w:tcPr>
          <w:p w:rsidR="00AB4480" w:rsidRPr="00B17826" w:rsidRDefault="00AB4480">
            <w:pPr>
              <w:spacing w:after="0"/>
              <w:ind w:left="135"/>
              <w:rPr>
                <w:rFonts w:ascii="Times New Roman" w:hAnsi="Times New Roman"/>
                <w:color w:val="000000"/>
                <w:sz w:val="24"/>
                <w:lang w:val="ru-RU"/>
              </w:rPr>
            </w:pPr>
            <w:r w:rsidRPr="00B17826">
              <w:rPr>
                <w:rFonts w:ascii="Times New Roman" w:hAnsi="Times New Roman"/>
                <w:color w:val="000000"/>
                <w:sz w:val="24"/>
                <w:lang w:val="ru-RU"/>
              </w:rPr>
              <w:t xml:space="preserve">Коллективное прочтение статьи 68 Конституции Российской Федерации: «1. Государственным языком Российской Федерации на всей её территории является русский язык как язык </w:t>
            </w:r>
            <w:proofErr w:type="spellStart"/>
            <w:r w:rsidRPr="00B17826">
              <w:rPr>
                <w:rFonts w:ascii="Times New Roman" w:hAnsi="Times New Roman"/>
                <w:color w:val="000000"/>
                <w:sz w:val="24"/>
                <w:lang w:val="ru-RU"/>
              </w:rPr>
              <w:t>государствообразующего</w:t>
            </w:r>
            <w:proofErr w:type="spellEnd"/>
            <w:r w:rsidRPr="00B17826">
              <w:rPr>
                <w:rFonts w:ascii="Times New Roman" w:hAnsi="Times New Roman"/>
                <w:color w:val="000000"/>
                <w:sz w:val="24"/>
                <w:lang w:val="ru-RU"/>
              </w:rPr>
              <w:t xml:space="preserve"> народа, входящего в многонациональный союз равноправных народов Российской Федерации». Рассказ-пояснение учителя на тему «Русский язык как государственный язык Российской Федерации». </w:t>
            </w:r>
            <w:r w:rsidRPr="00B17826">
              <w:rPr>
                <w:rFonts w:ascii="Times New Roman" w:hAnsi="Times New Roman"/>
                <w:color w:val="000000"/>
                <w:sz w:val="24"/>
                <w:lang w:val="ru-RU"/>
              </w:rPr>
              <w:lastRenderedPageBreak/>
              <w:t xml:space="preserve">Учебный диалог, в ходе которого формулируются суждения о многообразии языкового пространства России и о значении русского языка как государственного языка Российской Федерации. Работа в парах: придумать ситуацию применения русского языка как государственного языка Российской Федерации. Обсуждение возможности использования лингвистического </w:t>
            </w:r>
            <w:proofErr w:type="spellStart"/>
            <w:r w:rsidRPr="00B17826">
              <w:rPr>
                <w:rFonts w:ascii="Times New Roman" w:hAnsi="Times New Roman"/>
                <w:color w:val="000000"/>
                <w:sz w:val="24"/>
                <w:lang w:val="ru-RU"/>
              </w:rPr>
              <w:t>миниэксперимента</w:t>
            </w:r>
            <w:proofErr w:type="spellEnd"/>
            <w:r w:rsidRPr="00B17826">
              <w:rPr>
                <w:rFonts w:ascii="Times New Roman" w:hAnsi="Times New Roman"/>
                <w:color w:val="000000"/>
                <w:sz w:val="24"/>
                <w:lang w:val="ru-RU"/>
              </w:rPr>
              <w:t xml:space="preserve"> как метода изучения языка.</w:t>
            </w:r>
          </w:p>
          <w:p w:rsidR="00AB4480" w:rsidRPr="00B17826" w:rsidRDefault="00AB4480">
            <w:pPr>
              <w:spacing w:after="0"/>
              <w:ind w:left="135"/>
              <w:rPr>
                <w:rFonts w:ascii="Times New Roman" w:hAnsi="Times New Roman"/>
                <w:color w:val="000000"/>
                <w:sz w:val="24"/>
                <w:lang w:val="ru-RU"/>
              </w:rPr>
            </w:pPr>
            <w:r w:rsidRPr="00B17826">
              <w:rPr>
                <w:rFonts w:ascii="Times New Roman" w:hAnsi="Times New Roman"/>
                <w:color w:val="000000"/>
                <w:sz w:val="24"/>
                <w:lang w:val="ru-RU"/>
              </w:rPr>
              <w:t xml:space="preserve">Учебный диалог «Как выбирать источник информации при выполнении </w:t>
            </w:r>
            <w:proofErr w:type="spellStart"/>
            <w:r w:rsidRPr="00B17826">
              <w:rPr>
                <w:rFonts w:ascii="Times New Roman" w:hAnsi="Times New Roman"/>
                <w:color w:val="000000"/>
                <w:sz w:val="24"/>
                <w:lang w:val="ru-RU"/>
              </w:rPr>
              <w:t>миниэксперимента</w:t>
            </w:r>
            <w:proofErr w:type="spellEnd"/>
            <w:r w:rsidRPr="00B17826">
              <w:rPr>
                <w:rFonts w:ascii="Times New Roman" w:hAnsi="Times New Roman"/>
                <w:color w:val="000000"/>
                <w:sz w:val="24"/>
                <w:lang w:val="ru-RU"/>
              </w:rPr>
              <w:t xml:space="preserve">?». Практические работы во всех разделах курса, в ходе которых развивается умение анализировать текстовую, графическую, звуковую информацию в соответствии с учебной </w:t>
            </w:r>
            <w:r w:rsidRPr="00B17826">
              <w:rPr>
                <w:rFonts w:ascii="Times New Roman" w:hAnsi="Times New Roman"/>
                <w:color w:val="000000"/>
                <w:sz w:val="24"/>
                <w:lang w:val="ru-RU"/>
              </w:rPr>
              <w:lastRenderedPageBreak/>
              <w:t>задачей</w:t>
            </w:r>
          </w:p>
        </w:tc>
        <w:tc>
          <w:tcPr>
            <w:tcW w:w="2883" w:type="dxa"/>
            <w:tcMar>
              <w:top w:w="50" w:type="dxa"/>
              <w:left w:w="100" w:type="dxa"/>
            </w:tcMar>
            <w:vAlign w:val="center"/>
          </w:tcPr>
          <w:p w:rsidR="00AB4480" w:rsidRPr="00FF4629" w:rsidRDefault="00AB4480">
            <w:pPr>
              <w:spacing w:after="0"/>
              <w:ind w:left="135"/>
              <w:rPr>
                <w:lang w:val="ru-RU"/>
              </w:rPr>
            </w:pPr>
            <w:r w:rsidRPr="00FF4629">
              <w:rPr>
                <w:rFonts w:ascii="Times New Roman" w:hAnsi="Times New Roman"/>
                <w:color w:val="000000"/>
                <w:sz w:val="24"/>
                <w:lang w:val="ru-RU"/>
              </w:rPr>
              <w:lastRenderedPageBreak/>
              <w:t xml:space="preserve">Библиотека ЦОК </w:t>
            </w:r>
            <w:hyperlink r:id="rId5">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/7</w:t>
              </w:r>
              <w:r>
                <w:rPr>
                  <w:rFonts w:ascii="Times New Roman" w:hAnsi="Times New Roman"/>
                  <w:color w:val="0000FF"/>
                  <w:u w:val="single"/>
                </w:rPr>
                <w:t>f</w:t>
              </w:r>
              <w:r w:rsidRPr="00FF4629">
                <w:rPr>
                  <w:rFonts w:ascii="Times New Roman" w:hAnsi="Times New Roman"/>
                  <w:color w:val="0000FF"/>
                  <w:u w:val="single"/>
                  <w:lang w:val="ru-RU"/>
                </w:rPr>
                <w:t>410</w:t>
              </w:r>
              <w:r>
                <w:rPr>
                  <w:rFonts w:ascii="Times New Roman" w:hAnsi="Times New Roman"/>
                  <w:color w:val="0000FF"/>
                  <w:u w:val="single"/>
                </w:rPr>
                <w:t>de</w:t>
              </w:r>
              <w:r w:rsidRPr="00FF4629">
                <w:rPr>
                  <w:rFonts w:ascii="Times New Roman" w:hAnsi="Times New Roman"/>
                  <w:color w:val="0000FF"/>
                  <w:u w:val="single"/>
                  <w:lang w:val="ru-RU"/>
                </w:rPr>
                <w:t>8</w:t>
              </w:r>
            </w:hyperlink>
          </w:p>
        </w:tc>
      </w:tr>
      <w:tr w:rsidR="00AB4480" w:rsidRPr="00AB44B0" w:rsidTr="00EC1E9E">
        <w:trPr>
          <w:trHeight w:val="144"/>
          <w:tblCellSpacing w:w="20" w:type="nil"/>
        </w:trPr>
        <w:tc>
          <w:tcPr>
            <w:tcW w:w="687" w:type="dxa"/>
            <w:tcMar>
              <w:top w:w="50" w:type="dxa"/>
              <w:left w:w="100" w:type="dxa"/>
            </w:tcMar>
            <w:vAlign w:val="center"/>
          </w:tcPr>
          <w:p w:rsidR="00AB4480" w:rsidRDefault="00AB4480">
            <w:pPr>
              <w:spacing w:after="0"/>
            </w:pPr>
            <w:r>
              <w:rPr>
                <w:rFonts w:ascii="Times New Roman" w:hAnsi="Times New Roman"/>
                <w:color w:val="000000"/>
                <w:sz w:val="24"/>
              </w:rPr>
              <w:lastRenderedPageBreak/>
              <w:t>2</w:t>
            </w:r>
          </w:p>
        </w:tc>
        <w:tc>
          <w:tcPr>
            <w:tcW w:w="2532" w:type="dxa"/>
            <w:tcMar>
              <w:top w:w="50" w:type="dxa"/>
              <w:left w:w="100" w:type="dxa"/>
            </w:tcMar>
            <w:vAlign w:val="center"/>
          </w:tcPr>
          <w:p w:rsidR="00AB4480" w:rsidRDefault="00AB4480">
            <w:pPr>
              <w:spacing w:after="0"/>
              <w:ind w:left="135"/>
            </w:pPr>
            <w:proofErr w:type="spellStart"/>
            <w:r>
              <w:rPr>
                <w:rFonts w:ascii="Times New Roman" w:hAnsi="Times New Roman"/>
                <w:color w:val="000000"/>
                <w:sz w:val="24"/>
              </w:rPr>
              <w:t>Фонетика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графика</w:t>
            </w:r>
            <w:proofErr w:type="spellEnd"/>
          </w:p>
        </w:tc>
        <w:tc>
          <w:tcPr>
            <w:tcW w:w="992" w:type="dxa"/>
            <w:tcMar>
              <w:top w:w="50" w:type="dxa"/>
              <w:left w:w="100" w:type="dxa"/>
            </w:tcMar>
            <w:vAlign w:val="center"/>
          </w:tcPr>
          <w:p w:rsidR="00AB4480" w:rsidRDefault="00AB4480">
            <w:pPr>
              <w:spacing w:after="0"/>
              <w:ind w:left="135"/>
              <w:jc w:val="center"/>
            </w:pPr>
            <w:r>
              <w:rPr>
                <w:rFonts w:ascii="Times New Roman" w:hAnsi="Times New Roman"/>
                <w:color w:val="000000"/>
                <w:sz w:val="24"/>
              </w:rPr>
              <w:t xml:space="preserve"> 2 </w:t>
            </w:r>
          </w:p>
        </w:tc>
        <w:tc>
          <w:tcPr>
            <w:tcW w:w="1843" w:type="dxa"/>
            <w:tcMar>
              <w:top w:w="50" w:type="dxa"/>
              <w:left w:w="100" w:type="dxa"/>
            </w:tcMar>
            <w:vAlign w:val="center"/>
          </w:tcPr>
          <w:p w:rsidR="00AB4480" w:rsidRDefault="00AB4480">
            <w:pPr>
              <w:spacing w:after="0"/>
              <w:ind w:left="135"/>
              <w:jc w:val="center"/>
            </w:pPr>
          </w:p>
        </w:tc>
        <w:tc>
          <w:tcPr>
            <w:tcW w:w="1910" w:type="dxa"/>
            <w:tcMar>
              <w:top w:w="50" w:type="dxa"/>
              <w:left w:w="100" w:type="dxa"/>
            </w:tcMar>
            <w:vAlign w:val="center"/>
          </w:tcPr>
          <w:p w:rsidR="00AB4480" w:rsidRDefault="00AB4480">
            <w:pPr>
              <w:spacing w:after="0"/>
              <w:ind w:left="135"/>
              <w:jc w:val="center"/>
            </w:pPr>
          </w:p>
        </w:tc>
        <w:tc>
          <w:tcPr>
            <w:tcW w:w="3193" w:type="dxa"/>
          </w:tcPr>
          <w:p w:rsidR="00AB4480" w:rsidRPr="00B17826" w:rsidRDefault="00AB4480">
            <w:pPr>
              <w:spacing w:after="0"/>
              <w:ind w:left="135"/>
              <w:rPr>
                <w:rFonts w:ascii="Times New Roman" w:hAnsi="Times New Roman"/>
                <w:color w:val="000000"/>
                <w:sz w:val="24"/>
                <w:lang w:val="ru-RU"/>
              </w:rPr>
            </w:pPr>
            <w:r w:rsidRPr="00B17826">
              <w:rPr>
                <w:rFonts w:ascii="Times New Roman" w:hAnsi="Times New Roman"/>
                <w:color w:val="000000"/>
                <w:sz w:val="24"/>
                <w:lang w:val="ru-RU"/>
              </w:rPr>
              <w:t xml:space="preserve">Упражнение: определить существенный признак для классификации звуков. Работа в парах: классификация предложенного набора звуков с последующей коллективной проверкой. Комментированное выполнение задания, связанного с объяснением различий в </w:t>
            </w:r>
            <w:proofErr w:type="spellStart"/>
            <w:proofErr w:type="gramStart"/>
            <w:r w:rsidRPr="00B17826">
              <w:rPr>
                <w:rFonts w:ascii="Times New Roman" w:hAnsi="Times New Roman"/>
                <w:color w:val="000000"/>
                <w:sz w:val="24"/>
                <w:lang w:val="ru-RU"/>
              </w:rPr>
              <w:t>звуко-буквенном</w:t>
            </w:r>
            <w:proofErr w:type="spellEnd"/>
            <w:proofErr w:type="gramEnd"/>
            <w:r w:rsidRPr="00B17826">
              <w:rPr>
                <w:rFonts w:ascii="Times New Roman" w:hAnsi="Times New Roman"/>
                <w:color w:val="000000"/>
                <w:sz w:val="24"/>
                <w:lang w:val="ru-RU"/>
              </w:rPr>
              <w:t xml:space="preserve"> составе слов с разделительными </w:t>
            </w:r>
            <w:proofErr w:type="spellStart"/>
            <w:r w:rsidRPr="00B17826">
              <w:rPr>
                <w:rFonts w:ascii="Times New Roman" w:hAnsi="Times New Roman"/>
                <w:color w:val="000000"/>
                <w:sz w:val="24"/>
                <w:lang w:val="ru-RU"/>
              </w:rPr>
              <w:t>ь</w:t>
            </w:r>
            <w:proofErr w:type="spellEnd"/>
            <w:r w:rsidRPr="00B17826">
              <w:rPr>
                <w:rFonts w:ascii="Times New Roman" w:hAnsi="Times New Roman"/>
                <w:color w:val="000000"/>
                <w:sz w:val="24"/>
                <w:lang w:val="ru-RU"/>
              </w:rPr>
              <w:t xml:space="preserve"> и </w:t>
            </w:r>
            <w:proofErr w:type="spellStart"/>
            <w:r w:rsidRPr="00B17826">
              <w:rPr>
                <w:rFonts w:ascii="Times New Roman" w:hAnsi="Times New Roman"/>
                <w:color w:val="000000"/>
                <w:sz w:val="24"/>
                <w:lang w:val="ru-RU"/>
              </w:rPr>
              <w:t>ъ</w:t>
            </w:r>
            <w:proofErr w:type="spellEnd"/>
            <w:r w:rsidRPr="00B17826">
              <w:rPr>
                <w:rFonts w:ascii="Times New Roman" w:hAnsi="Times New Roman"/>
                <w:color w:val="000000"/>
                <w:sz w:val="24"/>
                <w:lang w:val="ru-RU"/>
              </w:rPr>
              <w:t>, в словах с непроизносимыми согласными. Работа в группах: определение соотношения количества звуков и бу</w:t>
            </w:r>
            <w:proofErr w:type="gramStart"/>
            <w:r w:rsidRPr="00B17826">
              <w:rPr>
                <w:rFonts w:ascii="Times New Roman" w:hAnsi="Times New Roman"/>
                <w:color w:val="000000"/>
                <w:sz w:val="24"/>
                <w:lang w:val="ru-RU"/>
              </w:rPr>
              <w:t>кв в пр</w:t>
            </w:r>
            <w:proofErr w:type="gramEnd"/>
            <w:r w:rsidRPr="00B17826">
              <w:rPr>
                <w:rFonts w:ascii="Times New Roman" w:hAnsi="Times New Roman"/>
                <w:color w:val="000000"/>
                <w:sz w:val="24"/>
                <w:lang w:val="ru-RU"/>
              </w:rPr>
              <w:t xml:space="preserve">едложенном наборе слов, заполнение таблицы с тремя колонками: количество звуков равно количеству букв, количество звуков меньше количества букв, количество звуков больше количества букв. Самостоятельная работа по </w:t>
            </w:r>
            <w:r w:rsidRPr="00B17826">
              <w:rPr>
                <w:rFonts w:ascii="Times New Roman" w:hAnsi="Times New Roman"/>
                <w:color w:val="000000"/>
                <w:sz w:val="24"/>
                <w:lang w:val="ru-RU"/>
              </w:rPr>
              <w:lastRenderedPageBreak/>
              <w:t>систематизации информации: записывать предложенный набор слов в алфавитном порядке. Дифференцированное задание: нахождение ошибок при выполнении задания расставить фамилии в алфавитном порядке. Практическая работа: расставить книги в библиотечном уголке класса в алфавитном порядке, ориентируясь на фамилию автора. Практическая работа при изучении всех разделов курса, связанная с применением знания алфавита при работе со словарями, справочниками</w:t>
            </w:r>
          </w:p>
        </w:tc>
        <w:tc>
          <w:tcPr>
            <w:tcW w:w="2883" w:type="dxa"/>
            <w:tcMar>
              <w:top w:w="50" w:type="dxa"/>
              <w:left w:w="100" w:type="dxa"/>
            </w:tcMar>
            <w:vAlign w:val="center"/>
          </w:tcPr>
          <w:p w:rsidR="00AB4480" w:rsidRPr="00FF4629" w:rsidRDefault="00AB4480">
            <w:pPr>
              <w:spacing w:after="0"/>
              <w:ind w:left="135"/>
              <w:rPr>
                <w:lang w:val="ru-RU"/>
              </w:rPr>
            </w:pPr>
            <w:r w:rsidRPr="00FF4629">
              <w:rPr>
                <w:rFonts w:ascii="Times New Roman" w:hAnsi="Times New Roman"/>
                <w:color w:val="000000"/>
                <w:sz w:val="24"/>
                <w:lang w:val="ru-RU"/>
              </w:rPr>
              <w:lastRenderedPageBreak/>
              <w:t xml:space="preserve">Библиотека ЦОК </w:t>
            </w:r>
            <w:hyperlink r:id="rId6">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/7</w:t>
              </w:r>
              <w:r>
                <w:rPr>
                  <w:rFonts w:ascii="Times New Roman" w:hAnsi="Times New Roman"/>
                  <w:color w:val="0000FF"/>
                  <w:u w:val="single"/>
                </w:rPr>
                <w:t>f</w:t>
              </w:r>
              <w:r w:rsidRPr="00FF4629">
                <w:rPr>
                  <w:rFonts w:ascii="Times New Roman" w:hAnsi="Times New Roman"/>
                  <w:color w:val="0000FF"/>
                  <w:u w:val="single"/>
                  <w:lang w:val="ru-RU"/>
                </w:rPr>
                <w:t>410</w:t>
              </w:r>
              <w:r>
                <w:rPr>
                  <w:rFonts w:ascii="Times New Roman" w:hAnsi="Times New Roman"/>
                  <w:color w:val="0000FF"/>
                  <w:u w:val="single"/>
                </w:rPr>
                <w:t>de</w:t>
              </w:r>
              <w:r w:rsidRPr="00FF4629">
                <w:rPr>
                  <w:rFonts w:ascii="Times New Roman" w:hAnsi="Times New Roman"/>
                  <w:color w:val="0000FF"/>
                  <w:u w:val="single"/>
                  <w:lang w:val="ru-RU"/>
                </w:rPr>
                <w:t>8</w:t>
              </w:r>
            </w:hyperlink>
          </w:p>
        </w:tc>
      </w:tr>
      <w:tr w:rsidR="00AB4480" w:rsidRPr="00AB44B0" w:rsidTr="00EC1E9E">
        <w:trPr>
          <w:trHeight w:val="144"/>
          <w:tblCellSpacing w:w="20" w:type="nil"/>
        </w:trPr>
        <w:tc>
          <w:tcPr>
            <w:tcW w:w="687" w:type="dxa"/>
            <w:tcMar>
              <w:top w:w="50" w:type="dxa"/>
              <w:left w:w="100" w:type="dxa"/>
            </w:tcMar>
            <w:vAlign w:val="center"/>
          </w:tcPr>
          <w:p w:rsidR="00AB4480" w:rsidRDefault="00AB4480">
            <w:pPr>
              <w:spacing w:after="0"/>
            </w:pPr>
            <w:r>
              <w:rPr>
                <w:rFonts w:ascii="Times New Roman" w:hAnsi="Times New Roman"/>
                <w:color w:val="000000"/>
                <w:sz w:val="24"/>
              </w:rPr>
              <w:lastRenderedPageBreak/>
              <w:t>3</w:t>
            </w:r>
          </w:p>
        </w:tc>
        <w:tc>
          <w:tcPr>
            <w:tcW w:w="2532" w:type="dxa"/>
            <w:tcMar>
              <w:top w:w="50" w:type="dxa"/>
              <w:left w:w="100" w:type="dxa"/>
            </w:tcMar>
            <w:vAlign w:val="center"/>
          </w:tcPr>
          <w:p w:rsidR="00AB4480" w:rsidRDefault="00AB4480">
            <w:pPr>
              <w:spacing w:after="0"/>
              <w:ind w:left="135"/>
            </w:pPr>
            <w:proofErr w:type="spellStart"/>
            <w:r>
              <w:rPr>
                <w:rFonts w:ascii="Times New Roman" w:hAnsi="Times New Roman"/>
                <w:color w:val="000000"/>
                <w:sz w:val="24"/>
              </w:rPr>
              <w:t>Лексика</w:t>
            </w:r>
            <w:proofErr w:type="spellEnd"/>
            <w:r>
              <w:rPr>
                <w:rFonts w:ascii="Times New Roman" w:hAnsi="Times New Roman"/>
                <w:color w:val="000000"/>
                <w:sz w:val="24"/>
              </w:rPr>
              <w:t xml:space="preserve"> </w:t>
            </w:r>
          </w:p>
        </w:tc>
        <w:tc>
          <w:tcPr>
            <w:tcW w:w="992" w:type="dxa"/>
            <w:tcMar>
              <w:top w:w="50" w:type="dxa"/>
              <w:left w:w="100" w:type="dxa"/>
            </w:tcMar>
            <w:vAlign w:val="center"/>
          </w:tcPr>
          <w:p w:rsidR="00AB4480" w:rsidRDefault="00AB4480">
            <w:pPr>
              <w:spacing w:after="0"/>
              <w:ind w:left="135"/>
              <w:jc w:val="center"/>
            </w:pPr>
            <w:r>
              <w:rPr>
                <w:rFonts w:ascii="Times New Roman" w:hAnsi="Times New Roman"/>
                <w:color w:val="000000"/>
                <w:sz w:val="24"/>
              </w:rPr>
              <w:t xml:space="preserve"> 5 </w:t>
            </w:r>
          </w:p>
        </w:tc>
        <w:tc>
          <w:tcPr>
            <w:tcW w:w="1843" w:type="dxa"/>
            <w:tcMar>
              <w:top w:w="50" w:type="dxa"/>
              <w:left w:w="100" w:type="dxa"/>
            </w:tcMar>
            <w:vAlign w:val="center"/>
          </w:tcPr>
          <w:p w:rsidR="00AB4480" w:rsidRDefault="00AB4480">
            <w:pPr>
              <w:spacing w:after="0"/>
              <w:ind w:left="135"/>
              <w:jc w:val="center"/>
            </w:pPr>
          </w:p>
        </w:tc>
        <w:tc>
          <w:tcPr>
            <w:tcW w:w="1910" w:type="dxa"/>
            <w:tcMar>
              <w:top w:w="50" w:type="dxa"/>
              <w:left w:w="100" w:type="dxa"/>
            </w:tcMar>
            <w:vAlign w:val="center"/>
          </w:tcPr>
          <w:p w:rsidR="00AB4480" w:rsidRDefault="00AB4480">
            <w:pPr>
              <w:spacing w:after="0"/>
              <w:ind w:left="135"/>
              <w:jc w:val="center"/>
            </w:pPr>
          </w:p>
        </w:tc>
        <w:tc>
          <w:tcPr>
            <w:tcW w:w="3193" w:type="dxa"/>
          </w:tcPr>
          <w:p w:rsidR="00AB4480" w:rsidRPr="00B17826" w:rsidRDefault="00AB4480">
            <w:pPr>
              <w:spacing w:after="0"/>
              <w:ind w:left="135"/>
              <w:rPr>
                <w:rFonts w:ascii="Times New Roman" w:hAnsi="Times New Roman"/>
                <w:color w:val="000000"/>
                <w:sz w:val="24"/>
                <w:lang w:val="ru-RU"/>
              </w:rPr>
            </w:pPr>
            <w:r w:rsidRPr="00B17826">
              <w:rPr>
                <w:rFonts w:ascii="Times New Roman" w:hAnsi="Times New Roman"/>
                <w:color w:val="000000"/>
                <w:sz w:val="24"/>
                <w:lang w:val="ru-RU"/>
              </w:rPr>
              <w:t xml:space="preserve">Учебный диалог «Как можно узнать значение незнакомого слова?». Рассказ учителя «Способы толкования лексического значения слова». Наблюдение за структурой словарной статьи. Практическая работа с </w:t>
            </w:r>
            <w:r w:rsidRPr="00B17826">
              <w:rPr>
                <w:rFonts w:ascii="Times New Roman" w:hAnsi="Times New Roman"/>
                <w:color w:val="000000"/>
                <w:sz w:val="24"/>
                <w:lang w:val="ru-RU"/>
              </w:rPr>
              <w:lastRenderedPageBreak/>
              <w:t>учебным толковым словарём, пои</w:t>
            </w:r>
            <w:proofErr w:type="gramStart"/>
            <w:r w:rsidRPr="00B17826">
              <w:rPr>
                <w:rFonts w:ascii="Times New Roman" w:hAnsi="Times New Roman"/>
                <w:color w:val="000000"/>
                <w:sz w:val="24"/>
                <w:lang w:val="ru-RU"/>
              </w:rPr>
              <w:t>ск в сл</w:t>
            </w:r>
            <w:proofErr w:type="gramEnd"/>
            <w:r w:rsidRPr="00B17826">
              <w:rPr>
                <w:rFonts w:ascii="Times New Roman" w:hAnsi="Times New Roman"/>
                <w:color w:val="000000"/>
                <w:sz w:val="24"/>
                <w:lang w:val="ru-RU"/>
              </w:rPr>
              <w:t xml:space="preserve">оваре значений нескольких слов, целью работы является освоение в процессе практической деятельности принципа построения толкового словаря. Самостоятельная работа: выписывание значений слов из толкового словаря в учебнике или из толкового словаря на бумажном или электронном носителе. Творческое задание: составление словарных статей, объясняющих слова, о значении которых удалось догадаться по контексту, с последующим сравнением составленного толкования со словарной статьёй в учебном толковом словаре. Практическая работа: ведение собственных толковых словариков. Наблюдение за употреблением слов в </w:t>
            </w:r>
            <w:r w:rsidRPr="00B17826">
              <w:rPr>
                <w:rFonts w:ascii="Times New Roman" w:hAnsi="Times New Roman"/>
                <w:color w:val="000000"/>
                <w:sz w:val="24"/>
                <w:lang w:val="ru-RU"/>
              </w:rPr>
              <w:lastRenderedPageBreak/>
              <w:t xml:space="preserve">переносном значении с использованием юмористических рисунков. Комментированное выполнение заданий, направленных на развитие умения анализировать употребление в тексте слов в прямом и переносном значении. Работа в парах: нахождение в тексте слов в переносном значении. Работа в группах: работа с ситуациями, в которых необходимо сравнивать прямое и переносное значение слов, подбирать предложения, в которых слово употреблено в прямом/переносном значении. Учебный </w:t>
            </w:r>
            <w:proofErr w:type="gramStart"/>
            <w:r w:rsidRPr="00B17826">
              <w:rPr>
                <w:rFonts w:ascii="Times New Roman" w:hAnsi="Times New Roman"/>
                <w:color w:val="000000"/>
                <w:sz w:val="24"/>
                <w:lang w:val="ru-RU"/>
              </w:rPr>
              <w:t>диалог</w:t>
            </w:r>
            <w:proofErr w:type="gramEnd"/>
            <w:r w:rsidRPr="00B17826">
              <w:rPr>
                <w:rFonts w:ascii="Times New Roman" w:hAnsi="Times New Roman"/>
                <w:color w:val="000000"/>
                <w:sz w:val="24"/>
                <w:lang w:val="ru-RU"/>
              </w:rPr>
              <w:t xml:space="preserve"> «По каким причинам слова выходят из употребления?», высказывание предположений с последующим сопоставлением предположений с информацией в учебнике. </w:t>
            </w:r>
            <w:r w:rsidRPr="00B17826">
              <w:rPr>
                <w:rFonts w:ascii="Times New Roman" w:hAnsi="Times New Roman"/>
                <w:color w:val="000000"/>
                <w:sz w:val="24"/>
                <w:lang w:val="ru-RU"/>
              </w:rPr>
              <w:lastRenderedPageBreak/>
              <w:t>Работа в парах: соотнесение устаревших слов с их современными синонимами. Работа в группах: нахождение в тексте устаревших слов и установление их значения. Проектное задание: составление (в процессе коллективной деятельности или самостоятельно) словаря устаревших слов по материалам работы со сказками на уроках литературного чтения. Творческое задание: придумать несколько ситуаций, в которых возникает необходимость использования дополнительных источников для уточнения значения слова</w:t>
            </w:r>
          </w:p>
        </w:tc>
        <w:tc>
          <w:tcPr>
            <w:tcW w:w="2883" w:type="dxa"/>
            <w:tcMar>
              <w:top w:w="50" w:type="dxa"/>
              <w:left w:w="100" w:type="dxa"/>
            </w:tcMar>
            <w:vAlign w:val="center"/>
          </w:tcPr>
          <w:p w:rsidR="00AB4480" w:rsidRPr="00FF4629" w:rsidRDefault="00AB4480">
            <w:pPr>
              <w:spacing w:after="0"/>
              <w:ind w:left="135"/>
              <w:rPr>
                <w:lang w:val="ru-RU"/>
              </w:rPr>
            </w:pPr>
            <w:r w:rsidRPr="00FF4629">
              <w:rPr>
                <w:rFonts w:ascii="Times New Roman" w:hAnsi="Times New Roman"/>
                <w:color w:val="000000"/>
                <w:sz w:val="24"/>
                <w:lang w:val="ru-RU"/>
              </w:rPr>
              <w:lastRenderedPageBreak/>
              <w:t xml:space="preserve">Библиотека ЦОК </w:t>
            </w:r>
            <w:hyperlink r:id="rId7">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/7</w:t>
              </w:r>
              <w:r>
                <w:rPr>
                  <w:rFonts w:ascii="Times New Roman" w:hAnsi="Times New Roman"/>
                  <w:color w:val="0000FF"/>
                  <w:u w:val="single"/>
                </w:rPr>
                <w:t>f</w:t>
              </w:r>
              <w:r w:rsidRPr="00FF4629">
                <w:rPr>
                  <w:rFonts w:ascii="Times New Roman" w:hAnsi="Times New Roman"/>
                  <w:color w:val="0000FF"/>
                  <w:u w:val="single"/>
                  <w:lang w:val="ru-RU"/>
                </w:rPr>
                <w:t>410</w:t>
              </w:r>
              <w:r>
                <w:rPr>
                  <w:rFonts w:ascii="Times New Roman" w:hAnsi="Times New Roman"/>
                  <w:color w:val="0000FF"/>
                  <w:u w:val="single"/>
                </w:rPr>
                <w:t>de</w:t>
              </w:r>
              <w:r w:rsidRPr="00FF4629">
                <w:rPr>
                  <w:rFonts w:ascii="Times New Roman" w:hAnsi="Times New Roman"/>
                  <w:color w:val="0000FF"/>
                  <w:u w:val="single"/>
                  <w:lang w:val="ru-RU"/>
                </w:rPr>
                <w:t>8</w:t>
              </w:r>
            </w:hyperlink>
          </w:p>
        </w:tc>
      </w:tr>
      <w:tr w:rsidR="00AB4480" w:rsidRPr="00AB44B0" w:rsidTr="00EC1E9E">
        <w:trPr>
          <w:trHeight w:val="144"/>
          <w:tblCellSpacing w:w="20" w:type="nil"/>
        </w:trPr>
        <w:tc>
          <w:tcPr>
            <w:tcW w:w="687" w:type="dxa"/>
            <w:tcMar>
              <w:top w:w="50" w:type="dxa"/>
              <w:left w:w="100" w:type="dxa"/>
            </w:tcMar>
            <w:vAlign w:val="center"/>
          </w:tcPr>
          <w:p w:rsidR="00AB4480" w:rsidRDefault="00AB4480">
            <w:pPr>
              <w:spacing w:after="0"/>
            </w:pPr>
            <w:r>
              <w:rPr>
                <w:rFonts w:ascii="Times New Roman" w:hAnsi="Times New Roman"/>
                <w:color w:val="000000"/>
                <w:sz w:val="24"/>
              </w:rPr>
              <w:lastRenderedPageBreak/>
              <w:t>4</w:t>
            </w:r>
          </w:p>
        </w:tc>
        <w:tc>
          <w:tcPr>
            <w:tcW w:w="2532" w:type="dxa"/>
            <w:tcMar>
              <w:top w:w="50" w:type="dxa"/>
              <w:left w:w="100" w:type="dxa"/>
            </w:tcMar>
            <w:vAlign w:val="center"/>
          </w:tcPr>
          <w:p w:rsidR="00AB4480" w:rsidRDefault="00AB4480">
            <w:pPr>
              <w:spacing w:after="0"/>
              <w:ind w:left="135"/>
            </w:pP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992" w:type="dxa"/>
            <w:tcMar>
              <w:top w:w="50" w:type="dxa"/>
              <w:left w:w="100" w:type="dxa"/>
            </w:tcMar>
            <w:vAlign w:val="center"/>
          </w:tcPr>
          <w:p w:rsidR="00AB4480" w:rsidRDefault="00AB4480">
            <w:pPr>
              <w:spacing w:after="0"/>
              <w:ind w:left="135"/>
              <w:jc w:val="center"/>
            </w:pPr>
            <w:r>
              <w:rPr>
                <w:rFonts w:ascii="Times New Roman" w:hAnsi="Times New Roman"/>
                <w:color w:val="000000"/>
                <w:sz w:val="24"/>
              </w:rPr>
              <w:t xml:space="preserve"> 9 </w:t>
            </w:r>
          </w:p>
        </w:tc>
        <w:tc>
          <w:tcPr>
            <w:tcW w:w="1843" w:type="dxa"/>
            <w:tcMar>
              <w:top w:w="50" w:type="dxa"/>
              <w:left w:w="100" w:type="dxa"/>
            </w:tcMar>
            <w:vAlign w:val="center"/>
          </w:tcPr>
          <w:p w:rsidR="00AB4480" w:rsidRDefault="00AB4480">
            <w:pPr>
              <w:spacing w:after="0"/>
              <w:ind w:left="135"/>
              <w:jc w:val="center"/>
            </w:pPr>
          </w:p>
        </w:tc>
        <w:tc>
          <w:tcPr>
            <w:tcW w:w="1910" w:type="dxa"/>
            <w:tcMar>
              <w:top w:w="50" w:type="dxa"/>
              <w:left w:w="100" w:type="dxa"/>
            </w:tcMar>
            <w:vAlign w:val="center"/>
          </w:tcPr>
          <w:p w:rsidR="00AB4480" w:rsidRDefault="00AB4480">
            <w:pPr>
              <w:spacing w:after="0"/>
              <w:ind w:left="135"/>
              <w:jc w:val="center"/>
            </w:pPr>
          </w:p>
        </w:tc>
        <w:tc>
          <w:tcPr>
            <w:tcW w:w="3193" w:type="dxa"/>
          </w:tcPr>
          <w:p w:rsidR="00AB4480" w:rsidRPr="00B17826" w:rsidRDefault="00AB4480">
            <w:pPr>
              <w:spacing w:after="0"/>
              <w:ind w:left="135"/>
              <w:rPr>
                <w:rFonts w:ascii="Times New Roman" w:hAnsi="Times New Roman"/>
                <w:color w:val="000000"/>
                <w:sz w:val="24"/>
                <w:lang w:val="ru-RU"/>
              </w:rPr>
            </w:pPr>
            <w:r w:rsidRPr="00B17826">
              <w:rPr>
                <w:rFonts w:ascii="Times New Roman" w:hAnsi="Times New Roman"/>
                <w:color w:val="000000"/>
                <w:sz w:val="24"/>
                <w:lang w:val="ru-RU"/>
              </w:rPr>
              <w:t xml:space="preserve">Учебный диалог «Чем похожи родственные слова, чем они различаются? Как найти корень слова?». Наблюдение за группами </w:t>
            </w:r>
            <w:r w:rsidRPr="00B17826">
              <w:rPr>
                <w:rFonts w:ascii="Times New Roman" w:hAnsi="Times New Roman"/>
                <w:color w:val="000000"/>
                <w:sz w:val="24"/>
                <w:lang w:val="ru-RU"/>
              </w:rPr>
              <w:lastRenderedPageBreak/>
              <w:t xml:space="preserve">родственных слов, поиск для каждой группы слова, с помощью которого можно объяснить значение родственных слов. Упражнение: выделение корня в предложенных словах с опорой на алгоритм выделения корня. Комментированный анализ текста: поиск в нём родственных слов. Работа в парах: обнаружение среди родственных слов слова с омонимичным корнем. Самостоятельная работа: объединение в группы слов с одним и тем же корнем. Творческое задание: составление собственного словарика родственных слов. Дифференцированное задание: контролировать правильность объединения родственных слов в группы при работе с группами слов с омонимичными корнями. Работа по построению схемы, </w:t>
            </w:r>
            <w:r w:rsidRPr="00B17826">
              <w:rPr>
                <w:rFonts w:ascii="Times New Roman" w:hAnsi="Times New Roman"/>
                <w:color w:val="000000"/>
                <w:sz w:val="24"/>
                <w:lang w:val="ru-RU"/>
              </w:rPr>
              <w:lastRenderedPageBreak/>
              <w:t>отражающей различие родственных слов и форм одного и того же слова с учётом двух позиций: значение и состав слова (обсудить разные способы передачи на схеме идеи о полном совпадении значения у форм слова и сходстве основного значения, но не полной тождественности значения родственных слов; различие только в окончаниях между формами слов и различия в составе слова у родственных слов – появление приставок, суффиксов). Объяснение роли и значения суффиксов/ приставок.</w:t>
            </w:r>
          </w:p>
          <w:p w:rsidR="00AB4480" w:rsidRPr="00B17826" w:rsidRDefault="00AB4480">
            <w:pPr>
              <w:spacing w:after="0"/>
              <w:ind w:left="135"/>
              <w:rPr>
                <w:rFonts w:ascii="Times New Roman" w:hAnsi="Times New Roman"/>
                <w:color w:val="000000"/>
                <w:sz w:val="24"/>
                <w:lang w:val="ru-RU"/>
              </w:rPr>
            </w:pPr>
            <w:r w:rsidRPr="00B17826">
              <w:rPr>
                <w:rFonts w:ascii="Times New Roman" w:hAnsi="Times New Roman"/>
                <w:color w:val="000000"/>
                <w:sz w:val="24"/>
                <w:lang w:val="ru-RU"/>
              </w:rPr>
              <w:t xml:space="preserve">Работа в группах: анализ текста с установкой на поиск в нём слов с заданными приставками/суффиксами. Наблюдение за словами с нулевым окончанием. Совместное построение </w:t>
            </w:r>
            <w:r w:rsidRPr="00B17826">
              <w:rPr>
                <w:rFonts w:ascii="Times New Roman" w:hAnsi="Times New Roman"/>
                <w:color w:val="000000"/>
                <w:sz w:val="24"/>
                <w:lang w:val="ru-RU"/>
              </w:rPr>
              <w:lastRenderedPageBreak/>
              <w:t>алгоритма разбора слова по составу. Тренинг в разборе слов по составу в соответствии с отрабатываемым алгоритмом, корректировка с помощью учителя своих учебных действий для преодоления ошибок при выделении в слове корня, окончания, приставки, суффикса. Комментированное выполнение анализа заданных схем состава слова и подбор слов заданного состава. Дифференцированное задание: обнаружение ошибок в установлении соответствия схем состава слова и слов</w:t>
            </w:r>
          </w:p>
        </w:tc>
        <w:tc>
          <w:tcPr>
            <w:tcW w:w="2883" w:type="dxa"/>
            <w:tcMar>
              <w:top w:w="50" w:type="dxa"/>
              <w:left w:w="100" w:type="dxa"/>
            </w:tcMar>
            <w:vAlign w:val="center"/>
          </w:tcPr>
          <w:p w:rsidR="00AB4480" w:rsidRPr="00FF4629" w:rsidRDefault="00AB4480">
            <w:pPr>
              <w:spacing w:after="0"/>
              <w:ind w:left="135"/>
              <w:rPr>
                <w:lang w:val="ru-RU"/>
              </w:rPr>
            </w:pPr>
            <w:r w:rsidRPr="00FF4629">
              <w:rPr>
                <w:rFonts w:ascii="Times New Roman" w:hAnsi="Times New Roman"/>
                <w:color w:val="000000"/>
                <w:sz w:val="24"/>
                <w:lang w:val="ru-RU"/>
              </w:rPr>
              <w:lastRenderedPageBreak/>
              <w:t xml:space="preserve">Библиотека ЦОК </w:t>
            </w:r>
            <w:hyperlink r:id="rId8">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/7</w:t>
              </w:r>
              <w:r>
                <w:rPr>
                  <w:rFonts w:ascii="Times New Roman" w:hAnsi="Times New Roman"/>
                  <w:color w:val="0000FF"/>
                  <w:u w:val="single"/>
                </w:rPr>
                <w:t>f</w:t>
              </w:r>
              <w:r w:rsidRPr="00FF4629">
                <w:rPr>
                  <w:rFonts w:ascii="Times New Roman" w:hAnsi="Times New Roman"/>
                  <w:color w:val="0000FF"/>
                  <w:u w:val="single"/>
                  <w:lang w:val="ru-RU"/>
                </w:rPr>
                <w:t>410</w:t>
              </w:r>
              <w:r>
                <w:rPr>
                  <w:rFonts w:ascii="Times New Roman" w:hAnsi="Times New Roman"/>
                  <w:color w:val="0000FF"/>
                  <w:u w:val="single"/>
                </w:rPr>
                <w:t>de</w:t>
              </w:r>
              <w:r w:rsidRPr="00FF4629">
                <w:rPr>
                  <w:rFonts w:ascii="Times New Roman" w:hAnsi="Times New Roman"/>
                  <w:color w:val="0000FF"/>
                  <w:u w:val="single"/>
                  <w:lang w:val="ru-RU"/>
                </w:rPr>
                <w:t>8</w:t>
              </w:r>
            </w:hyperlink>
          </w:p>
        </w:tc>
      </w:tr>
      <w:tr w:rsidR="00AB4480" w:rsidRPr="00AB44B0" w:rsidTr="00EC1E9E">
        <w:trPr>
          <w:trHeight w:val="144"/>
          <w:tblCellSpacing w:w="20" w:type="nil"/>
        </w:trPr>
        <w:tc>
          <w:tcPr>
            <w:tcW w:w="687" w:type="dxa"/>
            <w:tcMar>
              <w:top w:w="50" w:type="dxa"/>
              <w:left w:w="100" w:type="dxa"/>
            </w:tcMar>
            <w:vAlign w:val="center"/>
          </w:tcPr>
          <w:p w:rsidR="00AB4480" w:rsidRDefault="00AB4480">
            <w:pPr>
              <w:spacing w:after="0"/>
            </w:pPr>
            <w:r>
              <w:rPr>
                <w:rFonts w:ascii="Times New Roman" w:hAnsi="Times New Roman"/>
                <w:color w:val="000000"/>
                <w:sz w:val="24"/>
              </w:rPr>
              <w:lastRenderedPageBreak/>
              <w:t>5</w:t>
            </w:r>
          </w:p>
        </w:tc>
        <w:tc>
          <w:tcPr>
            <w:tcW w:w="2532" w:type="dxa"/>
            <w:tcMar>
              <w:top w:w="50" w:type="dxa"/>
              <w:left w:w="100" w:type="dxa"/>
            </w:tcMar>
            <w:vAlign w:val="center"/>
          </w:tcPr>
          <w:p w:rsidR="00AB4480" w:rsidRDefault="00AB4480">
            <w:pPr>
              <w:spacing w:after="0"/>
              <w:ind w:left="135"/>
            </w:pPr>
            <w:proofErr w:type="spellStart"/>
            <w:r>
              <w:rPr>
                <w:rFonts w:ascii="Times New Roman" w:hAnsi="Times New Roman"/>
                <w:color w:val="000000"/>
                <w:sz w:val="24"/>
              </w:rPr>
              <w:t>Морфология</w:t>
            </w:r>
            <w:proofErr w:type="spellEnd"/>
          </w:p>
        </w:tc>
        <w:tc>
          <w:tcPr>
            <w:tcW w:w="992" w:type="dxa"/>
            <w:tcMar>
              <w:top w:w="50" w:type="dxa"/>
              <w:left w:w="100" w:type="dxa"/>
            </w:tcMar>
            <w:vAlign w:val="center"/>
          </w:tcPr>
          <w:p w:rsidR="00AB4480" w:rsidRDefault="00AB4480">
            <w:pPr>
              <w:spacing w:after="0"/>
              <w:ind w:left="135"/>
              <w:jc w:val="center"/>
            </w:pPr>
            <w:r>
              <w:rPr>
                <w:rFonts w:ascii="Times New Roman" w:hAnsi="Times New Roman"/>
                <w:color w:val="000000"/>
                <w:sz w:val="24"/>
              </w:rPr>
              <w:t xml:space="preserve"> 43 </w:t>
            </w:r>
          </w:p>
        </w:tc>
        <w:tc>
          <w:tcPr>
            <w:tcW w:w="1843" w:type="dxa"/>
            <w:tcMar>
              <w:top w:w="50" w:type="dxa"/>
              <w:left w:w="100" w:type="dxa"/>
            </w:tcMar>
            <w:vAlign w:val="center"/>
          </w:tcPr>
          <w:p w:rsidR="00AB4480" w:rsidRDefault="00AB4480">
            <w:pPr>
              <w:spacing w:after="0"/>
              <w:ind w:left="135"/>
              <w:jc w:val="center"/>
            </w:pPr>
          </w:p>
        </w:tc>
        <w:tc>
          <w:tcPr>
            <w:tcW w:w="1910" w:type="dxa"/>
            <w:tcMar>
              <w:top w:w="50" w:type="dxa"/>
              <w:left w:w="100" w:type="dxa"/>
            </w:tcMar>
            <w:vAlign w:val="center"/>
          </w:tcPr>
          <w:p w:rsidR="00AB4480" w:rsidRDefault="00AB4480">
            <w:pPr>
              <w:spacing w:after="0"/>
              <w:ind w:left="135"/>
              <w:jc w:val="center"/>
            </w:pPr>
          </w:p>
        </w:tc>
        <w:tc>
          <w:tcPr>
            <w:tcW w:w="3193" w:type="dxa"/>
          </w:tcPr>
          <w:p w:rsidR="00AB4480" w:rsidRPr="00B17826" w:rsidRDefault="00AB4480">
            <w:pPr>
              <w:spacing w:after="0"/>
              <w:ind w:left="135"/>
              <w:rPr>
                <w:rFonts w:ascii="Times New Roman" w:hAnsi="Times New Roman"/>
                <w:color w:val="000000"/>
                <w:sz w:val="24"/>
                <w:lang w:val="ru-RU"/>
              </w:rPr>
            </w:pPr>
            <w:r w:rsidRPr="00B17826">
              <w:rPr>
                <w:rFonts w:ascii="Times New Roman" w:hAnsi="Times New Roman"/>
                <w:color w:val="000000"/>
                <w:sz w:val="24"/>
                <w:lang w:val="ru-RU"/>
              </w:rPr>
              <w:t xml:space="preserve">Учебный </w:t>
            </w:r>
            <w:proofErr w:type="gramStart"/>
            <w:r w:rsidRPr="00B17826">
              <w:rPr>
                <w:rFonts w:ascii="Times New Roman" w:hAnsi="Times New Roman"/>
                <w:color w:val="000000"/>
                <w:sz w:val="24"/>
                <w:lang w:val="ru-RU"/>
              </w:rPr>
              <w:t>диалог</w:t>
            </w:r>
            <w:proofErr w:type="gramEnd"/>
            <w:r w:rsidRPr="00B17826">
              <w:rPr>
                <w:rFonts w:ascii="Times New Roman" w:hAnsi="Times New Roman"/>
                <w:color w:val="000000"/>
                <w:sz w:val="24"/>
                <w:lang w:val="ru-RU"/>
              </w:rPr>
              <w:t xml:space="preserve"> «По каким признакам мы распределяем слова по частям речи?». Составление по результатам диалога таблицы «Части речи», по горизонтали в строках </w:t>
            </w:r>
            <w:r w:rsidRPr="00B17826">
              <w:rPr>
                <w:rFonts w:ascii="Times New Roman" w:hAnsi="Times New Roman"/>
                <w:color w:val="000000"/>
                <w:sz w:val="24"/>
                <w:lang w:val="ru-RU"/>
              </w:rPr>
              <w:lastRenderedPageBreak/>
              <w:t xml:space="preserve">таблицы отражены следующие параметры: «Значение», «Вопросы», «Какие признаки не изменяются», «Какие признаки изменяются». Упражнение: группировка предложенного набора слов на основании того, какой частью речи они являются. Наблюдение за грамматическими признаками имён существительных, соотнесение сделанных выводов с информацией в учебнике. Работа в парах: нахождение у группы имён существительных грамматического признака, который объединяет эти имена существительные в группу. Практическая работа: изменение имён существительных по указанному признаку. Работа в группах: объединение имён существительных в группы по определённому </w:t>
            </w:r>
            <w:r w:rsidRPr="00B17826">
              <w:rPr>
                <w:rFonts w:ascii="Times New Roman" w:hAnsi="Times New Roman"/>
                <w:color w:val="000000"/>
                <w:sz w:val="24"/>
                <w:lang w:val="ru-RU"/>
              </w:rPr>
              <w:lastRenderedPageBreak/>
              <w:t>признаку (например, род или число). Дифференцированное задание: нахождение в ряду имён существительных такого слова, которое по какому-то грамматическому признаку отличается от остальных слов в ряду.</w:t>
            </w:r>
          </w:p>
          <w:p w:rsidR="00AB4480" w:rsidRPr="00B17826" w:rsidRDefault="00AB4480">
            <w:pPr>
              <w:spacing w:after="0"/>
              <w:ind w:left="135"/>
              <w:rPr>
                <w:rFonts w:ascii="Times New Roman" w:hAnsi="Times New Roman"/>
                <w:color w:val="000000"/>
                <w:sz w:val="24"/>
                <w:lang w:val="ru-RU"/>
              </w:rPr>
            </w:pPr>
            <w:r w:rsidRPr="00B17826">
              <w:rPr>
                <w:rFonts w:ascii="Times New Roman" w:hAnsi="Times New Roman"/>
                <w:color w:val="000000"/>
                <w:sz w:val="24"/>
                <w:lang w:val="ru-RU"/>
              </w:rPr>
              <w:t xml:space="preserve">Наблюдение за соотнесением формы имени прилагательного с формой имени существительного, формулирование вывода по результатам наблюдения, соотнесение собственных выводов с информацией в учебнике. Комментированное выполнение задания на нахождение грамматических признаков имён прилагательных. Практическая работа: поиск ошибок на согласование имён существительных и имён прилагательных, </w:t>
            </w:r>
            <w:r w:rsidRPr="00B17826">
              <w:rPr>
                <w:rFonts w:ascii="Times New Roman" w:hAnsi="Times New Roman"/>
                <w:color w:val="000000"/>
                <w:sz w:val="24"/>
                <w:lang w:val="ru-RU"/>
              </w:rPr>
              <w:lastRenderedPageBreak/>
              <w:t>исправление найденных ошибок.</w:t>
            </w:r>
          </w:p>
          <w:p w:rsidR="00AB4480" w:rsidRPr="00B17826" w:rsidRDefault="00AB4480">
            <w:pPr>
              <w:spacing w:after="0"/>
              <w:ind w:left="135"/>
              <w:rPr>
                <w:rFonts w:ascii="Times New Roman" w:hAnsi="Times New Roman"/>
                <w:color w:val="000000"/>
                <w:sz w:val="24"/>
                <w:lang w:val="ru-RU"/>
              </w:rPr>
            </w:pPr>
            <w:r w:rsidRPr="00B17826">
              <w:rPr>
                <w:rFonts w:ascii="Times New Roman" w:hAnsi="Times New Roman"/>
                <w:color w:val="000000"/>
                <w:sz w:val="24"/>
                <w:lang w:val="ru-RU"/>
              </w:rPr>
              <w:t>Наблюдение за ролью местоимений в тексте. Практическая работа: корректировка текста, заключающаяся в замене повторяющихся в тексте имён существительных соответствующими местоимениями. Работа в группах: определение уместности употребления местоимений в тексте, обнаружение речевых ошибок, связанных с неудачным употреблением местоимений.</w:t>
            </w:r>
          </w:p>
          <w:p w:rsidR="00AB4480" w:rsidRPr="00B17826" w:rsidRDefault="00AB4480" w:rsidP="00AB4480">
            <w:pPr>
              <w:spacing w:after="0"/>
              <w:ind w:left="135"/>
              <w:rPr>
                <w:rFonts w:ascii="Times New Roman" w:hAnsi="Times New Roman"/>
                <w:color w:val="000000"/>
                <w:sz w:val="24"/>
                <w:lang w:val="ru-RU"/>
              </w:rPr>
            </w:pPr>
            <w:r w:rsidRPr="00B17826">
              <w:rPr>
                <w:rFonts w:ascii="Times New Roman" w:hAnsi="Times New Roman"/>
                <w:color w:val="000000"/>
                <w:sz w:val="24"/>
                <w:lang w:val="ru-RU"/>
              </w:rPr>
              <w:t xml:space="preserve">Наблюдение за грамматическими признаками глаголов (число, время, род в прошедшем времени), формулирование выводов по результатам наблюдений, соотнесение собственных выводов с информацией в учебнике. Практическая работа: анализ текста на наличие в </w:t>
            </w:r>
            <w:r w:rsidRPr="00B17826">
              <w:rPr>
                <w:rFonts w:ascii="Times New Roman" w:hAnsi="Times New Roman"/>
                <w:color w:val="000000"/>
                <w:sz w:val="24"/>
                <w:lang w:val="ru-RU"/>
              </w:rPr>
              <w:lastRenderedPageBreak/>
              <w:t>нём глаголов, грамматические характеристики которых даны (из числа изученных). Творческая работа: трансформировать текст, изменяя время глагола. Обсуждение правильности соотнесения глаголов и грамматических характеристик (из числа изученных). Работа в парах: группировка глаголов на основании изученных грамматических признаков. Проверочная работа: проверка умения ориентироваться в изученных понятиях: часть речи, склонение, падеж, время, род; умения соотносить понятие с его краткой характеристикой, объяснять своими словами значение изученных понятий, определять изученные грамматические признаки.</w:t>
            </w:r>
          </w:p>
        </w:tc>
        <w:tc>
          <w:tcPr>
            <w:tcW w:w="2883" w:type="dxa"/>
            <w:tcMar>
              <w:top w:w="50" w:type="dxa"/>
              <w:left w:w="100" w:type="dxa"/>
            </w:tcMar>
            <w:vAlign w:val="center"/>
          </w:tcPr>
          <w:p w:rsidR="00AB4480" w:rsidRPr="00FF4629" w:rsidRDefault="00AB4480">
            <w:pPr>
              <w:spacing w:after="0"/>
              <w:ind w:left="135"/>
              <w:rPr>
                <w:lang w:val="ru-RU"/>
              </w:rPr>
            </w:pPr>
            <w:r w:rsidRPr="00FF4629">
              <w:rPr>
                <w:rFonts w:ascii="Times New Roman" w:hAnsi="Times New Roman"/>
                <w:color w:val="000000"/>
                <w:sz w:val="24"/>
                <w:lang w:val="ru-RU"/>
              </w:rPr>
              <w:lastRenderedPageBreak/>
              <w:t xml:space="preserve">Библиотека ЦОК </w:t>
            </w:r>
            <w:hyperlink r:id="rId9">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/7</w:t>
              </w:r>
              <w:r>
                <w:rPr>
                  <w:rFonts w:ascii="Times New Roman" w:hAnsi="Times New Roman"/>
                  <w:color w:val="0000FF"/>
                  <w:u w:val="single"/>
                </w:rPr>
                <w:t>f</w:t>
              </w:r>
              <w:r w:rsidRPr="00FF4629">
                <w:rPr>
                  <w:rFonts w:ascii="Times New Roman" w:hAnsi="Times New Roman"/>
                  <w:color w:val="0000FF"/>
                  <w:u w:val="single"/>
                  <w:lang w:val="ru-RU"/>
                </w:rPr>
                <w:t>410</w:t>
              </w:r>
              <w:r>
                <w:rPr>
                  <w:rFonts w:ascii="Times New Roman" w:hAnsi="Times New Roman"/>
                  <w:color w:val="0000FF"/>
                  <w:u w:val="single"/>
                </w:rPr>
                <w:t>de</w:t>
              </w:r>
              <w:r w:rsidRPr="00FF4629">
                <w:rPr>
                  <w:rFonts w:ascii="Times New Roman" w:hAnsi="Times New Roman"/>
                  <w:color w:val="0000FF"/>
                  <w:u w:val="single"/>
                  <w:lang w:val="ru-RU"/>
                </w:rPr>
                <w:t>8</w:t>
              </w:r>
            </w:hyperlink>
          </w:p>
        </w:tc>
      </w:tr>
      <w:tr w:rsidR="00AB4480" w:rsidRPr="00AB44B0" w:rsidTr="00EC1E9E">
        <w:trPr>
          <w:trHeight w:val="144"/>
          <w:tblCellSpacing w:w="20" w:type="nil"/>
        </w:trPr>
        <w:tc>
          <w:tcPr>
            <w:tcW w:w="687" w:type="dxa"/>
            <w:tcMar>
              <w:top w:w="50" w:type="dxa"/>
              <w:left w:w="100" w:type="dxa"/>
            </w:tcMar>
            <w:vAlign w:val="center"/>
          </w:tcPr>
          <w:p w:rsidR="00AB4480" w:rsidRDefault="00AB4480">
            <w:pPr>
              <w:spacing w:after="0"/>
            </w:pPr>
            <w:r>
              <w:rPr>
                <w:rFonts w:ascii="Times New Roman" w:hAnsi="Times New Roman"/>
                <w:color w:val="000000"/>
                <w:sz w:val="24"/>
              </w:rPr>
              <w:lastRenderedPageBreak/>
              <w:t>6</w:t>
            </w:r>
          </w:p>
        </w:tc>
        <w:tc>
          <w:tcPr>
            <w:tcW w:w="2532" w:type="dxa"/>
            <w:tcMar>
              <w:top w:w="50" w:type="dxa"/>
              <w:left w:w="100" w:type="dxa"/>
            </w:tcMar>
            <w:vAlign w:val="center"/>
          </w:tcPr>
          <w:p w:rsidR="00AB4480" w:rsidRDefault="00AB4480">
            <w:pPr>
              <w:spacing w:after="0"/>
              <w:ind w:left="135"/>
            </w:pPr>
            <w:proofErr w:type="spellStart"/>
            <w:r>
              <w:rPr>
                <w:rFonts w:ascii="Times New Roman" w:hAnsi="Times New Roman"/>
                <w:color w:val="000000"/>
                <w:sz w:val="24"/>
              </w:rPr>
              <w:t>Синтаксис</w:t>
            </w:r>
            <w:proofErr w:type="spellEnd"/>
          </w:p>
        </w:tc>
        <w:tc>
          <w:tcPr>
            <w:tcW w:w="992" w:type="dxa"/>
            <w:tcMar>
              <w:top w:w="50" w:type="dxa"/>
              <w:left w:w="100" w:type="dxa"/>
            </w:tcMar>
            <w:vAlign w:val="center"/>
          </w:tcPr>
          <w:p w:rsidR="00AB4480" w:rsidRDefault="00AB4480">
            <w:pPr>
              <w:spacing w:after="0"/>
              <w:ind w:left="135"/>
              <w:jc w:val="center"/>
            </w:pPr>
            <w:r>
              <w:rPr>
                <w:rFonts w:ascii="Times New Roman" w:hAnsi="Times New Roman"/>
                <w:color w:val="000000"/>
                <w:sz w:val="24"/>
              </w:rPr>
              <w:t xml:space="preserve"> 13 </w:t>
            </w:r>
          </w:p>
        </w:tc>
        <w:tc>
          <w:tcPr>
            <w:tcW w:w="1843" w:type="dxa"/>
            <w:tcMar>
              <w:top w:w="50" w:type="dxa"/>
              <w:left w:w="100" w:type="dxa"/>
            </w:tcMar>
            <w:vAlign w:val="center"/>
          </w:tcPr>
          <w:p w:rsidR="00AB4480" w:rsidRDefault="00AB4480">
            <w:pPr>
              <w:spacing w:after="0"/>
              <w:ind w:left="135"/>
              <w:jc w:val="center"/>
            </w:pPr>
          </w:p>
        </w:tc>
        <w:tc>
          <w:tcPr>
            <w:tcW w:w="1910" w:type="dxa"/>
            <w:tcMar>
              <w:top w:w="50" w:type="dxa"/>
              <w:left w:w="100" w:type="dxa"/>
            </w:tcMar>
            <w:vAlign w:val="center"/>
          </w:tcPr>
          <w:p w:rsidR="00AB4480" w:rsidRDefault="00AB4480">
            <w:pPr>
              <w:spacing w:after="0"/>
              <w:ind w:left="135"/>
              <w:jc w:val="center"/>
            </w:pPr>
          </w:p>
        </w:tc>
        <w:tc>
          <w:tcPr>
            <w:tcW w:w="3193" w:type="dxa"/>
          </w:tcPr>
          <w:p w:rsidR="00AB4480" w:rsidRPr="00B17826" w:rsidRDefault="00AB4480" w:rsidP="00AB4480">
            <w:pPr>
              <w:spacing w:after="0"/>
              <w:ind w:left="135"/>
              <w:rPr>
                <w:rFonts w:ascii="Times New Roman" w:hAnsi="Times New Roman"/>
                <w:color w:val="000000"/>
                <w:sz w:val="24"/>
                <w:lang w:val="ru-RU"/>
              </w:rPr>
            </w:pPr>
            <w:r w:rsidRPr="00B17826">
              <w:rPr>
                <w:rFonts w:ascii="Times New Roman" w:hAnsi="Times New Roman"/>
                <w:color w:val="000000"/>
                <w:sz w:val="24"/>
                <w:lang w:val="ru-RU"/>
              </w:rPr>
              <w:t xml:space="preserve">Комментированное выполнение задания: </w:t>
            </w:r>
            <w:r w:rsidRPr="00B17826">
              <w:rPr>
                <w:rFonts w:ascii="Times New Roman" w:hAnsi="Times New Roman"/>
                <w:color w:val="000000"/>
                <w:sz w:val="24"/>
                <w:lang w:val="ru-RU"/>
              </w:rPr>
              <w:lastRenderedPageBreak/>
              <w:t xml:space="preserve">выписать из предложения пары слов, от одного из которых к другому можно задать смысловой (синтаксический) вопрос. Самостоятельная работа: установление при помощи смысловых (синтаксических) вопросов связи между словами в предложении. Учебный диалог, направленный на актуализацию знаний о видах предложений по цели высказывания и по эмоциональной окраске. Дифференцированное задание: определение признака классификации предложений. Упражнение: нахождение в тексте предложений с заданными характеристиками. Работа с таблицей (по горизонтали в строках – вид по эмоциональной окраске, по вертикали в столбцах – вид по цели высказывания): подбор примеров для ячеек </w:t>
            </w:r>
            <w:r w:rsidRPr="00B17826">
              <w:rPr>
                <w:rFonts w:ascii="Times New Roman" w:hAnsi="Times New Roman"/>
                <w:color w:val="000000"/>
                <w:sz w:val="24"/>
                <w:lang w:val="ru-RU"/>
              </w:rPr>
              <w:lastRenderedPageBreak/>
              <w:t>таблицы. Работа в группах: соотнесение предложений и их характеристик (цель высказывания, эмоциональная окраска). Самостоятельная работа: выписывание из текста повествовательных, побудительных, вопросительных предложений. Работа в парах: классификация предложений Совместное составление алгоритма нахождения главных членов предложения. Упражнения на нахождение подлежащих и сказуемых.</w:t>
            </w:r>
          </w:p>
          <w:p w:rsidR="00AB4480" w:rsidRPr="00B17826" w:rsidRDefault="00AB4480" w:rsidP="00AB4480">
            <w:pPr>
              <w:spacing w:after="0"/>
              <w:ind w:left="135"/>
              <w:rPr>
                <w:rFonts w:ascii="Times New Roman" w:hAnsi="Times New Roman"/>
                <w:color w:val="000000"/>
                <w:sz w:val="24"/>
                <w:lang w:val="ru-RU"/>
              </w:rPr>
            </w:pPr>
            <w:r w:rsidRPr="00B17826">
              <w:rPr>
                <w:rFonts w:ascii="Times New Roman" w:hAnsi="Times New Roman"/>
                <w:color w:val="000000"/>
                <w:sz w:val="24"/>
                <w:lang w:val="ru-RU"/>
              </w:rPr>
              <w:t xml:space="preserve">Наблюдение за предложениями с однородными членами. Объяснение выбора нужного союза в предложении с однородными членами. Комментированное выполнение задания на нахождение в тексте предложений с </w:t>
            </w:r>
            <w:r w:rsidRPr="00B17826">
              <w:rPr>
                <w:rFonts w:ascii="Times New Roman" w:hAnsi="Times New Roman"/>
                <w:color w:val="000000"/>
                <w:sz w:val="24"/>
                <w:lang w:val="ru-RU"/>
              </w:rPr>
              <w:lastRenderedPageBreak/>
              <w:t>однородными членами. Работа в парах: продолжение ряда однородных членов предложения. Творческое задание: составление предложений с однородными членами. Проверочная работа, направленная на проверку ориентации в изученных понятиях: подлежащее, сказуемое, второстепенные члены предложения, умения соотносить понятие с его краткой характеристикой, объяснять своими словами значение изученных понятий</w:t>
            </w:r>
          </w:p>
        </w:tc>
        <w:tc>
          <w:tcPr>
            <w:tcW w:w="2883" w:type="dxa"/>
            <w:tcMar>
              <w:top w:w="50" w:type="dxa"/>
              <w:left w:w="100" w:type="dxa"/>
            </w:tcMar>
            <w:vAlign w:val="center"/>
          </w:tcPr>
          <w:p w:rsidR="00AB4480" w:rsidRPr="00FF4629" w:rsidRDefault="00AB4480">
            <w:pPr>
              <w:spacing w:after="0"/>
              <w:ind w:left="135"/>
              <w:rPr>
                <w:lang w:val="ru-RU"/>
              </w:rPr>
            </w:pPr>
            <w:r w:rsidRPr="00FF4629">
              <w:rPr>
                <w:rFonts w:ascii="Times New Roman" w:hAnsi="Times New Roman"/>
                <w:color w:val="000000"/>
                <w:sz w:val="24"/>
                <w:lang w:val="ru-RU"/>
              </w:rPr>
              <w:lastRenderedPageBreak/>
              <w:t xml:space="preserve">Библиотека ЦОК </w:t>
            </w:r>
            <w:hyperlink r:id="rId10">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/7</w:t>
              </w:r>
              <w:r>
                <w:rPr>
                  <w:rFonts w:ascii="Times New Roman" w:hAnsi="Times New Roman"/>
                  <w:color w:val="0000FF"/>
                  <w:u w:val="single"/>
                </w:rPr>
                <w:t>f</w:t>
              </w:r>
              <w:r w:rsidRPr="00FF4629">
                <w:rPr>
                  <w:rFonts w:ascii="Times New Roman" w:hAnsi="Times New Roman"/>
                  <w:color w:val="0000FF"/>
                  <w:u w:val="single"/>
                  <w:lang w:val="ru-RU"/>
                </w:rPr>
                <w:t>410</w:t>
              </w:r>
              <w:r>
                <w:rPr>
                  <w:rFonts w:ascii="Times New Roman" w:hAnsi="Times New Roman"/>
                  <w:color w:val="0000FF"/>
                  <w:u w:val="single"/>
                </w:rPr>
                <w:t>de</w:t>
              </w:r>
              <w:r w:rsidRPr="00FF4629">
                <w:rPr>
                  <w:rFonts w:ascii="Times New Roman" w:hAnsi="Times New Roman"/>
                  <w:color w:val="0000FF"/>
                  <w:u w:val="single"/>
                  <w:lang w:val="ru-RU"/>
                </w:rPr>
                <w:t>8</w:t>
              </w:r>
            </w:hyperlink>
          </w:p>
        </w:tc>
      </w:tr>
      <w:tr w:rsidR="00AB4480" w:rsidRPr="00AB44B0" w:rsidTr="00EC1E9E">
        <w:trPr>
          <w:trHeight w:val="144"/>
          <w:tblCellSpacing w:w="20" w:type="nil"/>
        </w:trPr>
        <w:tc>
          <w:tcPr>
            <w:tcW w:w="687" w:type="dxa"/>
            <w:tcMar>
              <w:top w:w="50" w:type="dxa"/>
              <w:left w:w="100" w:type="dxa"/>
            </w:tcMar>
            <w:vAlign w:val="center"/>
          </w:tcPr>
          <w:p w:rsidR="00AB4480" w:rsidRDefault="00AB4480">
            <w:pPr>
              <w:spacing w:after="0"/>
            </w:pPr>
            <w:r>
              <w:rPr>
                <w:rFonts w:ascii="Times New Roman" w:hAnsi="Times New Roman"/>
                <w:color w:val="000000"/>
                <w:sz w:val="24"/>
              </w:rPr>
              <w:lastRenderedPageBreak/>
              <w:t>7</w:t>
            </w:r>
          </w:p>
        </w:tc>
        <w:tc>
          <w:tcPr>
            <w:tcW w:w="2532" w:type="dxa"/>
            <w:tcMar>
              <w:top w:w="50" w:type="dxa"/>
              <w:left w:w="100" w:type="dxa"/>
            </w:tcMar>
            <w:vAlign w:val="center"/>
          </w:tcPr>
          <w:p w:rsidR="00AB4480" w:rsidRDefault="00AB4480">
            <w:pPr>
              <w:spacing w:after="0"/>
              <w:ind w:left="135"/>
            </w:pPr>
            <w:proofErr w:type="spellStart"/>
            <w:r>
              <w:rPr>
                <w:rFonts w:ascii="Times New Roman" w:hAnsi="Times New Roman"/>
                <w:color w:val="000000"/>
                <w:sz w:val="24"/>
              </w:rPr>
              <w:t>Орфография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пунктуация</w:t>
            </w:r>
            <w:proofErr w:type="spellEnd"/>
          </w:p>
        </w:tc>
        <w:tc>
          <w:tcPr>
            <w:tcW w:w="992" w:type="dxa"/>
            <w:tcMar>
              <w:top w:w="50" w:type="dxa"/>
              <w:left w:w="100" w:type="dxa"/>
            </w:tcMar>
            <w:vAlign w:val="center"/>
          </w:tcPr>
          <w:p w:rsidR="00AB4480" w:rsidRDefault="00AB4480">
            <w:pPr>
              <w:spacing w:after="0"/>
              <w:ind w:left="135"/>
              <w:jc w:val="center"/>
            </w:pPr>
            <w:r>
              <w:rPr>
                <w:rFonts w:ascii="Times New Roman" w:hAnsi="Times New Roman"/>
                <w:color w:val="000000"/>
                <w:sz w:val="24"/>
              </w:rPr>
              <w:t xml:space="preserve"> 50 </w:t>
            </w:r>
          </w:p>
        </w:tc>
        <w:tc>
          <w:tcPr>
            <w:tcW w:w="1843" w:type="dxa"/>
            <w:tcMar>
              <w:top w:w="50" w:type="dxa"/>
              <w:left w:w="100" w:type="dxa"/>
            </w:tcMar>
            <w:vAlign w:val="center"/>
          </w:tcPr>
          <w:p w:rsidR="00AB4480" w:rsidRDefault="00AB4480">
            <w:pPr>
              <w:spacing w:after="0"/>
              <w:ind w:left="135"/>
              <w:jc w:val="center"/>
            </w:pPr>
          </w:p>
        </w:tc>
        <w:tc>
          <w:tcPr>
            <w:tcW w:w="1910" w:type="dxa"/>
            <w:tcMar>
              <w:top w:w="50" w:type="dxa"/>
              <w:left w:w="100" w:type="dxa"/>
            </w:tcMar>
            <w:vAlign w:val="center"/>
          </w:tcPr>
          <w:p w:rsidR="00AB4480" w:rsidRDefault="00AB4480">
            <w:pPr>
              <w:spacing w:after="0"/>
              <w:ind w:left="135"/>
              <w:jc w:val="center"/>
            </w:pPr>
          </w:p>
        </w:tc>
        <w:tc>
          <w:tcPr>
            <w:tcW w:w="3193" w:type="dxa"/>
          </w:tcPr>
          <w:p w:rsidR="00AB4480" w:rsidRPr="00B17826" w:rsidRDefault="00AB4480">
            <w:pPr>
              <w:spacing w:after="0"/>
              <w:ind w:left="135"/>
              <w:rPr>
                <w:rFonts w:ascii="Times New Roman" w:hAnsi="Times New Roman"/>
                <w:color w:val="000000"/>
                <w:sz w:val="24"/>
                <w:lang w:val="ru-RU"/>
              </w:rPr>
            </w:pPr>
            <w:r w:rsidRPr="00B17826">
              <w:rPr>
                <w:rFonts w:ascii="Times New Roman" w:hAnsi="Times New Roman"/>
                <w:color w:val="000000"/>
                <w:sz w:val="24"/>
                <w:lang w:val="ru-RU"/>
              </w:rPr>
              <w:t xml:space="preserve">Учебный диалог «Как планировать свои действия по решению орфографической задачи?», по результатам диалога актуализация последовательности действий по проверке изученных орфограмм. Моделирование </w:t>
            </w:r>
            <w:r w:rsidRPr="00B17826">
              <w:rPr>
                <w:rFonts w:ascii="Times New Roman" w:hAnsi="Times New Roman"/>
                <w:color w:val="000000"/>
                <w:sz w:val="24"/>
                <w:lang w:val="ru-RU"/>
              </w:rPr>
              <w:lastRenderedPageBreak/>
              <w:t xml:space="preserve">алгоритмов применения изучаемых в данном классе орфографических правил, следование составленным алгоритмам. Работа в парах: группировка слов по месту орфограммы. Работа в парах: группировка слов по типу орфограммы. Работа в группах: группировка слов, написание которых можно объяснить изученными правилами, и слов, написание которых изученными правилами объяснить нельзя. Комментированное выполнение анализа текста на наличие в нём слов с определённой орфограммой. Моделирование предложений, включая в них слова с непроверяемыми орфограммами. Упражнение на развитие контроля: нахождение орфографических ошибок </w:t>
            </w:r>
            <w:r w:rsidRPr="00B17826">
              <w:rPr>
                <w:rFonts w:ascii="Times New Roman" w:hAnsi="Times New Roman"/>
                <w:color w:val="000000"/>
                <w:sz w:val="24"/>
                <w:lang w:val="ru-RU"/>
              </w:rPr>
              <w:lastRenderedPageBreak/>
              <w:t xml:space="preserve">(с указанием на их количество и без такого указания). Оценивание собственного результата выполнения орфографической задачи, корректировка с помощью учителя своих действий для преодоления ошибок при списывании текстов и записи под диктовку. Проектное задание: составление собственного словарика трудных слов (тех, написание которых не удаётся сразу запомнить, при написании которых регулярно возникают сомнения, и т. д.). Создание ситуации выбора для оценки своих возможностей при выборе упражнений на закрепление орфографического материала. Проблемная ситуация, требующая использования дополнительных источников информации: </w:t>
            </w:r>
            <w:r w:rsidRPr="00B17826">
              <w:rPr>
                <w:rFonts w:ascii="Times New Roman" w:hAnsi="Times New Roman"/>
                <w:color w:val="000000"/>
                <w:sz w:val="24"/>
                <w:lang w:val="ru-RU"/>
              </w:rPr>
              <w:lastRenderedPageBreak/>
              <w:t>уточнение написания слов по орфографическому словарю (в том числе на электронном носителе). Проектное задание: создание собственных текстов с максимальным количеством включённых в них словарных слов. Проектное задание: создание собственных текстов с максимальным количеством включённых в них слов с определённой орфограммой</w:t>
            </w:r>
          </w:p>
        </w:tc>
        <w:tc>
          <w:tcPr>
            <w:tcW w:w="2883" w:type="dxa"/>
            <w:tcMar>
              <w:top w:w="50" w:type="dxa"/>
              <w:left w:w="100" w:type="dxa"/>
            </w:tcMar>
            <w:vAlign w:val="center"/>
          </w:tcPr>
          <w:p w:rsidR="00AB4480" w:rsidRPr="00FF4629" w:rsidRDefault="00AB4480">
            <w:pPr>
              <w:spacing w:after="0"/>
              <w:ind w:left="135"/>
              <w:rPr>
                <w:lang w:val="ru-RU"/>
              </w:rPr>
            </w:pPr>
            <w:r w:rsidRPr="00FF4629">
              <w:rPr>
                <w:rFonts w:ascii="Times New Roman" w:hAnsi="Times New Roman"/>
                <w:color w:val="000000"/>
                <w:sz w:val="24"/>
                <w:lang w:val="ru-RU"/>
              </w:rPr>
              <w:lastRenderedPageBreak/>
              <w:t xml:space="preserve">Библиотека ЦОК </w:t>
            </w:r>
            <w:hyperlink r:id="rId11">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/7</w:t>
              </w:r>
              <w:r>
                <w:rPr>
                  <w:rFonts w:ascii="Times New Roman" w:hAnsi="Times New Roman"/>
                  <w:color w:val="0000FF"/>
                  <w:u w:val="single"/>
                </w:rPr>
                <w:t>f</w:t>
              </w:r>
              <w:r w:rsidRPr="00FF4629">
                <w:rPr>
                  <w:rFonts w:ascii="Times New Roman" w:hAnsi="Times New Roman"/>
                  <w:color w:val="0000FF"/>
                  <w:u w:val="single"/>
                  <w:lang w:val="ru-RU"/>
                </w:rPr>
                <w:t>410</w:t>
              </w:r>
              <w:r>
                <w:rPr>
                  <w:rFonts w:ascii="Times New Roman" w:hAnsi="Times New Roman"/>
                  <w:color w:val="0000FF"/>
                  <w:u w:val="single"/>
                </w:rPr>
                <w:t>de</w:t>
              </w:r>
              <w:r w:rsidRPr="00FF4629">
                <w:rPr>
                  <w:rFonts w:ascii="Times New Roman" w:hAnsi="Times New Roman"/>
                  <w:color w:val="0000FF"/>
                  <w:u w:val="single"/>
                  <w:lang w:val="ru-RU"/>
                </w:rPr>
                <w:t>8</w:t>
              </w:r>
            </w:hyperlink>
          </w:p>
        </w:tc>
      </w:tr>
      <w:tr w:rsidR="00AB4480" w:rsidRPr="00AB44B0" w:rsidTr="00EC1E9E">
        <w:trPr>
          <w:trHeight w:val="144"/>
          <w:tblCellSpacing w:w="20" w:type="nil"/>
        </w:trPr>
        <w:tc>
          <w:tcPr>
            <w:tcW w:w="687" w:type="dxa"/>
            <w:tcMar>
              <w:top w:w="50" w:type="dxa"/>
              <w:left w:w="100" w:type="dxa"/>
            </w:tcMar>
            <w:vAlign w:val="center"/>
          </w:tcPr>
          <w:p w:rsidR="00AB4480" w:rsidRDefault="00AB4480">
            <w:pPr>
              <w:spacing w:after="0"/>
            </w:pPr>
            <w:r>
              <w:rPr>
                <w:rFonts w:ascii="Times New Roman" w:hAnsi="Times New Roman"/>
                <w:color w:val="000000"/>
                <w:sz w:val="24"/>
              </w:rPr>
              <w:lastRenderedPageBreak/>
              <w:t>8</w:t>
            </w:r>
          </w:p>
        </w:tc>
        <w:tc>
          <w:tcPr>
            <w:tcW w:w="2532" w:type="dxa"/>
            <w:tcMar>
              <w:top w:w="50" w:type="dxa"/>
              <w:left w:w="100" w:type="dxa"/>
            </w:tcMar>
            <w:vAlign w:val="center"/>
          </w:tcPr>
          <w:p w:rsidR="00AB4480" w:rsidRDefault="00AB4480">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992" w:type="dxa"/>
            <w:tcMar>
              <w:top w:w="50" w:type="dxa"/>
              <w:left w:w="100" w:type="dxa"/>
            </w:tcMar>
            <w:vAlign w:val="center"/>
          </w:tcPr>
          <w:p w:rsidR="00AB4480" w:rsidRDefault="00AB4480">
            <w:pPr>
              <w:spacing w:after="0"/>
              <w:ind w:left="135"/>
              <w:jc w:val="center"/>
            </w:pPr>
            <w:r>
              <w:rPr>
                <w:rFonts w:ascii="Times New Roman" w:hAnsi="Times New Roman"/>
                <w:color w:val="000000"/>
                <w:sz w:val="24"/>
              </w:rPr>
              <w:t xml:space="preserve"> 30 </w:t>
            </w:r>
          </w:p>
        </w:tc>
        <w:tc>
          <w:tcPr>
            <w:tcW w:w="1843" w:type="dxa"/>
            <w:tcMar>
              <w:top w:w="50" w:type="dxa"/>
              <w:left w:w="100" w:type="dxa"/>
            </w:tcMar>
            <w:vAlign w:val="center"/>
          </w:tcPr>
          <w:p w:rsidR="00AB4480" w:rsidRDefault="00AB4480">
            <w:pPr>
              <w:spacing w:after="0"/>
              <w:ind w:left="135"/>
              <w:jc w:val="center"/>
            </w:pPr>
          </w:p>
        </w:tc>
        <w:tc>
          <w:tcPr>
            <w:tcW w:w="1910" w:type="dxa"/>
            <w:tcMar>
              <w:top w:w="50" w:type="dxa"/>
              <w:left w:w="100" w:type="dxa"/>
            </w:tcMar>
            <w:vAlign w:val="center"/>
          </w:tcPr>
          <w:p w:rsidR="00AB4480" w:rsidRDefault="00AB4480">
            <w:pPr>
              <w:spacing w:after="0"/>
              <w:ind w:left="135"/>
              <w:jc w:val="center"/>
            </w:pPr>
          </w:p>
        </w:tc>
        <w:tc>
          <w:tcPr>
            <w:tcW w:w="3193" w:type="dxa"/>
          </w:tcPr>
          <w:p w:rsidR="00AB4480" w:rsidRPr="00B17826" w:rsidRDefault="00AB4480">
            <w:pPr>
              <w:spacing w:after="0"/>
              <w:ind w:left="135"/>
              <w:rPr>
                <w:rFonts w:ascii="Times New Roman" w:hAnsi="Times New Roman"/>
                <w:color w:val="000000"/>
                <w:sz w:val="24"/>
                <w:lang w:val="ru-RU"/>
              </w:rPr>
            </w:pPr>
            <w:r w:rsidRPr="00B17826">
              <w:rPr>
                <w:rFonts w:ascii="Times New Roman" w:hAnsi="Times New Roman"/>
                <w:color w:val="000000"/>
                <w:sz w:val="24"/>
                <w:lang w:val="ru-RU"/>
              </w:rPr>
              <w:t>Практическая работа: построение речевого высказывания в соответствии с поставленной коммуникативной задачей.</w:t>
            </w:r>
          </w:p>
          <w:p w:rsidR="00AB4480" w:rsidRPr="00B17826" w:rsidRDefault="00AB4480">
            <w:pPr>
              <w:spacing w:after="0"/>
              <w:ind w:left="135"/>
              <w:rPr>
                <w:rFonts w:ascii="Times New Roman" w:hAnsi="Times New Roman"/>
                <w:color w:val="000000"/>
                <w:sz w:val="24"/>
                <w:lang w:val="ru-RU"/>
              </w:rPr>
            </w:pPr>
            <w:r w:rsidRPr="00B17826">
              <w:rPr>
                <w:rFonts w:ascii="Times New Roman" w:hAnsi="Times New Roman"/>
                <w:color w:val="000000"/>
                <w:sz w:val="24"/>
                <w:lang w:val="ru-RU"/>
              </w:rPr>
              <w:t xml:space="preserve">Работа с текстами шуточных стихотворений о несоблюдении норм речевого этикета, культуры общения. Работа с аудиозаписями диалогов: анализ соблюдения норм речевого этикета. Самооценка собственной </w:t>
            </w:r>
            <w:r w:rsidRPr="00B17826">
              <w:rPr>
                <w:rFonts w:ascii="Times New Roman" w:hAnsi="Times New Roman"/>
                <w:color w:val="000000"/>
                <w:sz w:val="24"/>
                <w:lang w:val="ru-RU"/>
              </w:rPr>
              <w:lastRenderedPageBreak/>
              <w:t xml:space="preserve">речевой культуры во время общения. Творческие работы: создание с использованием норм речевого этикета небольших устных и письменных текстов, содержащих приглашение/просьбу /извинение/ благодарность/отказ. Речевой тренинг: подготовка небольшого выступления о результатах групповой работы, наблюдения, выполненного </w:t>
            </w:r>
            <w:proofErr w:type="spellStart"/>
            <w:r w:rsidRPr="00B17826">
              <w:rPr>
                <w:rFonts w:ascii="Times New Roman" w:hAnsi="Times New Roman"/>
                <w:color w:val="000000"/>
                <w:sz w:val="24"/>
                <w:lang w:val="ru-RU"/>
              </w:rPr>
              <w:t>миниисследования</w:t>
            </w:r>
            <w:proofErr w:type="spellEnd"/>
            <w:r w:rsidRPr="00B17826">
              <w:rPr>
                <w:rFonts w:ascii="Times New Roman" w:hAnsi="Times New Roman"/>
                <w:color w:val="000000"/>
                <w:sz w:val="24"/>
                <w:lang w:val="ru-RU"/>
              </w:rPr>
              <w:t>, проектного задания. Запись собственного выступления с последующим самоанализом. Ролевая игра «Наблюдатели», цель игры – оценка правильности выбора языковых и неязыковых средств устного общения на уроке и на переменах, в конце учебного дня подведение итогов игры.</w:t>
            </w:r>
          </w:p>
          <w:p w:rsidR="00AB4480" w:rsidRPr="00B17826" w:rsidRDefault="00AB4480">
            <w:pPr>
              <w:spacing w:after="0"/>
              <w:ind w:left="135"/>
              <w:rPr>
                <w:rFonts w:ascii="Times New Roman" w:hAnsi="Times New Roman"/>
                <w:color w:val="000000"/>
                <w:sz w:val="24"/>
                <w:lang w:val="ru-RU"/>
              </w:rPr>
            </w:pPr>
            <w:r w:rsidRPr="00B17826">
              <w:rPr>
                <w:rFonts w:ascii="Times New Roman" w:hAnsi="Times New Roman"/>
                <w:color w:val="000000"/>
                <w:sz w:val="24"/>
                <w:lang w:val="ru-RU"/>
              </w:rPr>
              <w:lastRenderedPageBreak/>
              <w:t xml:space="preserve">Учебный диалог «Чем различаются тема текста и основная мысль текста? Как определить тему текста? Как определить основную мысль текста?». Комментированное выполнение задания на определение темы и основной мысли предложенных текстов. Дифференцированное задание: нахождение ошибок в определении темы и основной мысли текста. Практическая работа: анализ и корректировка текстов с нарушенным порядком предложений. Практическая работа: нахождение в тексте смысловых пропусков. Совместное составление плана текста. Работа в парах: составление плана предложенного текста. Работа в группах: соотнесение текста и нескольких вариантов </w:t>
            </w:r>
            <w:r w:rsidRPr="00B17826">
              <w:rPr>
                <w:rFonts w:ascii="Times New Roman" w:hAnsi="Times New Roman"/>
                <w:color w:val="000000"/>
                <w:sz w:val="24"/>
                <w:lang w:val="ru-RU"/>
              </w:rPr>
              <w:lastRenderedPageBreak/>
              <w:t xml:space="preserve">плана этого текста, обоснование выбора наиболее удачного плана. Практическая работа: воспроизведение текста в соответствии с заданием: подробно, выборочно Наблюдение за тремя текстами разного типа (повествование, описание, рассуждение) на одну тему, формулирование выводов об особенностях каждого из трёх типов текстов. Обобщение результатов проведённого наблюдения при составлении таблицы «Три типа текстов», в строках таблицы отражены следующие параметры сравнения текстов: «Цель создания текста», «Особенности построения текста», «Особенности языковых средств». Работа в группах: выбор наиболее подходящего для каждой из предложенных ситуаций типа текста (с опорой на </w:t>
            </w:r>
            <w:r w:rsidRPr="00B17826">
              <w:rPr>
                <w:rFonts w:ascii="Times New Roman" w:hAnsi="Times New Roman"/>
                <w:color w:val="000000"/>
                <w:sz w:val="24"/>
                <w:lang w:val="ru-RU"/>
              </w:rPr>
              <w:lastRenderedPageBreak/>
              <w:t>таблицу «Три типа текстов»). Творческие задания: создание устных и письменных текстов разных типов (описание, рассуждение, повествование)</w:t>
            </w:r>
          </w:p>
        </w:tc>
        <w:tc>
          <w:tcPr>
            <w:tcW w:w="2883" w:type="dxa"/>
            <w:tcMar>
              <w:top w:w="50" w:type="dxa"/>
              <w:left w:w="100" w:type="dxa"/>
            </w:tcMar>
            <w:vAlign w:val="center"/>
          </w:tcPr>
          <w:p w:rsidR="00AB4480" w:rsidRPr="00FF4629" w:rsidRDefault="00AB4480">
            <w:pPr>
              <w:spacing w:after="0"/>
              <w:ind w:left="135"/>
              <w:rPr>
                <w:lang w:val="ru-RU"/>
              </w:rPr>
            </w:pPr>
            <w:r w:rsidRPr="00FF4629">
              <w:rPr>
                <w:rFonts w:ascii="Times New Roman" w:hAnsi="Times New Roman"/>
                <w:color w:val="000000"/>
                <w:sz w:val="24"/>
                <w:lang w:val="ru-RU"/>
              </w:rPr>
              <w:lastRenderedPageBreak/>
              <w:t xml:space="preserve">Библиотека ЦОК </w:t>
            </w:r>
            <w:hyperlink r:id="rId12">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/7</w:t>
              </w:r>
              <w:r>
                <w:rPr>
                  <w:rFonts w:ascii="Times New Roman" w:hAnsi="Times New Roman"/>
                  <w:color w:val="0000FF"/>
                  <w:u w:val="single"/>
                </w:rPr>
                <w:t>f</w:t>
              </w:r>
              <w:r w:rsidRPr="00FF4629">
                <w:rPr>
                  <w:rFonts w:ascii="Times New Roman" w:hAnsi="Times New Roman"/>
                  <w:color w:val="0000FF"/>
                  <w:u w:val="single"/>
                  <w:lang w:val="ru-RU"/>
                </w:rPr>
                <w:t>410</w:t>
              </w:r>
              <w:r>
                <w:rPr>
                  <w:rFonts w:ascii="Times New Roman" w:hAnsi="Times New Roman"/>
                  <w:color w:val="0000FF"/>
                  <w:u w:val="single"/>
                </w:rPr>
                <w:t>de</w:t>
              </w:r>
              <w:r w:rsidRPr="00FF4629">
                <w:rPr>
                  <w:rFonts w:ascii="Times New Roman" w:hAnsi="Times New Roman"/>
                  <w:color w:val="0000FF"/>
                  <w:u w:val="single"/>
                  <w:lang w:val="ru-RU"/>
                </w:rPr>
                <w:t>8</w:t>
              </w:r>
            </w:hyperlink>
          </w:p>
        </w:tc>
      </w:tr>
      <w:tr w:rsidR="00AB4480" w:rsidTr="00EC1E9E">
        <w:trPr>
          <w:trHeight w:val="144"/>
          <w:tblCellSpacing w:w="20" w:type="nil"/>
        </w:trPr>
        <w:tc>
          <w:tcPr>
            <w:tcW w:w="3219" w:type="dxa"/>
            <w:gridSpan w:val="2"/>
            <w:tcMar>
              <w:top w:w="50" w:type="dxa"/>
              <w:left w:w="100" w:type="dxa"/>
            </w:tcMar>
            <w:vAlign w:val="center"/>
          </w:tcPr>
          <w:p w:rsidR="00AB4480" w:rsidRDefault="00AB4480">
            <w:pPr>
              <w:spacing w:after="0"/>
              <w:ind w:left="135"/>
            </w:pPr>
            <w:proofErr w:type="spellStart"/>
            <w:r>
              <w:rPr>
                <w:rFonts w:ascii="Times New Roman" w:hAnsi="Times New Roman"/>
                <w:color w:val="000000"/>
                <w:sz w:val="24"/>
              </w:rPr>
              <w:lastRenderedPageBreak/>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92" w:type="dxa"/>
            <w:tcMar>
              <w:top w:w="50" w:type="dxa"/>
              <w:left w:w="100" w:type="dxa"/>
            </w:tcMar>
            <w:vAlign w:val="center"/>
          </w:tcPr>
          <w:p w:rsidR="00AB4480" w:rsidRDefault="00AB4480">
            <w:pPr>
              <w:spacing w:after="0"/>
              <w:ind w:left="135"/>
              <w:jc w:val="center"/>
            </w:pPr>
            <w:r>
              <w:rPr>
                <w:rFonts w:ascii="Times New Roman" w:hAnsi="Times New Roman"/>
                <w:color w:val="000000"/>
                <w:sz w:val="24"/>
              </w:rPr>
              <w:t xml:space="preserve"> 17 </w:t>
            </w:r>
          </w:p>
        </w:tc>
        <w:tc>
          <w:tcPr>
            <w:tcW w:w="1843" w:type="dxa"/>
            <w:tcMar>
              <w:top w:w="50" w:type="dxa"/>
              <w:left w:w="100" w:type="dxa"/>
            </w:tcMar>
            <w:vAlign w:val="center"/>
          </w:tcPr>
          <w:p w:rsidR="00AB4480" w:rsidRDefault="00AB4480">
            <w:pPr>
              <w:spacing w:after="0"/>
              <w:ind w:left="135"/>
              <w:jc w:val="center"/>
            </w:pPr>
            <w:r>
              <w:rPr>
                <w:rFonts w:ascii="Times New Roman" w:hAnsi="Times New Roman"/>
                <w:color w:val="000000"/>
                <w:sz w:val="24"/>
              </w:rPr>
              <w:t xml:space="preserve"> 5 </w:t>
            </w:r>
          </w:p>
        </w:tc>
        <w:tc>
          <w:tcPr>
            <w:tcW w:w="1910" w:type="dxa"/>
            <w:tcMar>
              <w:top w:w="50" w:type="dxa"/>
              <w:left w:w="100" w:type="dxa"/>
            </w:tcMar>
            <w:vAlign w:val="center"/>
          </w:tcPr>
          <w:p w:rsidR="00AB4480" w:rsidRDefault="00AB4480">
            <w:pPr>
              <w:spacing w:after="0"/>
              <w:ind w:left="135"/>
              <w:jc w:val="center"/>
            </w:pPr>
          </w:p>
        </w:tc>
        <w:tc>
          <w:tcPr>
            <w:tcW w:w="3193" w:type="dxa"/>
          </w:tcPr>
          <w:p w:rsidR="00AB4480" w:rsidRDefault="00AB4480">
            <w:pPr>
              <w:spacing w:after="0"/>
              <w:ind w:left="135"/>
            </w:pPr>
          </w:p>
        </w:tc>
        <w:tc>
          <w:tcPr>
            <w:tcW w:w="2883" w:type="dxa"/>
            <w:tcMar>
              <w:top w:w="50" w:type="dxa"/>
              <w:left w:w="100" w:type="dxa"/>
            </w:tcMar>
            <w:vAlign w:val="center"/>
          </w:tcPr>
          <w:p w:rsidR="00AB4480" w:rsidRDefault="00AB4480">
            <w:pPr>
              <w:spacing w:after="0"/>
              <w:ind w:left="135"/>
            </w:pPr>
          </w:p>
        </w:tc>
      </w:tr>
      <w:tr w:rsidR="00AB4480" w:rsidTr="00EC1E9E">
        <w:trPr>
          <w:trHeight w:val="144"/>
          <w:tblCellSpacing w:w="20" w:type="nil"/>
        </w:trPr>
        <w:tc>
          <w:tcPr>
            <w:tcW w:w="3219" w:type="dxa"/>
            <w:gridSpan w:val="2"/>
            <w:tcMar>
              <w:top w:w="50" w:type="dxa"/>
              <w:left w:w="100" w:type="dxa"/>
            </w:tcMar>
            <w:vAlign w:val="center"/>
          </w:tcPr>
          <w:p w:rsidR="00AB4480" w:rsidRPr="00FF4629" w:rsidRDefault="00AB4480">
            <w:pPr>
              <w:spacing w:after="0"/>
              <w:ind w:left="135"/>
              <w:rPr>
                <w:lang w:val="ru-RU"/>
              </w:rPr>
            </w:pPr>
            <w:r w:rsidRPr="00FF4629">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AB4480" w:rsidRDefault="00AB4480">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843" w:type="dxa"/>
            <w:tcMar>
              <w:top w:w="50" w:type="dxa"/>
              <w:left w:w="100" w:type="dxa"/>
            </w:tcMar>
            <w:vAlign w:val="center"/>
          </w:tcPr>
          <w:p w:rsidR="00AB4480" w:rsidRDefault="00AB4480">
            <w:pPr>
              <w:spacing w:after="0"/>
              <w:ind w:left="135"/>
              <w:jc w:val="center"/>
            </w:pPr>
            <w:r>
              <w:rPr>
                <w:rFonts w:ascii="Times New Roman" w:hAnsi="Times New Roman"/>
                <w:color w:val="000000"/>
                <w:sz w:val="24"/>
              </w:rPr>
              <w:t xml:space="preserve"> 5 </w:t>
            </w:r>
          </w:p>
        </w:tc>
        <w:tc>
          <w:tcPr>
            <w:tcW w:w="1910" w:type="dxa"/>
            <w:tcMar>
              <w:top w:w="50" w:type="dxa"/>
              <w:left w:w="100" w:type="dxa"/>
            </w:tcMar>
            <w:vAlign w:val="center"/>
          </w:tcPr>
          <w:p w:rsidR="00AB4480" w:rsidRDefault="00AB4480">
            <w:pPr>
              <w:spacing w:after="0"/>
              <w:ind w:left="135"/>
              <w:jc w:val="center"/>
            </w:pPr>
            <w:r>
              <w:rPr>
                <w:rFonts w:ascii="Times New Roman" w:hAnsi="Times New Roman"/>
                <w:color w:val="000000"/>
                <w:sz w:val="24"/>
              </w:rPr>
              <w:t xml:space="preserve"> 0 </w:t>
            </w:r>
          </w:p>
        </w:tc>
        <w:tc>
          <w:tcPr>
            <w:tcW w:w="3193" w:type="dxa"/>
          </w:tcPr>
          <w:p w:rsidR="00AB4480" w:rsidRDefault="00AB4480"/>
        </w:tc>
        <w:tc>
          <w:tcPr>
            <w:tcW w:w="2883" w:type="dxa"/>
            <w:tcMar>
              <w:top w:w="50" w:type="dxa"/>
              <w:left w:w="100" w:type="dxa"/>
            </w:tcMar>
            <w:vAlign w:val="center"/>
          </w:tcPr>
          <w:p w:rsidR="00AB4480" w:rsidRDefault="00AB4480"/>
        </w:tc>
      </w:tr>
    </w:tbl>
    <w:p w:rsidR="00005B55" w:rsidRDefault="00005B55">
      <w:pPr>
        <w:sectPr w:rsidR="00005B55">
          <w:pgSz w:w="16383" w:h="11906" w:orient="landscape"/>
          <w:pgMar w:top="1134" w:right="850" w:bottom="1134" w:left="1701" w:header="720" w:footer="720" w:gutter="0"/>
          <w:cols w:space="720"/>
        </w:sectPr>
      </w:pPr>
    </w:p>
    <w:p w:rsidR="00FF4629" w:rsidRPr="00FF4629" w:rsidRDefault="00CD1BB3" w:rsidP="00FF4629">
      <w:pPr>
        <w:spacing w:after="0"/>
        <w:ind w:left="120"/>
        <w:rPr>
          <w:rFonts w:ascii="Times New Roman" w:hAnsi="Times New Roman"/>
          <w:b/>
          <w:color w:val="000000"/>
          <w:sz w:val="28"/>
        </w:rPr>
      </w:pPr>
      <w:bookmarkStart w:id="5" w:name="block-5538166"/>
      <w:bookmarkEnd w:id="4"/>
      <w:r>
        <w:rPr>
          <w:rFonts w:ascii="Times New Roman" w:hAnsi="Times New Roman"/>
          <w:b/>
          <w:color w:val="000000"/>
          <w:sz w:val="28"/>
          <w:lang w:val="ru-RU"/>
        </w:rPr>
        <w:lastRenderedPageBreak/>
        <w:t xml:space="preserve">4.2 </w:t>
      </w:r>
      <w:r w:rsidR="00AD7B82" w:rsidRPr="00FF4629">
        <w:rPr>
          <w:rFonts w:ascii="Times New Roman" w:hAnsi="Times New Roman"/>
          <w:b/>
          <w:color w:val="000000"/>
          <w:sz w:val="28"/>
          <w:lang w:val="ru-RU"/>
        </w:rPr>
        <w:t xml:space="preserve">ПОУРОЧНОЕ ПЛАНИРОВАНИЕ </w:t>
      </w:r>
    </w:p>
    <w:p w:rsidR="00005B55" w:rsidRDefault="00AD7B82">
      <w:pPr>
        <w:spacing w:after="0"/>
        <w:ind w:left="120"/>
      </w:pPr>
      <w:r w:rsidRPr="00FF4629">
        <w:rPr>
          <w:rFonts w:ascii="Times New Roman" w:hAnsi="Times New Roman"/>
          <w:b/>
          <w:color w:val="000000"/>
          <w:sz w:val="28"/>
          <w:lang w:val="ru-RU"/>
        </w:rPr>
        <w:t xml:space="preserve"> </w:t>
      </w:r>
      <w:r>
        <w:rPr>
          <w:rFonts w:ascii="Times New Roman" w:hAnsi="Times New Roman"/>
          <w:b/>
          <w:color w:val="000000"/>
          <w:sz w:val="28"/>
        </w:rPr>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3"/>
        <w:gridCol w:w="4101"/>
        <w:gridCol w:w="1061"/>
        <w:gridCol w:w="1841"/>
        <w:gridCol w:w="1910"/>
        <w:gridCol w:w="1347"/>
        <w:gridCol w:w="2897"/>
      </w:tblGrid>
      <w:tr w:rsidR="00005B55" w:rsidTr="00AB44B0">
        <w:trPr>
          <w:trHeight w:val="144"/>
          <w:tblCellSpacing w:w="20" w:type="nil"/>
        </w:trPr>
        <w:tc>
          <w:tcPr>
            <w:tcW w:w="858" w:type="dxa"/>
            <w:vMerge w:val="restart"/>
            <w:tcMar>
              <w:top w:w="50" w:type="dxa"/>
              <w:left w:w="100" w:type="dxa"/>
            </w:tcMar>
            <w:vAlign w:val="center"/>
          </w:tcPr>
          <w:p w:rsidR="00005B55" w:rsidRDefault="00AD7B82">
            <w:pPr>
              <w:spacing w:after="0"/>
              <w:ind w:left="135"/>
            </w:pPr>
            <w:r>
              <w:rPr>
                <w:rFonts w:ascii="Times New Roman" w:hAnsi="Times New Roman"/>
                <w:b/>
                <w:color w:val="000000"/>
                <w:sz w:val="24"/>
              </w:rPr>
              <w:t xml:space="preserve">№ п/п </w:t>
            </w:r>
          </w:p>
          <w:p w:rsidR="00005B55" w:rsidRDefault="00005B55">
            <w:pPr>
              <w:spacing w:after="0"/>
              <w:ind w:left="135"/>
            </w:pPr>
          </w:p>
        </w:tc>
        <w:tc>
          <w:tcPr>
            <w:tcW w:w="4059" w:type="dxa"/>
            <w:vMerge w:val="restart"/>
            <w:tcMar>
              <w:top w:w="50" w:type="dxa"/>
              <w:left w:w="100" w:type="dxa"/>
            </w:tcMar>
            <w:vAlign w:val="center"/>
          </w:tcPr>
          <w:p w:rsidR="00005B55" w:rsidRDefault="00AD7B82">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05B55" w:rsidRDefault="00005B55">
            <w:pPr>
              <w:spacing w:after="0"/>
              <w:ind w:left="135"/>
            </w:pPr>
          </w:p>
        </w:tc>
        <w:tc>
          <w:tcPr>
            <w:tcW w:w="0" w:type="auto"/>
            <w:gridSpan w:val="3"/>
            <w:tcMar>
              <w:top w:w="50" w:type="dxa"/>
              <w:left w:w="100" w:type="dxa"/>
            </w:tcMar>
            <w:vAlign w:val="center"/>
          </w:tcPr>
          <w:p w:rsidR="00005B55" w:rsidRDefault="00AD7B8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005B55" w:rsidRDefault="00AD7B82">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05B55" w:rsidRDefault="00005B55">
            <w:pPr>
              <w:spacing w:after="0"/>
              <w:ind w:left="135"/>
            </w:pPr>
          </w:p>
        </w:tc>
        <w:tc>
          <w:tcPr>
            <w:tcW w:w="2897" w:type="dxa"/>
            <w:vMerge w:val="restart"/>
            <w:tcMar>
              <w:top w:w="50" w:type="dxa"/>
              <w:left w:w="100" w:type="dxa"/>
            </w:tcMar>
            <w:vAlign w:val="center"/>
          </w:tcPr>
          <w:p w:rsidR="00005B55" w:rsidRDefault="00AD7B8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05B55" w:rsidRDefault="00005B55">
            <w:pPr>
              <w:spacing w:after="0"/>
              <w:ind w:left="135"/>
            </w:pPr>
          </w:p>
        </w:tc>
      </w:tr>
      <w:tr w:rsidR="00005B55" w:rsidTr="00AB44B0">
        <w:trPr>
          <w:trHeight w:val="144"/>
          <w:tblCellSpacing w:w="20" w:type="nil"/>
        </w:trPr>
        <w:tc>
          <w:tcPr>
            <w:tcW w:w="0" w:type="auto"/>
            <w:vMerge/>
            <w:tcBorders>
              <w:top w:val="nil"/>
            </w:tcBorders>
            <w:tcMar>
              <w:top w:w="50" w:type="dxa"/>
              <w:left w:w="100" w:type="dxa"/>
            </w:tcMar>
          </w:tcPr>
          <w:p w:rsidR="00005B55" w:rsidRDefault="00005B55"/>
        </w:tc>
        <w:tc>
          <w:tcPr>
            <w:tcW w:w="0" w:type="auto"/>
            <w:vMerge/>
            <w:tcBorders>
              <w:top w:val="nil"/>
            </w:tcBorders>
            <w:tcMar>
              <w:top w:w="50" w:type="dxa"/>
              <w:left w:w="100" w:type="dxa"/>
            </w:tcMar>
          </w:tcPr>
          <w:p w:rsidR="00005B55" w:rsidRDefault="00005B55"/>
        </w:tc>
        <w:tc>
          <w:tcPr>
            <w:tcW w:w="1128" w:type="dxa"/>
            <w:tcMar>
              <w:top w:w="50" w:type="dxa"/>
              <w:left w:w="100" w:type="dxa"/>
            </w:tcMar>
            <w:vAlign w:val="center"/>
          </w:tcPr>
          <w:p w:rsidR="00005B55" w:rsidRDefault="00AD7B8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05B55" w:rsidRDefault="00005B55">
            <w:pPr>
              <w:spacing w:after="0"/>
              <w:ind w:left="135"/>
            </w:pPr>
          </w:p>
        </w:tc>
        <w:tc>
          <w:tcPr>
            <w:tcW w:w="1841" w:type="dxa"/>
            <w:tcMar>
              <w:top w:w="50" w:type="dxa"/>
              <w:left w:w="100" w:type="dxa"/>
            </w:tcMar>
            <w:vAlign w:val="center"/>
          </w:tcPr>
          <w:p w:rsidR="00005B55" w:rsidRDefault="00AD7B8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05B55" w:rsidRDefault="00005B55">
            <w:pPr>
              <w:spacing w:after="0"/>
              <w:ind w:left="135"/>
            </w:pPr>
          </w:p>
        </w:tc>
        <w:tc>
          <w:tcPr>
            <w:tcW w:w="1910" w:type="dxa"/>
            <w:tcMar>
              <w:top w:w="50" w:type="dxa"/>
              <w:left w:w="100" w:type="dxa"/>
            </w:tcMar>
            <w:vAlign w:val="center"/>
          </w:tcPr>
          <w:p w:rsidR="00005B55" w:rsidRDefault="00AD7B8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05B55" w:rsidRDefault="00005B55">
            <w:pPr>
              <w:spacing w:after="0"/>
              <w:ind w:left="135"/>
            </w:pPr>
          </w:p>
        </w:tc>
        <w:tc>
          <w:tcPr>
            <w:tcW w:w="0" w:type="auto"/>
            <w:vMerge/>
            <w:tcBorders>
              <w:top w:val="nil"/>
            </w:tcBorders>
            <w:tcMar>
              <w:top w:w="50" w:type="dxa"/>
              <w:left w:w="100" w:type="dxa"/>
            </w:tcMar>
          </w:tcPr>
          <w:p w:rsidR="00005B55" w:rsidRDefault="00005B55"/>
        </w:tc>
        <w:tc>
          <w:tcPr>
            <w:tcW w:w="0" w:type="auto"/>
            <w:vMerge/>
            <w:tcBorders>
              <w:top w:val="nil"/>
            </w:tcBorders>
            <w:tcMar>
              <w:top w:w="50" w:type="dxa"/>
              <w:left w:w="100" w:type="dxa"/>
            </w:tcMar>
          </w:tcPr>
          <w:p w:rsidR="00005B55" w:rsidRDefault="00005B55"/>
        </w:tc>
      </w:tr>
      <w:tr w:rsidR="00AB44B0" w:rsidRPr="00AB44B0" w:rsidTr="00AB44B0">
        <w:trPr>
          <w:trHeight w:val="144"/>
          <w:tblCellSpacing w:w="20" w:type="nil"/>
        </w:trPr>
        <w:tc>
          <w:tcPr>
            <w:tcW w:w="858" w:type="dxa"/>
            <w:tcMar>
              <w:top w:w="50" w:type="dxa"/>
              <w:left w:w="100" w:type="dxa"/>
            </w:tcMar>
            <w:vAlign w:val="center"/>
          </w:tcPr>
          <w:p w:rsidR="00AB44B0" w:rsidRDefault="00AB44B0">
            <w:pPr>
              <w:spacing w:after="0"/>
            </w:pPr>
            <w:r>
              <w:rPr>
                <w:rFonts w:ascii="Times New Roman" w:hAnsi="Times New Roman"/>
                <w:color w:val="000000"/>
                <w:sz w:val="24"/>
              </w:rPr>
              <w:t>1</w:t>
            </w:r>
          </w:p>
        </w:tc>
        <w:tc>
          <w:tcPr>
            <w:tcW w:w="4059"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Русский язык как государственный язык Российской Федерации</w:t>
            </w:r>
          </w:p>
        </w:tc>
        <w:tc>
          <w:tcPr>
            <w:tcW w:w="1128" w:type="dxa"/>
            <w:tcMar>
              <w:top w:w="50" w:type="dxa"/>
              <w:left w:w="100" w:type="dxa"/>
            </w:tcMar>
            <w:vAlign w:val="center"/>
          </w:tcPr>
          <w:p w:rsidR="00AB44B0" w:rsidRDefault="00AB44B0">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44B0" w:rsidRDefault="00AB44B0">
            <w:pPr>
              <w:spacing w:after="0"/>
              <w:ind w:left="135"/>
              <w:jc w:val="center"/>
            </w:pPr>
          </w:p>
        </w:tc>
        <w:tc>
          <w:tcPr>
            <w:tcW w:w="1910" w:type="dxa"/>
            <w:tcMar>
              <w:top w:w="50" w:type="dxa"/>
              <w:left w:w="100" w:type="dxa"/>
            </w:tcMar>
            <w:vAlign w:val="center"/>
          </w:tcPr>
          <w:p w:rsidR="00AB44B0" w:rsidRDefault="00AB44B0">
            <w:pPr>
              <w:spacing w:after="0"/>
              <w:ind w:left="135"/>
              <w:jc w:val="center"/>
            </w:pPr>
          </w:p>
        </w:tc>
        <w:tc>
          <w:tcPr>
            <w:tcW w:w="1347" w:type="dxa"/>
            <w:tcMar>
              <w:top w:w="50" w:type="dxa"/>
              <w:left w:w="100" w:type="dxa"/>
            </w:tcMar>
            <w:vAlign w:val="center"/>
          </w:tcPr>
          <w:p w:rsidR="00AB44B0" w:rsidRPr="00AB44B0" w:rsidRDefault="00AB44B0" w:rsidP="00AB44B0">
            <w:pPr>
              <w:jc w:val="center"/>
              <w:rPr>
                <w:rFonts w:ascii="Times New Roman" w:hAnsi="Times New Roman"/>
                <w:color w:val="000000"/>
                <w:sz w:val="24"/>
                <w:lang w:val="ru-RU"/>
              </w:rPr>
            </w:pPr>
            <w:r w:rsidRPr="00AB44B0">
              <w:rPr>
                <w:rFonts w:ascii="Times New Roman" w:hAnsi="Times New Roman"/>
                <w:color w:val="000000"/>
                <w:sz w:val="24"/>
                <w:lang w:val="ru-RU"/>
              </w:rPr>
              <w:t>01.09.2023</w:t>
            </w:r>
          </w:p>
        </w:tc>
        <w:tc>
          <w:tcPr>
            <w:tcW w:w="2897"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841</w:t>
              </w:r>
              <w:proofErr w:type="spellStart"/>
              <w:r>
                <w:rPr>
                  <w:rFonts w:ascii="Times New Roman" w:hAnsi="Times New Roman"/>
                  <w:color w:val="0000FF"/>
                  <w:u w:val="single"/>
                </w:rPr>
                <w:t>ebc</w:t>
              </w:r>
              <w:proofErr w:type="spellEnd"/>
              <w:r w:rsidRPr="00FF4629">
                <w:rPr>
                  <w:rFonts w:ascii="Times New Roman" w:hAnsi="Times New Roman"/>
                  <w:color w:val="0000FF"/>
                  <w:u w:val="single"/>
                  <w:lang w:val="ru-RU"/>
                </w:rPr>
                <w:t>8</w:t>
              </w:r>
            </w:hyperlink>
          </w:p>
        </w:tc>
      </w:tr>
      <w:tr w:rsidR="00AB44B0" w:rsidRPr="00AB44B0" w:rsidTr="00AB44B0">
        <w:trPr>
          <w:trHeight w:val="144"/>
          <w:tblCellSpacing w:w="20" w:type="nil"/>
        </w:trPr>
        <w:tc>
          <w:tcPr>
            <w:tcW w:w="858" w:type="dxa"/>
            <w:tcMar>
              <w:top w:w="50" w:type="dxa"/>
              <w:left w:w="100" w:type="dxa"/>
            </w:tcMar>
            <w:vAlign w:val="center"/>
          </w:tcPr>
          <w:p w:rsidR="00AB44B0" w:rsidRDefault="00AB44B0">
            <w:pPr>
              <w:spacing w:after="0"/>
            </w:pPr>
            <w:r>
              <w:rPr>
                <w:rFonts w:ascii="Times New Roman" w:hAnsi="Times New Roman"/>
                <w:color w:val="000000"/>
                <w:sz w:val="24"/>
              </w:rPr>
              <w:t>2</w:t>
            </w:r>
          </w:p>
        </w:tc>
        <w:tc>
          <w:tcPr>
            <w:tcW w:w="4059"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Повторение и продолжение работы с текстом, начатой во 2 классе: признаки текста</w:t>
            </w:r>
          </w:p>
        </w:tc>
        <w:tc>
          <w:tcPr>
            <w:tcW w:w="1128" w:type="dxa"/>
            <w:tcMar>
              <w:top w:w="50" w:type="dxa"/>
              <w:left w:w="100" w:type="dxa"/>
            </w:tcMar>
            <w:vAlign w:val="center"/>
          </w:tcPr>
          <w:p w:rsidR="00AB44B0" w:rsidRDefault="00AB44B0">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44B0" w:rsidRDefault="00AB44B0">
            <w:pPr>
              <w:spacing w:after="0"/>
              <w:ind w:left="135"/>
              <w:jc w:val="center"/>
            </w:pPr>
          </w:p>
        </w:tc>
        <w:tc>
          <w:tcPr>
            <w:tcW w:w="1910" w:type="dxa"/>
            <w:tcMar>
              <w:top w:w="50" w:type="dxa"/>
              <w:left w:w="100" w:type="dxa"/>
            </w:tcMar>
            <w:vAlign w:val="center"/>
          </w:tcPr>
          <w:p w:rsidR="00AB44B0" w:rsidRDefault="00AB44B0">
            <w:pPr>
              <w:spacing w:after="0"/>
              <w:ind w:left="135"/>
              <w:jc w:val="center"/>
            </w:pPr>
          </w:p>
        </w:tc>
        <w:tc>
          <w:tcPr>
            <w:tcW w:w="1347" w:type="dxa"/>
            <w:tcMar>
              <w:top w:w="50" w:type="dxa"/>
              <w:left w:w="100" w:type="dxa"/>
            </w:tcMar>
            <w:vAlign w:val="center"/>
          </w:tcPr>
          <w:p w:rsidR="00AB44B0" w:rsidRPr="00AB44B0" w:rsidRDefault="00AB44B0" w:rsidP="00AB44B0">
            <w:pPr>
              <w:jc w:val="center"/>
              <w:rPr>
                <w:rFonts w:ascii="Times New Roman" w:hAnsi="Times New Roman"/>
                <w:color w:val="000000"/>
                <w:sz w:val="24"/>
                <w:lang w:val="ru-RU"/>
              </w:rPr>
            </w:pPr>
            <w:r w:rsidRPr="00AB44B0">
              <w:rPr>
                <w:rFonts w:ascii="Times New Roman" w:hAnsi="Times New Roman"/>
                <w:color w:val="000000"/>
                <w:sz w:val="24"/>
                <w:lang w:val="ru-RU"/>
              </w:rPr>
              <w:t>04.09.2023</w:t>
            </w:r>
          </w:p>
        </w:tc>
        <w:tc>
          <w:tcPr>
            <w:tcW w:w="2897"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84228</w:t>
              </w:r>
              <w:proofErr w:type="spellStart"/>
              <w:r>
                <w:rPr>
                  <w:rFonts w:ascii="Times New Roman" w:hAnsi="Times New Roman"/>
                  <w:color w:val="0000FF"/>
                  <w:u w:val="single"/>
                </w:rPr>
                <w:t>ae</w:t>
              </w:r>
              <w:proofErr w:type="spellEnd"/>
            </w:hyperlink>
          </w:p>
        </w:tc>
      </w:tr>
      <w:tr w:rsidR="00AB44B0" w:rsidRPr="00AB44B0" w:rsidTr="00AB44B0">
        <w:trPr>
          <w:trHeight w:val="144"/>
          <w:tblCellSpacing w:w="20" w:type="nil"/>
        </w:trPr>
        <w:tc>
          <w:tcPr>
            <w:tcW w:w="858" w:type="dxa"/>
            <w:tcMar>
              <w:top w:w="50" w:type="dxa"/>
              <w:left w:w="100" w:type="dxa"/>
            </w:tcMar>
            <w:vAlign w:val="center"/>
          </w:tcPr>
          <w:p w:rsidR="00AB44B0" w:rsidRDefault="00AB44B0">
            <w:pPr>
              <w:spacing w:after="0"/>
            </w:pPr>
            <w:r>
              <w:rPr>
                <w:rFonts w:ascii="Times New Roman" w:hAnsi="Times New Roman"/>
                <w:color w:val="000000"/>
                <w:sz w:val="24"/>
              </w:rPr>
              <w:t>3</w:t>
            </w:r>
          </w:p>
        </w:tc>
        <w:tc>
          <w:tcPr>
            <w:tcW w:w="4059"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Повторение и продолжение работы с текстом, начатой во 2 классе: тема текста, основная мысль текста</w:t>
            </w:r>
          </w:p>
        </w:tc>
        <w:tc>
          <w:tcPr>
            <w:tcW w:w="1128" w:type="dxa"/>
            <w:tcMar>
              <w:top w:w="50" w:type="dxa"/>
              <w:left w:w="100" w:type="dxa"/>
            </w:tcMar>
            <w:vAlign w:val="center"/>
          </w:tcPr>
          <w:p w:rsidR="00AB44B0" w:rsidRDefault="00AB44B0">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44B0" w:rsidRDefault="00AB44B0">
            <w:pPr>
              <w:spacing w:after="0"/>
              <w:ind w:left="135"/>
              <w:jc w:val="center"/>
            </w:pPr>
          </w:p>
        </w:tc>
        <w:tc>
          <w:tcPr>
            <w:tcW w:w="1910" w:type="dxa"/>
            <w:tcMar>
              <w:top w:w="50" w:type="dxa"/>
              <w:left w:w="100" w:type="dxa"/>
            </w:tcMar>
            <w:vAlign w:val="center"/>
          </w:tcPr>
          <w:p w:rsidR="00AB44B0" w:rsidRDefault="00AB44B0">
            <w:pPr>
              <w:spacing w:after="0"/>
              <w:ind w:left="135"/>
              <w:jc w:val="center"/>
            </w:pPr>
          </w:p>
        </w:tc>
        <w:tc>
          <w:tcPr>
            <w:tcW w:w="1347" w:type="dxa"/>
            <w:tcMar>
              <w:top w:w="50" w:type="dxa"/>
              <w:left w:w="100" w:type="dxa"/>
            </w:tcMar>
            <w:vAlign w:val="center"/>
          </w:tcPr>
          <w:p w:rsidR="00AB44B0" w:rsidRPr="00AB44B0" w:rsidRDefault="00AB44B0" w:rsidP="00AB44B0">
            <w:pPr>
              <w:jc w:val="center"/>
              <w:rPr>
                <w:rFonts w:ascii="Times New Roman" w:hAnsi="Times New Roman"/>
                <w:color w:val="000000"/>
                <w:sz w:val="24"/>
                <w:lang w:val="ru-RU"/>
              </w:rPr>
            </w:pPr>
            <w:r w:rsidRPr="00AB44B0">
              <w:rPr>
                <w:rFonts w:ascii="Times New Roman" w:hAnsi="Times New Roman"/>
                <w:color w:val="000000"/>
                <w:sz w:val="24"/>
                <w:lang w:val="ru-RU"/>
              </w:rPr>
              <w:t>05.09.2023</w:t>
            </w:r>
          </w:p>
        </w:tc>
        <w:tc>
          <w:tcPr>
            <w:tcW w:w="2897"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8422</w:t>
              </w:r>
              <w:r>
                <w:rPr>
                  <w:rFonts w:ascii="Times New Roman" w:hAnsi="Times New Roman"/>
                  <w:color w:val="0000FF"/>
                  <w:u w:val="single"/>
                </w:rPr>
                <w:t>d</w:t>
              </w:r>
              <w:r w:rsidRPr="00FF4629">
                <w:rPr>
                  <w:rFonts w:ascii="Times New Roman" w:hAnsi="Times New Roman"/>
                  <w:color w:val="0000FF"/>
                  <w:u w:val="single"/>
                  <w:lang w:val="ru-RU"/>
                </w:rPr>
                <w:t>40</w:t>
              </w:r>
            </w:hyperlink>
          </w:p>
        </w:tc>
      </w:tr>
      <w:tr w:rsidR="00AB44B0" w:rsidRPr="00AB44B0" w:rsidTr="00AB44B0">
        <w:trPr>
          <w:trHeight w:val="144"/>
          <w:tblCellSpacing w:w="20" w:type="nil"/>
        </w:trPr>
        <w:tc>
          <w:tcPr>
            <w:tcW w:w="858" w:type="dxa"/>
            <w:tcMar>
              <w:top w:w="50" w:type="dxa"/>
              <w:left w:w="100" w:type="dxa"/>
            </w:tcMar>
            <w:vAlign w:val="center"/>
          </w:tcPr>
          <w:p w:rsidR="00AB44B0" w:rsidRDefault="00AB44B0">
            <w:pPr>
              <w:spacing w:after="0"/>
            </w:pPr>
            <w:r>
              <w:rPr>
                <w:rFonts w:ascii="Times New Roman" w:hAnsi="Times New Roman"/>
                <w:color w:val="000000"/>
                <w:sz w:val="24"/>
              </w:rPr>
              <w:t>4</w:t>
            </w:r>
          </w:p>
        </w:tc>
        <w:tc>
          <w:tcPr>
            <w:tcW w:w="4059"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Повторение и продолжение работы с текстом, начатой во 2 классе: заголовок</w:t>
            </w:r>
          </w:p>
        </w:tc>
        <w:tc>
          <w:tcPr>
            <w:tcW w:w="1128" w:type="dxa"/>
            <w:tcMar>
              <w:top w:w="50" w:type="dxa"/>
              <w:left w:w="100" w:type="dxa"/>
            </w:tcMar>
            <w:vAlign w:val="center"/>
          </w:tcPr>
          <w:p w:rsidR="00AB44B0" w:rsidRDefault="00AB44B0">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44B0" w:rsidRDefault="00AB44B0">
            <w:pPr>
              <w:spacing w:after="0"/>
              <w:ind w:left="135"/>
              <w:jc w:val="center"/>
            </w:pPr>
          </w:p>
        </w:tc>
        <w:tc>
          <w:tcPr>
            <w:tcW w:w="1910" w:type="dxa"/>
            <w:tcMar>
              <w:top w:w="50" w:type="dxa"/>
              <w:left w:w="100" w:type="dxa"/>
            </w:tcMar>
            <w:vAlign w:val="center"/>
          </w:tcPr>
          <w:p w:rsidR="00AB44B0" w:rsidRDefault="00AB44B0">
            <w:pPr>
              <w:spacing w:after="0"/>
              <w:ind w:left="135"/>
              <w:jc w:val="center"/>
            </w:pPr>
          </w:p>
        </w:tc>
        <w:tc>
          <w:tcPr>
            <w:tcW w:w="1347" w:type="dxa"/>
            <w:tcMar>
              <w:top w:w="50" w:type="dxa"/>
              <w:left w:w="100" w:type="dxa"/>
            </w:tcMar>
            <w:vAlign w:val="center"/>
          </w:tcPr>
          <w:p w:rsidR="00AB44B0" w:rsidRPr="00AB44B0" w:rsidRDefault="00AB44B0" w:rsidP="00AB44B0">
            <w:pPr>
              <w:jc w:val="center"/>
              <w:rPr>
                <w:rFonts w:ascii="Times New Roman" w:hAnsi="Times New Roman"/>
                <w:color w:val="000000"/>
                <w:sz w:val="24"/>
                <w:lang w:val="ru-RU"/>
              </w:rPr>
            </w:pPr>
            <w:r w:rsidRPr="00AB44B0">
              <w:rPr>
                <w:rFonts w:ascii="Times New Roman" w:hAnsi="Times New Roman"/>
                <w:color w:val="000000"/>
                <w:sz w:val="24"/>
                <w:lang w:val="ru-RU"/>
              </w:rPr>
              <w:t>06.09.2023</w:t>
            </w:r>
          </w:p>
        </w:tc>
        <w:tc>
          <w:tcPr>
            <w:tcW w:w="2897"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8422</w:t>
              </w:r>
              <w:r>
                <w:rPr>
                  <w:rFonts w:ascii="Times New Roman" w:hAnsi="Times New Roman"/>
                  <w:color w:val="0000FF"/>
                  <w:u w:val="single"/>
                </w:rPr>
                <w:t>d</w:t>
              </w:r>
              <w:r w:rsidRPr="00FF4629">
                <w:rPr>
                  <w:rFonts w:ascii="Times New Roman" w:hAnsi="Times New Roman"/>
                  <w:color w:val="0000FF"/>
                  <w:u w:val="single"/>
                  <w:lang w:val="ru-RU"/>
                </w:rPr>
                <w:t>40</w:t>
              </w:r>
            </w:hyperlink>
          </w:p>
        </w:tc>
      </w:tr>
      <w:tr w:rsidR="00AB44B0" w:rsidRPr="00AB44B0" w:rsidTr="00AB44B0">
        <w:trPr>
          <w:trHeight w:val="144"/>
          <w:tblCellSpacing w:w="20" w:type="nil"/>
        </w:trPr>
        <w:tc>
          <w:tcPr>
            <w:tcW w:w="858" w:type="dxa"/>
            <w:tcMar>
              <w:top w:w="50" w:type="dxa"/>
              <w:left w:w="100" w:type="dxa"/>
            </w:tcMar>
            <w:vAlign w:val="center"/>
          </w:tcPr>
          <w:p w:rsidR="00AB44B0" w:rsidRDefault="00AB44B0">
            <w:pPr>
              <w:spacing w:after="0"/>
            </w:pPr>
            <w:r>
              <w:rPr>
                <w:rFonts w:ascii="Times New Roman" w:hAnsi="Times New Roman"/>
                <w:color w:val="000000"/>
                <w:sz w:val="24"/>
              </w:rPr>
              <w:t>5</w:t>
            </w:r>
          </w:p>
        </w:tc>
        <w:tc>
          <w:tcPr>
            <w:tcW w:w="4059"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 xml:space="preserve">Определение типов </w:t>
            </w:r>
            <w:proofErr w:type="spellStart"/>
            <w:r w:rsidRPr="00FF4629">
              <w:rPr>
                <w:rFonts w:ascii="Times New Roman" w:hAnsi="Times New Roman"/>
                <w:color w:val="000000"/>
                <w:sz w:val="24"/>
                <w:lang w:val="ru-RU"/>
              </w:rPr>
              <w:t>текстов</w:t>
            </w:r>
            <w:proofErr w:type="gramStart"/>
            <w:r w:rsidRPr="00FF4629">
              <w:rPr>
                <w:rFonts w:ascii="Times New Roman" w:hAnsi="Times New Roman"/>
                <w:color w:val="000000"/>
                <w:sz w:val="24"/>
                <w:lang w:val="ru-RU"/>
              </w:rPr>
              <w:t>:п</w:t>
            </w:r>
            <w:proofErr w:type="gramEnd"/>
            <w:r w:rsidRPr="00FF4629">
              <w:rPr>
                <w:rFonts w:ascii="Times New Roman" w:hAnsi="Times New Roman"/>
                <w:color w:val="000000"/>
                <w:sz w:val="24"/>
                <w:lang w:val="ru-RU"/>
              </w:rPr>
              <w:t>овествование</w:t>
            </w:r>
            <w:proofErr w:type="spellEnd"/>
            <w:r w:rsidRPr="00FF4629">
              <w:rPr>
                <w:rFonts w:ascii="Times New Roman" w:hAnsi="Times New Roman"/>
                <w:color w:val="000000"/>
                <w:sz w:val="24"/>
                <w:lang w:val="ru-RU"/>
              </w:rPr>
              <w:t>, описание, рассуждение</w:t>
            </w:r>
          </w:p>
        </w:tc>
        <w:tc>
          <w:tcPr>
            <w:tcW w:w="1128" w:type="dxa"/>
            <w:tcMar>
              <w:top w:w="50" w:type="dxa"/>
              <w:left w:w="100" w:type="dxa"/>
            </w:tcMar>
            <w:vAlign w:val="center"/>
          </w:tcPr>
          <w:p w:rsidR="00AB44B0" w:rsidRDefault="00AB44B0">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44B0" w:rsidRDefault="00AB44B0">
            <w:pPr>
              <w:spacing w:after="0"/>
              <w:ind w:left="135"/>
              <w:jc w:val="center"/>
            </w:pPr>
          </w:p>
        </w:tc>
        <w:tc>
          <w:tcPr>
            <w:tcW w:w="1910" w:type="dxa"/>
            <w:tcMar>
              <w:top w:w="50" w:type="dxa"/>
              <w:left w:w="100" w:type="dxa"/>
            </w:tcMar>
            <w:vAlign w:val="center"/>
          </w:tcPr>
          <w:p w:rsidR="00AB44B0" w:rsidRDefault="00AB44B0">
            <w:pPr>
              <w:spacing w:after="0"/>
              <w:ind w:left="135"/>
              <w:jc w:val="center"/>
            </w:pPr>
          </w:p>
        </w:tc>
        <w:tc>
          <w:tcPr>
            <w:tcW w:w="1347" w:type="dxa"/>
            <w:tcMar>
              <w:top w:w="50" w:type="dxa"/>
              <w:left w:w="100" w:type="dxa"/>
            </w:tcMar>
            <w:vAlign w:val="center"/>
          </w:tcPr>
          <w:p w:rsidR="00AB44B0" w:rsidRPr="00AB44B0" w:rsidRDefault="00AB44B0" w:rsidP="00AB44B0">
            <w:pPr>
              <w:jc w:val="center"/>
              <w:rPr>
                <w:rFonts w:ascii="Times New Roman" w:hAnsi="Times New Roman"/>
                <w:color w:val="000000"/>
                <w:sz w:val="24"/>
                <w:lang w:val="ru-RU"/>
              </w:rPr>
            </w:pPr>
            <w:r w:rsidRPr="00AB44B0">
              <w:rPr>
                <w:rFonts w:ascii="Times New Roman" w:hAnsi="Times New Roman"/>
                <w:color w:val="000000"/>
                <w:sz w:val="24"/>
                <w:lang w:val="ru-RU"/>
              </w:rPr>
              <w:t>07.09.2023</w:t>
            </w:r>
          </w:p>
        </w:tc>
        <w:tc>
          <w:tcPr>
            <w:tcW w:w="2897"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8423038</w:t>
              </w:r>
            </w:hyperlink>
          </w:p>
        </w:tc>
      </w:tr>
      <w:tr w:rsidR="00AB44B0" w:rsidRPr="00AB44B0" w:rsidTr="00AB44B0">
        <w:trPr>
          <w:trHeight w:val="144"/>
          <w:tblCellSpacing w:w="20" w:type="nil"/>
        </w:trPr>
        <w:tc>
          <w:tcPr>
            <w:tcW w:w="858" w:type="dxa"/>
            <w:tcMar>
              <w:top w:w="50" w:type="dxa"/>
              <w:left w:w="100" w:type="dxa"/>
            </w:tcMar>
            <w:vAlign w:val="center"/>
          </w:tcPr>
          <w:p w:rsidR="00AB44B0" w:rsidRDefault="00AB44B0">
            <w:pPr>
              <w:spacing w:after="0"/>
            </w:pPr>
            <w:r>
              <w:rPr>
                <w:rFonts w:ascii="Times New Roman" w:hAnsi="Times New Roman"/>
                <w:color w:val="000000"/>
                <w:sz w:val="24"/>
              </w:rPr>
              <w:t>6</w:t>
            </w:r>
          </w:p>
        </w:tc>
        <w:tc>
          <w:tcPr>
            <w:tcW w:w="4059"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Отработка умения определять тип текста (повествование, описание, рассуждение)</w:t>
            </w:r>
          </w:p>
        </w:tc>
        <w:tc>
          <w:tcPr>
            <w:tcW w:w="1128" w:type="dxa"/>
            <w:tcMar>
              <w:top w:w="50" w:type="dxa"/>
              <w:left w:w="100" w:type="dxa"/>
            </w:tcMar>
            <w:vAlign w:val="center"/>
          </w:tcPr>
          <w:p w:rsidR="00AB44B0" w:rsidRDefault="00AB44B0">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44B0" w:rsidRDefault="00AB44B0">
            <w:pPr>
              <w:spacing w:after="0"/>
              <w:ind w:left="135"/>
              <w:jc w:val="center"/>
            </w:pPr>
          </w:p>
        </w:tc>
        <w:tc>
          <w:tcPr>
            <w:tcW w:w="1910" w:type="dxa"/>
            <w:tcMar>
              <w:top w:w="50" w:type="dxa"/>
              <w:left w:w="100" w:type="dxa"/>
            </w:tcMar>
            <w:vAlign w:val="center"/>
          </w:tcPr>
          <w:p w:rsidR="00AB44B0" w:rsidRDefault="00AB44B0">
            <w:pPr>
              <w:spacing w:after="0"/>
              <w:ind w:left="135"/>
              <w:jc w:val="center"/>
            </w:pPr>
          </w:p>
        </w:tc>
        <w:tc>
          <w:tcPr>
            <w:tcW w:w="1347" w:type="dxa"/>
            <w:tcMar>
              <w:top w:w="50" w:type="dxa"/>
              <w:left w:w="100" w:type="dxa"/>
            </w:tcMar>
            <w:vAlign w:val="center"/>
          </w:tcPr>
          <w:p w:rsidR="00AB44B0" w:rsidRPr="00AB44B0" w:rsidRDefault="00AB44B0" w:rsidP="00AB44B0">
            <w:pPr>
              <w:jc w:val="center"/>
              <w:rPr>
                <w:rFonts w:ascii="Times New Roman" w:hAnsi="Times New Roman"/>
                <w:color w:val="000000"/>
                <w:sz w:val="24"/>
                <w:lang w:val="ru-RU"/>
              </w:rPr>
            </w:pPr>
            <w:r w:rsidRPr="00AB44B0">
              <w:rPr>
                <w:rFonts w:ascii="Times New Roman" w:hAnsi="Times New Roman"/>
                <w:color w:val="000000"/>
                <w:sz w:val="24"/>
                <w:lang w:val="ru-RU"/>
              </w:rPr>
              <w:t>08.09.2023</w:t>
            </w:r>
          </w:p>
        </w:tc>
        <w:tc>
          <w:tcPr>
            <w:tcW w:w="2897"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8423038</w:t>
              </w:r>
            </w:hyperlink>
          </w:p>
        </w:tc>
      </w:tr>
      <w:tr w:rsidR="00AB44B0" w:rsidRPr="00AB44B0" w:rsidTr="00AB44B0">
        <w:trPr>
          <w:trHeight w:val="144"/>
          <w:tblCellSpacing w:w="20" w:type="nil"/>
        </w:trPr>
        <w:tc>
          <w:tcPr>
            <w:tcW w:w="858" w:type="dxa"/>
            <w:tcMar>
              <w:top w:w="50" w:type="dxa"/>
              <w:left w:w="100" w:type="dxa"/>
            </w:tcMar>
            <w:vAlign w:val="center"/>
          </w:tcPr>
          <w:p w:rsidR="00AB44B0" w:rsidRDefault="00AB44B0">
            <w:pPr>
              <w:spacing w:after="0"/>
            </w:pPr>
            <w:r>
              <w:rPr>
                <w:rFonts w:ascii="Times New Roman" w:hAnsi="Times New Roman"/>
                <w:color w:val="000000"/>
                <w:sz w:val="24"/>
              </w:rPr>
              <w:t>7</w:t>
            </w:r>
          </w:p>
        </w:tc>
        <w:tc>
          <w:tcPr>
            <w:tcW w:w="4059" w:type="dxa"/>
            <w:tcMar>
              <w:top w:w="50" w:type="dxa"/>
              <w:left w:w="100" w:type="dxa"/>
            </w:tcMar>
            <w:vAlign w:val="center"/>
          </w:tcPr>
          <w:p w:rsidR="00AB44B0" w:rsidRDefault="00AB44B0">
            <w:pPr>
              <w:spacing w:after="0"/>
              <w:ind w:left="135"/>
            </w:pP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типов</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p>
        </w:tc>
        <w:tc>
          <w:tcPr>
            <w:tcW w:w="1128" w:type="dxa"/>
            <w:tcMar>
              <w:top w:w="50" w:type="dxa"/>
              <w:left w:w="100" w:type="dxa"/>
            </w:tcMar>
            <w:vAlign w:val="center"/>
          </w:tcPr>
          <w:p w:rsidR="00AB44B0" w:rsidRDefault="00AB44B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44B0" w:rsidRDefault="00AB44B0">
            <w:pPr>
              <w:spacing w:after="0"/>
              <w:ind w:left="135"/>
              <w:jc w:val="center"/>
            </w:pPr>
          </w:p>
        </w:tc>
        <w:tc>
          <w:tcPr>
            <w:tcW w:w="1910" w:type="dxa"/>
            <w:tcMar>
              <w:top w:w="50" w:type="dxa"/>
              <w:left w:w="100" w:type="dxa"/>
            </w:tcMar>
            <w:vAlign w:val="center"/>
          </w:tcPr>
          <w:p w:rsidR="00AB44B0" w:rsidRDefault="00AB44B0">
            <w:pPr>
              <w:spacing w:after="0"/>
              <w:ind w:left="135"/>
              <w:jc w:val="center"/>
            </w:pPr>
          </w:p>
        </w:tc>
        <w:tc>
          <w:tcPr>
            <w:tcW w:w="1347" w:type="dxa"/>
            <w:tcMar>
              <w:top w:w="50" w:type="dxa"/>
              <w:left w:w="100" w:type="dxa"/>
            </w:tcMar>
            <w:vAlign w:val="center"/>
          </w:tcPr>
          <w:p w:rsidR="00AB44B0" w:rsidRPr="00AB44B0" w:rsidRDefault="00AB44B0" w:rsidP="00AB44B0">
            <w:pPr>
              <w:jc w:val="center"/>
              <w:rPr>
                <w:rFonts w:ascii="Times New Roman" w:hAnsi="Times New Roman"/>
                <w:color w:val="000000"/>
                <w:sz w:val="24"/>
                <w:lang w:val="ru-RU"/>
              </w:rPr>
            </w:pPr>
            <w:r w:rsidRPr="00AB44B0">
              <w:rPr>
                <w:rFonts w:ascii="Times New Roman" w:hAnsi="Times New Roman"/>
                <w:color w:val="000000"/>
                <w:sz w:val="24"/>
                <w:lang w:val="ru-RU"/>
              </w:rPr>
              <w:t>11.09.2023</w:t>
            </w:r>
          </w:p>
        </w:tc>
        <w:tc>
          <w:tcPr>
            <w:tcW w:w="2897"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8423038</w:t>
              </w:r>
            </w:hyperlink>
          </w:p>
        </w:tc>
      </w:tr>
      <w:tr w:rsidR="00AB44B0" w:rsidRPr="00AB44B0" w:rsidTr="00AB44B0">
        <w:trPr>
          <w:trHeight w:val="144"/>
          <w:tblCellSpacing w:w="20" w:type="nil"/>
        </w:trPr>
        <w:tc>
          <w:tcPr>
            <w:tcW w:w="858" w:type="dxa"/>
            <w:tcMar>
              <w:top w:w="50" w:type="dxa"/>
              <w:left w:w="100" w:type="dxa"/>
            </w:tcMar>
            <w:vAlign w:val="center"/>
          </w:tcPr>
          <w:p w:rsidR="00AB44B0" w:rsidRDefault="00AB44B0">
            <w:pPr>
              <w:spacing w:after="0"/>
            </w:pPr>
            <w:r>
              <w:rPr>
                <w:rFonts w:ascii="Times New Roman" w:hAnsi="Times New Roman"/>
                <w:color w:val="000000"/>
                <w:sz w:val="24"/>
              </w:rPr>
              <w:t>8</w:t>
            </w:r>
          </w:p>
        </w:tc>
        <w:tc>
          <w:tcPr>
            <w:tcW w:w="4059"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 xml:space="preserve">Корректирование текстов с нарушенным порядком </w:t>
            </w:r>
            <w:r w:rsidRPr="00FF4629">
              <w:rPr>
                <w:rFonts w:ascii="Times New Roman" w:hAnsi="Times New Roman"/>
                <w:color w:val="000000"/>
                <w:sz w:val="24"/>
                <w:lang w:val="ru-RU"/>
              </w:rPr>
              <w:lastRenderedPageBreak/>
              <w:t>предложений</w:t>
            </w:r>
          </w:p>
        </w:tc>
        <w:tc>
          <w:tcPr>
            <w:tcW w:w="1128" w:type="dxa"/>
            <w:tcMar>
              <w:top w:w="50" w:type="dxa"/>
              <w:left w:w="100" w:type="dxa"/>
            </w:tcMar>
            <w:vAlign w:val="center"/>
          </w:tcPr>
          <w:p w:rsidR="00AB44B0" w:rsidRDefault="00AB44B0">
            <w:pPr>
              <w:spacing w:after="0"/>
              <w:ind w:left="135"/>
              <w:jc w:val="center"/>
            </w:pPr>
            <w:r w:rsidRPr="00FF46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B44B0" w:rsidRDefault="00AB44B0">
            <w:pPr>
              <w:spacing w:after="0"/>
              <w:ind w:left="135"/>
              <w:jc w:val="center"/>
            </w:pPr>
          </w:p>
        </w:tc>
        <w:tc>
          <w:tcPr>
            <w:tcW w:w="1910" w:type="dxa"/>
            <w:tcMar>
              <w:top w:w="50" w:type="dxa"/>
              <w:left w:w="100" w:type="dxa"/>
            </w:tcMar>
            <w:vAlign w:val="center"/>
          </w:tcPr>
          <w:p w:rsidR="00AB44B0" w:rsidRDefault="00AB44B0">
            <w:pPr>
              <w:spacing w:after="0"/>
              <w:ind w:left="135"/>
              <w:jc w:val="center"/>
            </w:pPr>
          </w:p>
        </w:tc>
        <w:tc>
          <w:tcPr>
            <w:tcW w:w="1347" w:type="dxa"/>
            <w:tcMar>
              <w:top w:w="50" w:type="dxa"/>
              <w:left w:w="100" w:type="dxa"/>
            </w:tcMar>
            <w:vAlign w:val="center"/>
          </w:tcPr>
          <w:p w:rsidR="00AB44B0" w:rsidRPr="00AB44B0" w:rsidRDefault="00AB44B0" w:rsidP="00AB44B0">
            <w:pPr>
              <w:jc w:val="center"/>
              <w:rPr>
                <w:rFonts w:ascii="Times New Roman" w:hAnsi="Times New Roman"/>
                <w:color w:val="000000"/>
                <w:sz w:val="24"/>
                <w:lang w:val="ru-RU"/>
              </w:rPr>
            </w:pPr>
            <w:r w:rsidRPr="00AB44B0">
              <w:rPr>
                <w:rFonts w:ascii="Times New Roman" w:hAnsi="Times New Roman"/>
                <w:color w:val="000000"/>
                <w:sz w:val="24"/>
                <w:lang w:val="ru-RU"/>
              </w:rPr>
              <w:t>12.09.2023</w:t>
            </w:r>
          </w:p>
        </w:tc>
        <w:tc>
          <w:tcPr>
            <w:tcW w:w="2897"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84239</w:t>
              </w:r>
              <w:r>
                <w:rPr>
                  <w:rFonts w:ascii="Times New Roman" w:hAnsi="Times New Roman"/>
                  <w:color w:val="0000FF"/>
                  <w:u w:val="single"/>
                </w:rPr>
                <w:t>ca</w:t>
              </w:r>
            </w:hyperlink>
          </w:p>
        </w:tc>
      </w:tr>
      <w:tr w:rsidR="00AB44B0" w:rsidRPr="00AB44B0" w:rsidTr="00AB44B0">
        <w:trPr>
          <w:trHeight w:val="144"/>
          <w:tblCellSpacing w:w="20" w:type="nil"/>
        </w:trPr>
        <w:tc>
          <w:tcPr>
            <w:tcW w:w="858" w:type="dxa"/>
            <w:tcMar>
              <w:top w:w="50" w:type="dxa"/>
              <w:left w:w="100" w:type="dxa"/>
            </w:tcMar>
            <w:vAlign w:val="center"/>
          </w:tcPr>
          <w:p w:rsidR="00AB44B0" w:rsidRDefault="00AB44B0">
            <w:pPr>
              <w:spacing w:after="0"/>
            </w:pPr>
            <w:r>
              <w:rPr>
                <w:rFonts w:ascii="Times New Roman" w:hAnsi="Times New Roman"/>
                <w:color w:val="000000"/>
                <w:sz w:val="24"/>
              </w:rPr>
              <w:lastRenderedPageBreak/>
              <w:t>9</w:t>
            </w:r>
          </w:p>
        </w:tc>
        <w:tc>
          <w:tcPr>
            <w:tcW w:w="4059" w:type="dxa"/>
            <w:tcMar>
              <w:top w:w="50" w:type="dxa"/>
              <w:left w:w="100" w:type="dxa"/>
            </w:tcMar>
            <w:vAlign w:val="center"/>
          </w:tcPr>
          <w:p w:rsidR="00AB44B0" w:rsidRDefault="00AB44B0">
            <w:pPr>
              <w:spacing w:after="0"/>
              <w:ind w:left="135"/>
            </w:pPr>
            <w:proofErr w:type="spellStart"/>
            <w:r>
              <w:rPr>
                <w:rFonts w:ascii="Times New Roman" w:hAnsi="Times New Roman"/>
                <w:color w:val="000000"/>
                <w:sz w:val="24"/>
              </w:rPr>
              <w:t>Предложение</w:t>
            </w:r>
            <w:proofErr w:type="spellEnd"/>
          </w:p>
        </w:tc>
        <w:tc>
          <w:tcPr>
            <w:tcW w:w="1128" w:type="dxa"/>
            <w:tcMar>
              <w:top w:w="50" w:type="dxa"/>
              <w:left w:w="100" w:type="dxa"/>
            </w:tcMar>
            <w:vAlign w:val="center"/>
          </w:tcPr>
          <w:p w:rsidR="00AB44B0" w:rsidRDefault="00AB44B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44B0" w:rsidRDefault="00AB44B0">
            <w:pPr>
              <w:spacing w:after="0"/>
              <w:ind w:left="135"/>
              <w:jc w:val="center"/>
            </w:pPr>
          </w:p>
        </w:tc>
        <w:tc>
          <w:tcPr>
            <w:tcW w:w="1910" w:type="dxa"/>
            <w:tcMar>
              <w:top w:w="50" w:type="dxa"/>
              <w:left w:w="100" w:type="dxa"/>
            </w:tcMar>
            <w:vAlign w:val="center"/>
          </w:tcPr>
          <w:p w:rsidR="00AB44B0" w:rsidRDefault="00AB44B0">
            <w:pPr>
              <w:spacing w:after="0"/>
              <w:ind w:left="135"/>
              <w:jc w:val="center"/>
            </w:pPr>
          </w:p>
        </w:tc>
        <w:tc>
          <w:tcPr>
            <w:tcW w:w="1347" w:type="dxa"/>
            <w:tcMar>
              <w:top w:w="50" w:type="dxa"/>
              <w:left w:w="100" w:type="dxa"/>
            </w:tcMar>
            <w:vAlign w:val="center"/>
          </w:tcPr>
          <w:p w:rsidR="00AB44B0" w:rsidRPr="00AB44B0" w:rsidRDefault="00AB44B0" w:rsidP="00AB44B0">
            <w:pPr>
              <w:jc w:val="center"/>
              <w:rPr>
                <w:rFonts w:ascii="Times New Roman" w:hAnsi="Times New Roman"/>
                <w:color w:val="000000"/>
                <w:sz w:val="24"/>
                <w:lang w:val="ru-RU"/>
              </w:rPr>
            </w:pPr>
            <w:r w:rsidRPr="00AB44B0">
              <w:rPr>
                <w:rFonts w:ascii="Times New Roman" w:hAnsi="Times New Roman"/>
                <w:color w:val="000000"/>
                <w:sz w:val="24"/>
                <w:lang w:val="ru-RU"/>
              </w:rPr>
              <w:t>13.09.2023</w:t>
            </w:r>
          </w:p>
        </w:tc>
        <w:tc>
          <w:tcPr>
            <w:tcW w:w="2897"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8423682</w:t>
              </w:r>
            </w:hyperlink>
          </w:p>
        </w:tc>
      </w:tr>
      <w:tr w:rsidR="00AB44B0" w:rsidRPr="00AB44B0" w:rsidTr="00AB44B0">
        <w:trPr>
          <w:trHeight w:val="144"/>
          <w:tblCellSpacing w:w="20" w:type="nil"/>
        </w:trPr>
        <w:tc>
          <w:tcPr>
            <w:tcW w:w="858" w:type="dxa"/>
            <w:tcMar>
              <w:top w:w="50" w:type="dxa"/>
              <w:left w:w="100" w:type="dxa"/>
            </w:tcMar>
            <w:vAlign w:val="center"/>
          </w:tcPr>
          <w:p w:rsidR="00AB44B0" w:rsidRDefault="00AB44B0">
            <w:pPr>
              <w:spacing w:after="0"/>
            </w:pPr>
            <w:r>
              <w:rPr>
                <w:rFonts w:ascii="Times New Roman" w:hAnsi="Times New Roman"/>
                <w:color w:val="000000"/>
                <w:sz w:val="24"/>
              </w:rPr>
              <w:t>10</w:t>
            </w:r>
          </w:p>
        </w:tc>
        <w:tc>
          <w:tcPr>
            <w:tcW w:w="4059"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Виды предложений по цели высказывания и интонации. Коллективное составление рассказа по картине К. Е. Маковского "Дети, бегущие от грозы"</w:t>
            </w:r>
          </w:p>
        </w:tc>
        <w:tc>
          <w:tcPr>
            <w:tcW w:w="1128" w:type="dxa"/>
            <w:tcMar>
              <w:top w:w="50" w:type="dxa"/>
              <w:left w:w="100" w:type="dxa"/>
            </w:tcMar>
            <w:vAlign w:val="center"/>
          </w:tcPr>
          <w:p w:rsidR="00AB44B0" w:rsidRDefault="00AB44B0">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44B0" w:rsidRDefault="00AB44B0">
            <w:pPr>
              <w:spacing w:after="0"/>
              <w:ind w:left="135"/>
              <w:jc w:val="center"/>
            </w:pPr>
          </w:p>
        </w:tc>
        <w:tc>
          <w:tcPr>
            <w:tcW w:w="1910" w:type="dxa"/>
            <w:tcMar>
              <w:top w:w="50" w:type="dxa"/>
              <w:left w:w="100" w:type="dxa"/>
            </w:tcMar>
            <w:vAlign w:val="center"/>
          </w:tcPr>
          <w:p w:rsidR="00AB44B0" w:rsidRDefault="00AB44B0">
            <w:pPr>
              <w:spacing w:after="0"/>
              <w:ind w:left="135"/>
              <w:jc w:val="center"/>
            </w:pPr>
          </w:p>
        </w:tc>
        <w:tc>
          <w:tcPr>
            <w:tcW w:w="1347" w:type="dxa"/>
            <w:tcMar>
              <w:top w:w="50" w:type="dxa"/>
              <w:left w:w="100" w:type="dxa"/>
            </w:tcMar>
            <w:vAlign w:val="center"/>
          </w:tcPr>
          <w:p w:rsidR="00AB44B0" w:rsidRPr="00AB44B0" w:rsidRDefault="00AB44B0" w:rsidP="00AB44B0">
            <w:pPr>
              <w:jc w:val="center"/>
              <w:rPr>
                <w:rFonts w:ascii="Times New Roman" w:hAnsi="Times New Roman"/>
                <w:color w:val="000000"/>
                <w:sz w:val="24"/>
                <w:lang w:val="ru-RU"/>
              </w:rPr>
            </w:pPr>
            <w:r w:rsidRPr="00AB44B0">
              <w:rPr>
                <w:rFonts w:ascii="Times New Roman" w:hAnsi="Times New Roman"/>
                <w:color w:val="000000"/>
                <w:sz w:val="24"/>
                <w:lang w:val="ru-RU"/>
              </w:rPr>
              <w:t>14.09.2023</w:t>
            </w:r>
          </w:p>
        </w:tc>
        <w:tc>
          <w:tcPr>
            <w:tcW w:w="2897"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8423826</w:t>
              </w:r>
            </w:hyperlink>
          </w:p>
        </w:tc>
      </w:tr>
      <w:tr w:rsidR="00AB44B0" w:rsidRPr="00AB44B0" w:rsidTr="00AB44B0">
        <w:trPr>
          <w:trHeight w:val="144"/>
          <w:tblCellSpacing w:w="20" w:type="nil"/>
        </w:trPr>
        <w:tc>
          <w:tcPr>
            <w:tcW w:w="858" w:type="dxa"/>
            <w:tcMar>
              <w:top w:w="50" w:type="dxa"/>
              <w:left w:w="100" w:type="dxa"/>
            </w:tcMar>
            <w:vAlign w:val="center"/>
          </w:tcPr>
          <w:p w:rsidR="00AB44B0" w:rsidRDefault="00AB44B0">
            <w:pPr>
              <w:spacing w:after="0"/>
            </w:pPr>
            <w:r>
              <w:rPr>
                <w:rFonts w:ascii="Times New Roman" w:hAnsi="Times New Roman"/>
                <w:color w:val="000000"/>
                <w:sz w:val="24"/>
              </w:rPr>
              <w:t>11</w:t>
            </w:r>
          </w:p>
        </w:tc>
        <w:tc>
          <w:tcPr>
            <w:tcW w:w="4059"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Обобщение знаний о видах предложений. Предложения с обращениями (общее представление)</w:t>
            </w:r>
          </w:p>
        </w:tc>
        <w:tc>
          <w:tcPr>
            <w:tcW w:w="1128" w:type="dxa"/>
            <w:tcMar>
              <w:top w:w="50" w:type="dxa"/>
              <w:left w:w="100" w:type="dxa"/>
            </w:tcMar>
            <w:vAlign w:val="center"/>
          </w:tcPr>
          <w:p w:rsidR="00AB44B0" w:rsidRDefault="00AB44B0">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44B0" w:rsidRDefault="00AB44B0">
            <w:pPr>
              <w:spacing w:after="0"/>
              <w:ind w:left="135"/>
              <w:jc w:val="center"/>
            </w:pPr>
          </w:p>
        </w:tc>
        <w:tc>
          <w:tcPr>
            <w:tcW w:w="1910" w:type="dxa"/>
            <w:tcMar>
              <w:top w:w="50" w:type="dxa"/>
              <w:left w:w="100" w:type="dxa"/>
            </w:tcMar>
            <w:vAlign w:val="center"/>
          </w:tcPr>
          <w:p w:rsidR="00AB44B0" w:rsidRDefault="00AB44B0">
            <w:pPr>
              <w:spacing w:after="0"/>
              <w:ind w:left="135"/>
              <w:jc w:val="center"/>
            </w:pPr>
          </w:p>
        </w:tc>
        <w:tc>
          <w:tcPr>
            <w:tcW w:w="1347" w:type="dxa"/>
            <w:tcMar>
              <w:top w:w="50" w:type="dxa"/>
              <w:left w:w="100" w:type="dxa"/>
            </w:tcMar>
            <w:vAlign w:val="center"/>
          </w:tcPr>
          <w:p w:rsidR="00AB44B0" w:rsidRPr="00AB44B0" w:rsidRDefault="00AB44B0" w:rsidP="00AB44B0">
            <w:pPr>
              <w:jc w:val="center"/>
              <w:rPr>
                <w:rFonts w:ascii="Times New Roman" w:hAnsi="Times New Roman"/>
                <w:color w:val="000000"/>
                <w:sz w:val="24"/>
                <w:lang w:val="ru-RU"/>
              </w:rPr>
            </w:pPr>
            <w:r w:rsidRPr="00AB44B0">
              <w:rPr>
                <w:rFonts w:ascii="Times New Roman" w:hAnsi="Times New Roman"/>
                <w:color w:val="000000"/>
                <w:sz w:val="24"/>
                <w:lang w:val="ru-RU"/>
              </w:rPr>
              <w:t>15.09.2023</w:t>
            </w:r>
          </w:p>
        </w:tc>
        <w:tc>
          <w:tcPr>
            <w:tcW w:w="2897"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8428268</w:t>
              </w:r>
            </w:hyperlink>
          </w:p>
        </w:tc>
      </w:tr>
      <w:tr w:rsidR="00AB44B0" w:rsidRPr="00AB44B0" w:rsidTr="00AB44B0">
        <w:trPr>
          <w:trHeight w:val="144"/>
          <w:tblCellSpacing w:w="20" w:type="nil"/>
        </w:trPr>
        <w:tc>
          <w:tcPr>
            <w:tcW w:w="858" w:type="dxa"/>
            <w:tcMar>
              <w:top w:w="50" w:type="dxa"/>
              <w:left w:w="100" w:type="dxa"/>
            </w:tcMar>
            <w:vAlign w:val="center"/>
          </w:tcPr>
          <w:p w:rsidR="00AB44B0" w:rsidRDefault="00AB44B0">
            <w:pPr>
              <w:spacing w:after="0"/>
            </w:pPr>
            <w:r>
              <w:rPr>
                <w:rFonts w:ascii="Times New Roman" w:hAnsi="Times New Roman"/>
                <w:color w:val="000000"/>
                <w:sz w:val="24"/>
              </w:rPr>
              <w:t>12</w:t>
            </w:r>
          </w:p>
        </w:tc>
        <w:tc>
          <w:tcPr>
            <w:tcW w:w="4059" w:type="dxa"/>
            <w:tcMar>
              <w:top w:w="50" w:type="dxa"/>
              <w:left w:w="100" w:type="dxa"/>
            </w:tcMar>
            <w:vAlign w:val="center"/>
          </w:tcPr>
          <w:p w:rsidR="00AB44B0" w:rsidRDefault="00AB44B0">
            <w:pPr>
              <w:spacing w:after="0"/>
              <w:ind w:left="135"/>
            </w:pPr>
            <w:proofErr w:type="spellStart"/>
            <w:r>
              <w:rPr>
                <w:rFonts w:ascii="Times New Roman" w:hAnsi="Times New Roman"/>
                <w:color w:val="000000"/>
                <w:sz w:val="24"/>
              </w:rPr>
              <w:t>Связь</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предложении</w:t>
            </w:r>
            <w:proofErr w:type="spellEnd"/>
          </w:p>
        </w:tc>
        <w:tc>
          <w:tcPr>
            <w:tcW w:w="1128" w:type="dxa"/>
            <w:tcMar>
              <w:top w:w="50" w:type="dxa"/>
              <w:left w:w="100" w:type="dxa"/>
            </w:tcMar>
            <w:vAlign w:val="center"/>
          </w:tcPr>
          <w:p w:rsidR="00AB44B0" w:rsidRDefault="00AB44B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44B0" w:rsidRDefault="00AB44B0">
            <w:pPr>
              <w:spacing w:after="0"/>
              <w:ind w:left="135"/>
              <w:jc w:val="center"/>
            </w:pPr>
          </w:p>
        </w:tc>
        <w:tc>
          <w:tcPr>
            <w:tcW w:w="1910" w:type="dxa"/>
            <w:tcMar>
              <w:top w:w="50" w:type="dxa"/>
              <w:left w:w="100" w:type="dxa"/>
            </w:tcMar>
            <w:vAlign w:val="center"/>
          </w:tcPr>
          <w:p w:rsidR="00AB44B0" w:rsidRDefault="00AB44B0">
            <w:pPr>
              <w:spacing w:after="0"/>
              <w:ind w:left="135"/>
              <w:jc w:val="center"/>
            </w:pPr>
          </w:p>
        </w:tc>
        <w:tc>
          <w:tcPr>
            <w:tcW w:w="1347" w:type="dxa"/>
            <w:tcMar>
              <w:top w:w="50" w:type="dxa"/>
              <w:left w:w="100" w:type="dxa"/>
            </w:tcMar>
            <w:vAlign w:val="center"/>
          </w:tcPr>
          <w:p w:rsidR="00AB44B0" w:rsidRPr="00AB44B0" w:rsidRDefault="00AB44B0" w:rsidP="00AB44B0">
            <w:pPr>
              <w:jc w:val="center"/>
              <w:rPr>
                <w:rFonts w:ascii="Times New Roman" w:hAnsi="Times New Roman"/>
                <w:color w:val="000000"/>
                <w:sz w:val="24"/>
                <w:lang w:val="ru-RU"/>
              </w:rPr>
            </w:pPr>
            <w:r w:rsidRPr="00AB44B0">
              <w:rPr>
                <w:rFonts w:ascii="Times New Roman" w:hAnsi="Times New Roman"/>
                <w:color w:val="000000"/>
                <w:sz w:val="24"/>
                <w:lang w:val="ru-RU"/>
              </w:rPr>
              <w:t>18.09.2023</w:t>
            </w:r>
          </w:p>
        </w:tc>
        <w:tc>
          <w:tcPr>
            <w:tcW w:w="2897"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8423682</w:t>
              </w:r>
            </w:hyperlink>
          </w:p>
        </w:tc>
      </w:tr>
      <w:tr w:rsidR="00AB44B0" w:rsidRPr="00AB44B0" w:rsidTr="00AB44B0">
        <w:trPr>
          <w:trHeight w:val="144"/>
          <w:tblCellSpacing w:w="20" w:type="nil"/>
        </w:trPr>
        <w:tc>
          <w:tcPr>
            <w:tcW w:w="858" w:type="dxa"/>
            <w:tcMar>
              <w:top w:w="50" w:type="dxa"/>
              <w:left w:w="100" w:type="dxa"/>
            </w:tcMar>
            <w:vAlign w:val="center"/>
          </w:tcPr>
          <w:p w:rsidR="00AB44B0" w:rsidRDefault="00AB44B0">
            <w:pPr>
              <w:spacing w:after="0"/>
            </w:pPr>
            <w:r>
              <w:rPr>
                <w:rFonts w:ascii="Times New Roman" w:hAnsi="Times New Roman"/>
                <w:color w:val="000000"/>
                <w:sz w:val="24"/>
              </w:rPr>
              <w:t>13</w:t>
            </w:r>
          </w:p>
        </w:tc>
        <w:tc>
          <w:tcPr>
            <w:tcW w:w="4059" w:type="dxa"/>
            <w:tcMar>
              <w:top w:w="50" w:type="dxa"/>
              <w:left w:w="100" w:type="dxa"/>
            </w:tcMar>
            <w:vAlign w:val="center"/>
          </w:tcPr>
          <w:p w:rsidR="00AB44B0" w:rsidRDefault="00AB44B0">
            <w:pPr>
              <w:spacing w:after="0"/>
              <w:ind w:left="135"/>
            </w:pPr>
            <w:proofErr w:type="spellStart"/>
            <w:r>
              <w:rPr>
                <w:rFonts w:ascii="Times New Roman" w:hAnsi="Times New Roman"/>
                <w:color w:val="000000"/>
                <w:sz w:val="24"/>
              </w:rPr>
              <w:t>Главные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члены</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предложения</w:t>
            </w:r>
            <w:proofErr w:type="spellEnd"/>
          </w:p>
        </w:tc>
        <w:tc>
          <w:tcPr>
            <w:tcW w:w="1128" w:type="dxa"/>
            <w:tcMar>
              <w:top w:w="50" w:type="dxa"/>
              <w:left w:w="100" w:type="dxa"/>
            </w:tcMar>
            <w:vAlign w:val="center"/>
          </w:tcPr>
          <w:p w:rsidR="00AB44B0" w:rsidRDefault="00AB44B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44B0" w:rsidRDefault="00AB44B0">
            <w:pPr>
              <w:spacing w:after="0"/>
              <w:ind w:left="135"/>
              <w:jc w:val="center"/>
            </w:pPr>
          </w:p>
        </w:tc>
        <w:tc>
          <w:tcPr>
            <w:tcW w:w="1910" w:type="dxa"/>
            <w:tcMar>
              <w:top w:w="50" w:type="dxa"/>
              <w:left w:w="100" w:type="dxa"/>
            </w:tcMar>
            <w:vAlign w:val="center"/>
          </w:tcPr>
          <w:p w:rsidR="00AB44B0" w:rsidRDefault="00AB44B0">
            <w:pPr>
              <w:spacing w:after="0"/>
              <w:ind w:left="135"/>
              <w:jc w:val="center"/>
            </w:pPr>
          </w:p>
        </w:tc>
        <w:tc>
          <w:tcPr>
            <w:tcW w:w="1347" w:type="dxa"/>
            <w:tcMar>
              <w:top w:w="50" w:type="dxa"/>
              <w:left w:w="100" w:type="dxa"/>
            </w:tcMar>
            <w:vAlign w:val="center"/>
          </w:tcPr>
          <w:p w:rsidR="00AB44B0" w:rsidRPr="00AB44B0" w:rsidRDefault="00AB44B0" w:rsidP="00AB44B0">
            <w:pPr>
              <w:jc w:val="center"/>
              <w:rPr>
                <w:rFonts w:ascii="Times New Roman" w:hAnsi="Times New Roman"/>
                <w:color w:val="000000"/>
                <w:sz w:val="24"/>
                <w:lang w:val="ru-RU"/>
              </w:rPr>
            </w:pPr>
            <w:r w:rsidRPr="00AB44B0">
              <w:rPr>
                <w:rFonts w:ascii="Times New Roman" w:hAnsi="Times New Roman"/>
                <w:color w:val="000000"/>
                <w:sz w:val="24"/>
                <w:lang w:val="ru-RU"/>
              </w:rPr>
              <w:t>19.09.2023</w:t>
            </w:r>
          </w:p>
        </w:tc>
        <w:tc>
          <w:tcPr>
            <w:tcW w:w="2897"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8423</w:t>
              </w:r>
              <w:r>
                <w:rPr>
                  <w:rFonts w:ascii="Times New Roman" w:hAnsi="Times New Roman"/>
                  <w:color w:val="0000FF"/>
                  <w:u w:val="single"/>
                </w:rPr>
                <w:t>d</w:t>
              </w:r>
              <w:r w:rsidRPr="00FF4629">
                <w:rPr>
                  <w:rFonts w:ascii="Times New Roman" w:hAnsi="Times New Roman"/>
                  <w:color w:val="0000FF"/>
                  <w:u w:val="single"/>
                  <w:lang w:val="ru-RU"/>
                </w:rPr>
                <w:t>3</w:t>
              </w:r>
              <w:r>
                <w:rPr>
                  <w:rFonts w:ascii="Times New Roman" w:hAnsi="Times New Roman"/>
                  <w:color w:val="0000FF"/>
                  <w:u w:val="single"/>
                </w:rPr>
                <w:t>a</w:t>
              </w:r>
            </w:hyperlink>
          </w:p>
        </w:tc>
      </w:tr>
      <w:tr w:rsidR="00AB44B0" w:rsidRPr="00AB44B0" w:rsidTr="00AB44B0">
        <w:trPr>
          <w:trHeight w:val="144"/>
          <w:tblCellSpacing w:w="20" w:type="nil"/>
        </w:trPr>
        <w:tc>
          <w:tcPr>
            <w:tcW w:w="858" w:type="dxa"/>
            <w:tcMar>
              <w:top w:w="50" w:type="dxa"/>
              <w:left w:w="100" w:type="dxa"/>
            </w:tcMar>
            <w:vAlign w:val="center"/>
          </w:tcPr>
          <w:p w:rsidR="00AB44B0" w:rsidRDefault="00AB44B0">
            <w:pPr>
              <w:spacing w:after="0"/>
            </w:pPr>
            <w:r>
              <w:rPr>
                <w:rFonts w:ascii="Times New Roman" w:hAnsi="Times New Roman"/>
                <w:color w:val="000000"/>
                <w:sz w:val="24"/>
              </w:rPr>
              <w:t>14</w:t>
            </w:r>
          </w:p>
        </w:tc>
        <w:tc>
          <w:tcPr>
            <w:tcW w:w="4059" w:type="dxa"/>
            <w:tcMar>
              <w:top w:w="50" w:type="dxa"/>
              <w:left w:w="100" w:type="dxa"/>
            </w:tcMar>
            <w:vAlign w:val="center"/>
          </w:tcPr>
          <w:p w:rsidR="00AB44B0" w:rsidRDefault="00AB44B0">
            <w:pPr>
              <w:spacing w:after="0"/>
              <w:ind w:left="135"/>
            </w:pPr>
            <w:proofErr w:type="spellStart"/>
            <w:r>
              <w:rPr>
                <w:rFonts w:ascii="Times New Roman" w:hAnsi="Times New Roman"/>
                <w:color w:val="000000"/>
                <w:sz w:val="24"/>
              </w:rPr>
              <w:t>Подлежащее</w:t>
            </w:r>
            <w:proofErr w:type="spellEnd"/>
          </w:p>
        </w:tc>
        <w:tc>
          <w:tcPr>
            <w:tcW w:w="1128" w:type="dxa"/>
            <w:tcMar>
              <w:top w:w="50" w:type="dxa"/>
              <w:left w:w="100" w:type="dxa"/>
            </w:tcMar>
            <w:vAlign w:val="center"/>
          </w:tcPr>
          <w:p w:rsidR="00AB44B0" w:rsidRDefault="00AB44B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44B0" w:rsidRDefault="00AB44B0">
            <w:pPr>
              <w:spacing w:after="0"/>
              <w:ind w:left="135"/>
              <w:jc w:val="center"/>
            </w:pPr>
          </w:p>
        </w:tc>
        <w:tc>
          <w:tcPr>
            <w:tcW w:w="1910" w:type="dxa"/>
            <w:tcMar>
              <w:top w:w="50" w:type="dxa"/>
              <w:left w:w="100" w:type="dxa"/>
            </w:tcMar>
            <w:vAlign w:val="center"/>
          </w:tcPr>
          <w:p w:rsidR="00AB44B0" w:rsidRDefault="00AB44B0">
            <w:pPr>
              <w:spacing w:after="0"/>
              <w:ind w:left="135"/>
              <w:jc w:val="center"/>
            </w:pPr>
          </w:p>
        </w:tc>
        <w:tc>
          <w:tcPr>
            <w:tcW w:w="1347" w:type="dxa"/>
            <w:tcMar>
              <w:top w:w="50" w:type="dxa"/>
              <w:left w:w="100" w:type="dxa"/>
            </w:tcMar>
            <w:vAlign w:val="center"/>
          </w:tcPr>
          <w:p w:rsidR="00AB44B0" w:rsidRPr="00AB44B0" w:rsidRDefault="00AB44B0" w:rsidP="00AB44B0">
            <w:pPr>
              <w:jc w:val="center"/>
              <w:rPr>
                <w:rFonts w:ascii="Times New Roman" w:hAnsi="Times New Roman"/>
                <w:color w:val="000000"/>
                <w:sz w:val="24"/>
                <w:lang w:val="ru-RU"/>
              </w:rPr>
            </w:pPr>
            <w:r w:rsidRPr="00AB44B0">
              <w:rPr>
                <w:rFonts w:ascii="Times New Roman" w:hAnsi="Times New Roman"/>
                <w:color w:val="000000"/>
                <w:sz w:val="24"/>
                <w:lang w:val="ru-RU"/>
              </w:rPr>
              <w:t>20.09.2023</w:t>
            </w:r>
          </w:p>
        </w:tc>
        <w:tc>
          <w:tcPr>
            <w:tcW w:w="2897"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84248</w:t>
              </w:r>
              <w:r>
                <w:rPr>
                  <w:rFonts w:ascii="Times New Roman" w:hAnsi="Times New Roman"/>
                  <w:color w:val="0000FF"/>
                  <w:u w:val="single"/>
                </w:rPr>
                <w:t>ca</w:t>
              </w:r>
            </w:hyperlink>
          </w:p>
        </w:tc>
      </w:tr>
      <w:tr w:rsidR="00AB44B0" w:rsidRPr="00AB44B0" w:rsidTr="00AB44B0">
        <w:trPr>
          <w:trHeight w:val="144"/>
          <w:tblCellSpacing w:w="20" w:type="nil"/>
        </w:trPr>
        <w:tc>
          <w:tcPr>
            <w:tcW w:w="858" w:type="dxa"/>
            <w:tcMar>
              <w:top w:w="50" w:type="dxa"/>
              <w:left w:w="100" w:type="dxa"/>
            </w:tcMar>
            <w:vAlign w:val="center"/>
          </w:tcPr>
          <w:p w:rsidR="00AB44B0" w:rsidRDefault="00AB44B0">
            <w:pPr>
              <w:spacing w:after="0"/>
            </w:pPr>
            <w:r>
              <w:rPr>
                <w:rFonts w:ascii="Times New Roman" w:hAnsi="Times New Roman"/>
                <w:color w:val="000000"/>
                <w:sz w:val="24"/>
              </w:rPr>
              <w:t>15</w:t>
            </w:r>
          </w:p>
        </w:tc>
        <w:tc>
          <w:tcPr>
            <w:tcW w:w="4059" w:type="dxa"/>
            <w:tcMar>
              <w:top w:w="50" w:type="dxa"/>
              <w:left w:w="100" w:type="dxa"/>
            </w:tcMar>
            <w:vAlign w:val="center"/>
          </w:tcPr>
          <w:p w:rsidR="00AB44B0" w:rsidRDefault="00AB44B0">
            <w:pPr>
              <w:spacing w:after="0"/>
              <w:ind w:left="135"/>
            </w:pPr>
            <w:proofErr w:type="spellStart"/>
            <w:r>
              <w:rPr>
                <w:rFonts w:ascii="Times New Roman" w:hAnsi="Times New Roman"/>
                <w:color w:val="000000"/>
                <w:sz w:val="24"/>
              </w:rPr>
              <w:t>Сказуемое</w:t>
            </w:r>
            <w:proofErr w:type="spellEnd"/>
          </w:p>
        </w:tc>
        <w:tc>
          <w:tcPr>
            <w:tcW w:w="1128" w:type="dxa"/>
            <w:tcMar>
              <w:top w:w="50" w:type="dxa"/>
              <w:left w:w="100" w:type="dxa"/>
            </w:tcMar>
            <w:vAlign w:val="center"/>
          </w:tcPr>
          <w:p w:rsidR="00AB44B0" w:rsidRDefault="00AB44B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44B0" w:rsidRDefault="00AB44B0">
            <w:pPr>
              <w:spacing w:after="0"/>
              <w:ind w:left="135"/>
              <w:jc w:val="center"/>
            </w:pPr>
          </w:p>
        </w:tc>
        <w:tc>
          <w:tcPr>
            <w:tcW w:w="1910" w:type="dxa"/>
            <w:tcMar>
              <w:top w:w="50" w:type="dxa"/>
              <w:left w:w="100" w:type="dxa"/>
            </w:tcMar>
            <w:vAlign w:val="center"/>
          </w:tcPr>
          <w:p w:rsidR="00AB44B0" w:rsidRDefault="00AB44B0">
            <w:pPr>
              <w:spacing w:after="0"/>
              <w:ind w:left="135"/>
              <w:jc w:val="center"/>
            </w:pPr>
          </w:p>
        </w:tc>
        <w:tc>
          <w:tcPr>
            <w:tcW w:w="1347" w:type="dxa"/>
            <w:tcMar>
              <w:top w:w="50" w:type="dxa"/>
              <w:left w:w="100" w:type="dxa"/>
            </w:tcMar>
            <w:vAlign w:val="center"/>
          </w:tcPr>
          <w:p w:rsidR="00AB44B0" w:rsidRPr="00AB44B0" w:rsidRDefault="00AB44B0" w:rsidP="00AB44B0">
            <w:pPr>
              <w:jc w:val="center"/>
              <w:rPr>
                <w:rFonts w:ascii="Times New Roman" w:hAnsi="Times New Roman"/>
                <w:color w:val="000000"/>
                <w:sz w:val="24"/>
                <w:lang w:val="ru-RU"/>
              </w:rPr>
            </w:pPr>
            <w:r w:rsidRPr="00AB44B0">
              <w:rPr>
                <w:rFonts w:ascii="Times New Roman" w:hAnsi="Times New Roman"/>
                <w:color w:val="000000"/>
                <w:sz w:val="24"/>
                <w:lang w:val="ru-RU"/>
              </w:rPr>
              <w:t>21.09.2023</w:t>
            </w:r>
          </w:p>
        </w:tc>
        <w:tc>
          <w:tcPr>
            <w:tcW w:w="2897"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8424</w:t>
              </w:r>
              <w:r>
                <w:rPr>
                  <w:rFonts w:ascii="Times New Roman" w:hAnsi="Times New Roman"/>
                  <w:color w:val="0000FF"/>
                  <w:u w:val="single"/>
                </w:rPr>
                <w:t>a</w:t>
              </w:r>
              <w:r w:rsidRPr="00FF4629">
                <w:rPr>
                  <w:rFonts w:ascii="Times New Roman" w:hAnsi="Times New Roman"/>
                  <w:color w:val="0000FF"/>
                  <w:u w:val="single"/>
                  <w:lang w:val="ru-RU"/>
                </w:rPr>
                <w:t>96</w:t>
              </w:r>
            </w:hyperlink>
          </w:p>
        </w:tc>
      </w:tr>
      <w:tr w:rsidR="00AB44B0" w:rsidRPr="00AB44B0" w:rsidTr="00AB44B0">
        <w:trPr>
          <w:trHeight w:val="144"/>
          <w:tblCellSpacing w:w="20" w:type="nil"/>
        </w:trPr>
        <w:tc>
          <w:tcPr>
            <w:tcW w:w="858" w:type="dxa"/>
            <w:tcMar>
              <w:top w:w="50" w:type="dxa"/>
              <w:left w:w="100" w:type="dxa"/>
            </w:tcMar>
            <w:vAlign w:val="center"/>
          </w:tcPr>
          <w:p w:rsidR="00AB44B0" w:rsidRDefault="00AB44B0">
            <w:pPr>
              <w:spacing w:after="0"/>
            </w:pPr>
            <w:r>
              <w:rPr>
                <w:rFonts w:ascii="Times New Roman" w:hAnsi="Times New Roman"/>
                <w:color w:val="000000"/>
                <w:sz w:val="24"/>
              </w:rPr>
              <w:t>16</w:t>
            </w:r>
          </w:p>
        </w:tc>
        <w:tc>
          <w:tcPr>
            <w:tcW w:w="4059" w:type="dxa"/>
            <w:tcMar>
              <w:top w:w="50" w:type="dxa"/>
              <w:left w:w="100" w:type="dxa"/>
            </w:tcMar>
            <w:vAlign w:val="center"/>
          </w:tcPr>
          <w:p w:rsidR="00AB44B0" w:rsidRDefault="00AB44B0">
            <w:pPr>
              <w:spacing w:after="0"/>
              <w:ind w:left="135"/>
            </w:pPr>
            <w:proofErr w:type="spellStart"/>
            <w:r>
              <w:rPr>
                <w:rFonts w:ascii="Times New Roman" w:hAnsi="Times New Roman"/>
                <w:color w:val="000000"/>
                <w:sz w:val="24"/>
              </w:rPr>
              <w:t>Подлежащее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сказуемое</w:t>
            </w:r>
            <w:proofErr w:type="spellEnd"/>
          </w:p>
        </w:tc>
        <w:tc>
          <w:tcPr>
            <w:tcW w:w="1128" w:type="dxa"/>
            <w:tcMar>
              <w:top w:w="50" w:type="dxa"/>
              <w:left w:w="100" w:type="dxa"/>
            </w:tcMar>
            <w:vAlign w:val="center"/>
          </w:tcPr>
          <w:p w:rsidR="00AB44B0" w:rsidRDefault="00AB44B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44B0" w:rsidRDefault="00AB44B0">
            <w:pPr>
              <w:spacing w:after="0"/>
              <w:ind w:left="135"/>
              <w:jc w:val="center"/>
            </w:pPr>
          </w:p>
        </w:tc>
        <w:tc>
          <w:tcPr>
            <w:tcW w:w="1910" w:type="dxa"/>
            <w:tcMar>
              <w:top w:w="50" w:type="dxa"/>
              <w:left w:w="100" w:type="dxa"/>
            </w:tcMar>
            <w:vAlign w:val="center"/>
          </w:tcPr>
          <w:p w:rsidR="00AB44B0" w:rsidRDefault="00AB44B0">
            <w:pPr>
              <w:spacing w:after="0"/>
              <w:ind w:left="135"/>
              <w:jc w:val="center"/>
            </w:pPr>
          </w:p>
        </w:tc>
        <w:tc>
          <w:tcPr>
            <w:tcW w:w="1347" w:type="dxa"/>
            <w:tcMar>
              <w:top w:w="50" w:type="dxa"/>
              <w:left w:w="100" w:type="dxa"/>
            </w:tcMar>
            <w:vAlign w:val="center"/>
          </w:tcPr>
          <w:p w:rsidR="00AB44B0" w:rsidRPr="00AB44B0" w:rsidRDefault="00AB44B0" w:rsidP="00AB44B0">
            <w:pPr>
              <w:jc w:val="center"/>
              <w:rPr>
                <w:rFonts w:ascii="Times New Roman" w:hAnsi="Times New Roman"/>
                <w:color w:val="000000"/>
                <w:sz w:val="24"/>
                <w:lang w:val="ru-RU"/>
              </w:rPr>
            </w:pPr>
            <w:r w:rsidRPr="00AB44B0">
              <w:rPr>
                <w:rFonts w:ascii="Times New Roman" w:hAnsi="Times New Roman"/>
                <w:color w:val="000000"/>
                <w:sz w:val="24"/>
                <w:lang w:val="ru-RU"/>
              </w:rPr>
              <w:t>22.09.2023</w:t>
            </w:r>
          </w:p>
        </w:tc>
        <w:tc>
          <w:tcPr>
            <w:tcW w:w="2897"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8424</w:t>
              </w:r>
              <w:r>
                <w:rPr>
                  <w:rFonts w:ascii="Times New Roman" w:hAnsi="Times New Roman"/>
                  <w:color w:val="0000FF"/>
                  <w:u w:val="single"/>
                </w:rPr>
                <w:t>d</w:t>
              </w:r>
              <w:r w:rsidRPr="00FF4629">
                <w:rPr>
                  <w:rFonts w:ascii="Times New Roman" w:hAnsi="Times New Roman"/>
                  <w:color w:val="0000FF"/>
                  <w:u w:val="single"/>
                  <w:lang w:val="ru-RU"/>
                </w:rPr>
                <w:t>3</w:t>
              </w:r>
              <w:r>
                <w:rPr>
                  <w:rFonts w:ascii="Times New Roman" w:hAnsi="Times New Roman"/>
                  <w:color w:val="0000FF"/>
                  <w:u w:val="single"/>
                </w:rPr>
                <w:t>e</w:t>
              </w:r>
            </w:hyperlink>
          </w:p>
        </w:tc>
      </w:tr>
      <w:tr w:rsidR="00AB44B0" w:rsidRPr="00AB44B0" w:rsidTr="00AB44B0">
        <w:trPr>
          <w:trHeight w:val="144"/>
          <w:tblCellSpacing w:w="20" w:type="nil"/>
        </w:trPr>
        <w:tc>
          <w:tcPr>
            <w:tcW w:w="858" w:type="dxa"/>
            <w:tcMar>
              <w:top w:w="50" w:type="dxa"/>
              <w:left w:w="100" w:type="dxa"/>
            </w:tcMar>
            <w:vAlign w:val="center"/>
          </w:tcPr>
          <w:p w:rsidR="00AB44B0" w:rsidRDefault="00AB44B0">
            <w:pPr>
              <w:spacing w:after="0"/>
            </w:pPr>
            <w:r>
              <w:rPr>
                <w:rFonts w:ascii="Times New Roman" w:hAnsi="Times New Roman"/>
                <w:color w:val="000000"/>
                <w:sz w:val="24"/>
              </w:rPr>
              <w:t>17</w:t>
            </w:r>
          </w:p>
        </w:tc>
        <w:tc>
          <w:tcPr>
            <w:tcW w:w="4059" w:type="dxa"/>
            <w:tcMar>
              <w:top w:w="50" w:type="dxa"/>
              <w:left w:w="100" w:type="dxa"/>
            </w:tcMar>
            <w:vAlign w:val="center"/>
          </w:tcPr>
          <w:p w:rsidR="00AB44B0" w:rsidRDefault="00AB44B0">
            <w:pPr>
              <w:spacing w:after="0"/>
              <w:ind w:left="135"/>
            </w:pPr>
            <w:proofErr w:type="spellStart"/>
            <w:r>
              <w:rPr>
                <w:rFonts w:ascii="Times New Roman" w:hAnsi="Times New Roman"/>
                <w:color w:val="000000"/>
                <w:sz w:val="24"/>
              </w:rPr>
              <w:t>Второстепенные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члены</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предложения</w:t>
            </w:r>
            <w:proofErr w:type="spellEnd"/>
          </w:p>
        </w:tc>
        <w:tc>
          <w:tcPr>
            <w:tcW w:w="1128" w:type="dxa"/>
            <w:tcMar>
              <w:top w:w="50" w:type="dxa"/>
              <w:left w:w="100" w:type="dxa"/>
            </w:tcMar>
            <w:vAlign w:val="center"/>
          </w:tcPr>
          <w:p w:rsidR="00AB44B0" w:rsidRDefault="00AB44B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44B0" w:rsidRDefault="00AB44B0">
            <w:pPr>
              <w:spacing w:after="0"/>
              <w:ind w:left="135"/>
              <w:jc w:val="center"/>
            </w:pPr>
          </w:p>
        </w:tc>
        <w:tc>
          <w:tcPr>
            <w:tcW w:w="1910" w:type="dxa"/>
            <w:tcMar>
              <w:top w:w="50" w:type="dxa"/>
              <w:left w:w="100" w:type="dxa"/>
            </w:tcMar>
            <w:vAlign w:val="center"/>
          </w:tcPr>
          <w:p w:rsidR="00AB44B0" w:rsidRDefault="00AB44B0">
            <w:pPr>
              <w:spacing w:after="0"/>
              <w:ind w:left="135"/>
              <w:jc w:val="center"/>
            </w:pPr>
          </w:p>
        </w:tc>
        <w:tc>
          <w:tcPr>
            <w:tcW w:w="1347" w:type="dxa"/>
            <w:tcMar>
              <w:top w:w="50" w:type="dxa"/>
              <w:left w:w="100" w:type="dxa"/>
            </w:tcMar>
            <w:vAlign w:val="center"/>
          </w:tcPr>
          <w:p w:rsidR="00AB44B0" w:rsidRPr="00AB44B0" w:rsidRDefault="00AB44B0" w:rsidP="00AB44B0">
            <w:pPr>
              <w:jc w:val="center"/>
              <w:rPr>
                <w:rFonts w:ascii="Times New Roman" w:hAnsi="Times New Roman"/>
                <w:color w:val="000000"/>
                <w:sz w:val="24"/>
                <w:lang w:val="ru-RU"/>
              </w:rPr>
            </w:pPr>
            <w:r w:rsidRPr="00AB44B0">
              <w:rPr>
                <w:rFonts w:ascii="Times New Roman" w:hAnsi="Times New Roman"/>
                <w:color w:val="000000"/>
                <w:sz w:val="24"/>
                <w:lang w:val="ru-RU"/>
              </w:rPr>
              <w:t>25.09.2023</w:t>
            </w:r>
          </w:p>
        </w:tc>
        <w:tc>
          <w:tcPr>
            <w:tcW w:w="2897"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84252</w:t>
              </w:r>
              <w:r>
                <w:rPr>
                  <w:rFonts w:ascii="Times New Roman" w:hAnsi="Times New Roman"/>
                  <w:color w:val="0000FF"/>
                  <w:u w:val="single"/>
                </w:rPr>
                <w:t>c</w:t>
              </w:r>
              <w:r w:rsidRPr="00FF4629">
                <w:rPr>
                  <w:rFonts w:ascii="Times New Roman" w:hAnsi="Times New Roman"/>
                  <w:color w:val="0000FF"/>
                  <w:u w:val="single"/>
                  <w:lang w:val="ru-RU"/>
                </w:rPr>
                <w:t>0</w:t>
              </w:r>
            </w:hyperlink>
          </w:p>
        </w:tc>
      </w:tr>
      <w:tr w:rsidR="00AB44B0" w:rsidRPr="00AB44B0" w:rsidTr="00AB44B0">
        <w:trPr>
          <w:trHeight w:val="144"/>
          <w:tblCellSpacing w:w="20" w:type="nil"/>
        </w:trPr>
        <w:tc>
          <w:tcPr>
            <w:tcW w:w="858" w:type="dxa"/>
            <w:tcMar>
              <w:top w:w="50" w:type="dxa"/>
              <w:left w:w="100" w:type="dxa"/>
            </w:tcMar>
            <w:vAlign w:val="center"/>
          </w:tcPr>
          <w:p w:rsidR="00AB44B0" w:rsidRDefault="00AB44B0">
            <w:pPr>
              <w:spacing w:after="0"/>
            </w:pPr>
            <w:r>
              <w:rPr>
                <w:rFonts w:ascii="Times New Roman" w:hAnsi="Times New Roman"/>
                <w:color w:val="000000"/>
                <w:sz w:val="24"/>
              </w:rPr>
              <w:t>18</w:t>
            </w:r>
          </w:p>
        </w:tc>
        <w:tc>
          <w:tcPr>
            <w:tcW w:w="4059" w:type="dxa"/>
            <w:tcMar>
              <w:top w:w="50" w:type="dxa"/>
              <w:left w:w="100" w:type="dxa"/>
            </w:tcMar>
            <w:vAlign w:val="center"/>
          </w:tcPr>
          <w:p w:rsidR="00AB44B0" w:rsidRDefault="00AB44B0">
            <w:pPr>
              <w:spacing w:after="0"/>
              <w:ind w:left="135"/>
            </w:pPr>
            <w:proofErr w:type="spellStart"/>
            <w:r>
              <w:rPr>
                <w:rFonts w:ascii="Times New Roman" w:hAnsi="Times New Roman"/>
                <w:color w:val="000000"/>
                <w:sz w:val="24"/>
              </w:rPr>
              <w:t>Предложения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распространённые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нераспространённые</w:t>
            </w:r>
            <w:proofErr w:type="spellEnd"/>
          </w:p>
        </w:tc>
        <w:tc>
          <w:tcPr>
            <w:tcW w:w="1128" w:type="dxa"/>
            <w:tcMar>
              <w:top w:w="50" w:type="dxa"/>
              <w:left w:w="100" w:type="dxa"/>
            </w:tcMar>
            <w:vAlign w:val="center"/>
          </w:tcPr>
          <w:p w:rsidR="00AB44B0" w:rsidRDefault="00AB44B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44B0" w:rsidRDefault="00AB44B0">
            <w:pPr>
              <w:spacing w:after="0"/>
              <w:ind w:left="135"/>
              <w:jc w:val="center"/>
            </w:pPr>
          </w:p>
        </w:tc>
        <w:tc>
          <w:tcPr>
            <w:tcW w:w="1910" w:type="dxa"/>
            <w:tcMar>
              <w:top w:w="50" w:type="dxa"/>
              <w:left w:w="100" w:type="dxa"/>
            </w:tcMar>
            <w:vAlign w:val="center"/>
          </w:tcPr>
          <w:p w:rsidR="00AB44B0" w:rsidRDefault="00AB44B0">
            <w:pPr>
              <w:spacing w:after="0"/>
              <w:ind w:left="135"/>
              <w:jc w:val="center"/>
            </w:pPr>
          </w:p>
        </w:tc>
        <w:tc>
          <w:tcPr>
            <w:tcW w:w="1347" w:type="dxa"/>
            <w:tcMar>
              <w:top w:w="50" w:type="dxa"/>
              <w:left w:w="100" w:type="dxa"/>
            </w:tcMar>
            <w:vAlign w:val="center"/>
          </w:tcPr>
          <w:p w:rsidR="00AB44B0" w:rsidRPr="00AB44B0" w:rsidRDefault="00AB44B0" w:rsidP="00AB44B0">
            <w:pPr>
              <w:jc w:val="center"/>
              <w:rPr>
                <w:rFonts w:ascii="Times New Roman" w:hAnsi="Times New Roman"/>
                <w:color w:val="000000"/>
                <w:sz w:val="24"/>
                <w:lang w:val="ru-RU"/>
              </w:rPr>
            </w:pPr>
            <w:r w:rsidRPr="00AB44B0">
              <w:rPr>
                <w:rFonts w:ascii="Times New Roman" w:hAnsi="Times New Roman"/>
                <w:color w:val="000000"/>
                <w:sz w:val="24"/>
                <w:lang w:val="ru-RU"/>
              </w:rPr>
              <w:t>26.09.2023</w:t>
            </w:r>
          </w:p>
        </w:tc>
        <w:tc>
          <w:tcPr>
            <w:tcW w:w="2897"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8426</w:t>
              </w:r>
              <w:r>
                <w:rPr>
                  <w:rFonts w:ascii="Times New Roman" w:hAnsi="Times New Roman"/>
                  <w:color w:val="0000FF"/>
                  <w:u w:val="single"/>
                </w:rPr>
                <w:t>be</w:t>
              </w:r>
              <w:r w:rsidRPr="00FF4629">
                <w:rPr>
                  <w:rFonts w:ascii="Times New Roman" w:hAnsi="Times New Roman"/>
                  <w:color w:val="0000FF"/>
                  <w:u w:val="single"/>
                  <w:lang w:val="ru-RU"/>
                </w:rPr>
                <w:t>8</w:t>
              </w:r>
            </w:hyperlink>
          </w:p>
        </w:tc>
      </w:tr>
      <w:tr w:rsidR="00AB44B0" w:rsidRPr="00AB44B0" w:rsidTr="00AB44B0">
        <w:trPr>
          <w:trHeight w:val="144"/>
          <w:tblCellSpacing w:w="20" w:type="nil"/>
        </w:trPr>
        <w:tc>
          <w:tcPr>
            <w:tcW w:w="858" w:type="dxa"/>
            <w:tcMar>
              <w:top w:w="50" w:type="dxa"/>
              <w:left w:w="100" w:type="dxa"/>
            </w:tcMar>
            <w:vAlign w:val="center"/>
          </w:tcPr>
          <w:p w:rsidR="00AB44B0" w:rsidRDefault="00AB44B0">
            <w:pPr>
              <w:spacing w:after="0"/>
            </w:pPr>
            <w:r>
              <w:rPr>
                <w:rFonts w:ascii="Times New Roman" w:hAnsi="Times New Roman"/>
                <w:color w:val="000000"/>
                <w:sz w:val="24"/>
              </w:rPr>
              <w:t>19</w:t>
            </w:r>
          </w:p>
        </w:tc>
        <w:tc>
          <w:tcPr>
            <w:tcW w:w="4059" w:type="dxa"/>
            <w:tcMar>
              <w:top w:w="50" w:type="dxa"/>
              <w:left w:w="100" w:type="dxa"/>
            </w:tcMar>
            <w:vAlign w:val="center"/>
          </w:tcPr>
          <w:p w:rsidR="00AB44B0" w:rsidRDefault="00AB44B0">
            <w:pPr>
              <w:spacing w:after="0"/>
              <w:ind w:left="135"/>
            </w:pPr>
            <w:proofErr w:type="spellStart"/>
            <w:r>
              <w:rPr>
                <w:rFonts w:ascii="Times New Roman" w:hAnsi="Times New Roman"/>
                <w:color w:val="000000"/>
                <w:sz w:val="24"/>
              </w:rPr>
              <w:t>Однородные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члены</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предложения</w:t>
            </w:r>
            <w:proofErr w:type="spellEnd"/>
          </w:p>
        </w:tc>
        <w:tc>
          <w:tcPr>
            <w:tcW w:w="1128" w:type="dxa"/>
            <w:tcMar>
              <w:top w:w="50" w:type="dxa"/>
              <w:left w:w="100" w:type="dxa"/>
            </w:tcMar>
            <w:vAlign w:val="center"/>
          </w:tcPr>
          <w:p w:rsidR="00AB44B0" w:rsidRDefault="00AB44B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44B0" w:rsidRDefault="00AB44B0">
            <w:pPr>
              <w:spacing w:after="0"/>
              <w:ind w:left="135"/>
              <w:jc w:val="center"/>
            </w:pPr>
          </w:p>
        </w:tc>
        <w:tc>
          <w:tcPr>
            <w:tcW w:w="1910" w:type="dxa"/>
            <w:tcMar>
              <w:top w:w="50" w:type="dxa"/>
              <w:left w:w="100" w:type="dxa"/>
            </w:tcMar>
            <w:vAlign w:val="center"/>
          </w:tcPr>
          <w:p w:rsidR="00AB44B0" w:rsidRDefault="00AB44B0">
            <w:pPr>
              <w:spacing w:after="0"/>
              <w:ind w:left="135"/>
              <w:jc w:val="center"/>
            </w:pPr>
          </w:p>
        </w:tc>
        <w:tc>
          <w:tcPr>
            <w:tcW w:w="1347" w:type="dxa"/>
            <w:tcMar>
              <w:top w:w="50" w:type="dxa"/>
              <w:left w:w="100" w:type="dxa"/>
            </w:tcMar>
            <w:vAlign w:val="center"/>
          </w:tcPr>
          <w:p w:rsidR="00AB44B0" w:rsidRPr="00AB44B0" w:rsidRDefault="00AB44B0" w:rsidP="00AB44B0">
            <w:pPr>
              <w:jc w:val="center"/>
              <w:rPr>
                <w:rFonts w:ascii="Times New Roman" w:hAnsi="Times New Roman"/>
                <w:color w:val="000000"/>
                <w:sz w:val="24"/>
                <w:lang w:val="ru-RU"/>
              </w:rPr>
            </w:pPr>
            <w:r w:rsidRPr="00AB44B0">
              <w:rPr>
                <w:rFonts w:ascii="Times New Roman" w:hAnsi="Times New Roman"/>
                <w:color w:val="000000"/>
                <w:sz w:val="24"/>
                <w:lang w:val="ru-RU"/>
              </w:rPr>
              <w:t>27.09.2023</w:t>
            </w:r>
          </w:p>
        </w:tc>
        <w:tc>
          <w:tcPr>
            <w:tcW w:w="2897"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8426</w:t>
              </w:r>
              <w:proofErr w:type="spellStart"/>
              <w:r>
                <w:rPr>
                  <w:rFonts w:ascii="Times New Roman" w:hAnsi="Times New Roman"/>
                  <w:color w:val="0000FF"/>
                  <w:u w:val="single"/>
                </w:rPr>
                <w:t>dd</w:t>
              </w:r>
              <w:proofErr w:type="spellEnd"/>
              <w:r w:rsidRPr="00FF4629">
                <w:rPr>
                  <w:rFonts w:ascii="Times New Roman" w:hAnsi="Times New Roman"/>
                  <w:color w:val="0000FF"/>
                  <w:u w:val="single"/>
                  <w:lang w:val="ru-RU"/>
                </w:rPr>
                <w:t>2</w:t>
              </w:r>
            </w:hyperlink>
          </w:p>
        </w:tc>
      </w:tr>
      <w:tr w:rsidR="00AB44B0" w:rsidRPr="00AB44B0" w:rsidTr="00AB44B0">
        <w:trPr>
          <w:trHeight w:val="144"/>
          <w:tblCellSpacing w:w="20" w:type="nil"/>
        </w:trPr>
        <w:tc>
          <w:tcPr>
            <w:tcW w:w="858" w:type="dxa"/>
            <w:tcMar>
              <w:top w:w="50" w:type="dxa"/>
              <w:left w:w="100" w:type="dxa"/>
            </w:tcMar>
            <w:vAlign w:val="center"/>
          </w:tcPr>
          <w:p w:rsidR="00AB44B0" w:rsidRDefault="00AB44B0">
            <w:pPr>
              <w:spacing w:after="0"/>
            </w:pPr>
            <w:r>
              <w:rPr>
                <w:rFonts w:ascii="Times New Roman" w:hAnsi="Times New Roman"/>
                <w:color w:val="000000"/>
                <w:sz w:val="24"/>
              </w:rPr>
              <w:lastRenderedPageBreak/>
              <w:t>20</w:t>
            </w:r>
          </w:p>
        </w:tc>
        <w:tc>
          <w:tcPr>
            <w:tcW w:w="4059"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Однородные члены предложения с союзами и, а, но</w:t>
            </w:r>
          </w:p>
        </w:tc>
        <w:tc>
          <w:tcPr>
            <w:tcW w:w="1128" w:type="dxa"/>
            <w:tcMar>
              <w:top w:w="50" w:type="dxa"/>
              <w:left w:w="100" w:type="dxa"/>
            </w:tcMar>
            <w:vAlign w:val="center"/>
          </w:tcPr>
          <w:p w:rsidR="00AB44B0" w:rsidRDefault="00AB44B0">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44B0" w:rsidRDefault="00AB44B0">
            <w:pPr>
              <w:spacing w:after="0"/>
              <w:ind w:left="135"/>
              <w:jc w:val="center"/>
            </w:pPr>
          </w:p>
        </w:tc>
        <w:tc>
          <w:tcPr>
            <w:tcW w:w="1910" w:type="dxa"/>
            <w:tcMar>
              <w:top w:w="50" w:type="dxa"/>
              <w:left w:w="100" w:type="dxa"/>
            </w:tcMar>
            <w:vAlign w:val="center"/>
          </w:tcPr>
          <w:p w:rsidR="00AB44B0" w:rsidRDefault="00AB44B0">
            <w:pPr>
              <w:spacing w:after="0"/>
              <w:ind w:left="135"/>
              <w:jc w:val="center"/>
            </w:pPr>
          </w:p>
        </w:tc>
        <w:tc>
          <w:tcPr>
            <w:tcW w:w="1347" w:type="dxa"/>
            <w:tcMar>
              <w:top w:w="50" w:type="dxa"/>
              <w:left w:w="100" w:type="dxa"/>
            </w:tcMar>
            <w:vAlign w:val="center"/>
          </w:tcPr>
          <w:p w:rsidR="00AB44B0" w:rsidRPr="00AB44B0" w:rsidRDefault="00AB44B0" w:rsidP="00AB44B0">
            <w:pPr>
              <w:jc w:val="center"/>
              <w:rPr>
                <w:rFonts w:ascii="Times New Roman" w:hAnsi="Times New Roman"/>
                <w:color w:val="000000"/>
                <w:sz w:val="24"/>
                <w:lang w:val="ru-RU"/>
              </w:rPr>
            </w:pPr>
            <w:r w:rsidRPr="00AB44B0">
              <w:rPr>
                <w:rFonts w:ascii="Times New Roman" w:hAnsi="Times New Roman"/>
                <w:color w:val="000000"/>
                <w:sz w:val="24"/>
                <w:lang w:val="ru-RU"/>
              </w:rPr>
              <w:t>28.09.2023</w:t>
            </w:r>
          </w:p>
        </w:tc>
        <w:tc>
          <w:tcPr>
            <w:tcW w:w="2897"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8426</w:t>
              </w:r>
              <w:r>
                <w:rPr>
                  <w:rFonts w:ascii="Times New Roman" w:hAnsi="Times New Roman"/>
                  <w:color w:val="0000FF"/>
                  <w:u w:val="single"/>
                </w:rPr>
                <w:t>f</w:t>
              </w:r>
              <w:r w:rsidRPr="00FF4629">
                <w:rPr>
                  <w:rFonts w:ascii="Times New Roman" w:hAnsi="Times New Roman"/>
                  <w:color w:val="0000FF"/>
                  <w:u w:val="single"/>
                  <w:lang w:val="ru-RU"/>
                </w:rPr>
                <w:t>80</w:t>
              </w:r>
            </w:hyperlink>
          </w:p>
        </w:tc>
      </w:tr>
      <w:tr w:rsidR="00AB44B0" w:rsidRPr="00AB44B0" w:rsidTr="00AB44B0">
        <w:trPr>
          <w:trHeight w:val="144"/>
          <w:tblCellSpacing w:w="20" w:type="nil"/>
        </w:trPr>
        <w:tc>
          <w:tcPr>
            <w:tcW w:w="858" w:type="dxa"/>
            <w:tcMar>
              <w:top w:w="50" w:type="dxa"/>
              <w:left w:w="100" w:type="dxa"/>
            </w:tcMar>
            <w:vAlign w:val="center"/>
          </w:tcPr>
          <w:p w:rsidR="00AB44B0" w:rsidRDefault="00AB44B0">
            <w:pPr>
              <w:spacing w:after="0"/>
            </w:pPr>
            <w:r>
              <w:rPr>
                <w:rFonts w:ascii="Times New Roman" w:hAnsi="Times New Roman"/>
                <w:color w:val="000000"/>
                <w:sz w:val="24"/>
              </w:rPr>
              <w:t>21</w:t>
            </w:r>
          </w:p>
        </w:tc>
        <w:tc>
          <w:tcPr>
            <w:tcW w:w="4059"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Однородные члены предложения без союзов</w:t>
            </w:r>
          </w:p>
        </w:tc>
        <w:tc>
          <w:tcPr>
            <w:tcW w:w="1128" w:type="dxa"/>
            <w:tcMar>
              <w:top w:w="50" w:type="dxa"/>
              <w:left w:w="100" w:type="dxa"/>
            </w:tcMar>
            <w:vAlign w:val="center"/>
          </w:tcPr>
          <w:p w:rsidR="00AB44B0" w:rsidRDefault="00AB44B0">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44B0" w:rsidRDefault="00AB44B0">
            <w:pPr>
              <w:spacing w:after="0"/>
              <w:ind w:left="135"/>
              <w:jc w:val="center"/>
            </w:pPr>
          </w:p>
        </w:tc>
        <w:tc>
          <w:tcPr>
            <w:tcW w:w="1910" w:type="dxa"/>
            <w:tcMar>
              <w:top w:w="50" w:type="dxa"/>
              <w:left w:w="100" w:type="dxa"/>
            </w:tcMar>
            <w:vAlign w:val="center"/>
          </w:tcPr>
          <w:p w:rsidR="00AB44B0" w:rsidRDefault="00AB44B0">
            <w:pPr>
              <w:spacing w:after="0"/>
              <w:ind w:left="135"/>
              <w:jc w:val="center"/>
            </w:pPr>
          </w:p>
        </w:tc>
        <w:tc>
          <w:tcPr>
            <w:tcW w:w="1347" w:type="dxa"/>
            <w:tcMar>
              <w:top w:w="50" w:type="dxa"/>
              <w:left w:w="100" w:type="dxa"/>
            </w:tcMar>
            <w:vAlign w:val="center"/>
          </w:tcPr>
          <w:p w:rsidR="00AB44B0" w:rsidRPr="00AB44B0" w:rsidRDefault="00AB44B0" w:rsidP="00AB44B0">
            <w:pPr>
              <w:jc w:val="center"/>
              <w:rPr>
                <w:rFonts w:ascii="Times New Roman" w:hAnsi="Times New Roman"/>
                <w:color w:val="000000"/>
                <w:sz w:val="24"/>
                <w:lang w:val="ru-RU"/>
              </w:rPr>
            </w:pPr>
            <w:r w:rsidRPr="00AB44B0">
              <w:rPr>
                <w:rFonts w:ascii="Times New Roman" w:hAnsi="Times New Roman"/>
                <w:color w:val="000000"/>
                <w:sz w:val="24"/>
                <w:lang w:val="ru-RU"/>
              </w:rPr>
              <w:t>29.09.2023</w:t>
            </w:r>
          </w:p>
        </w:tc>
        <w:tc>
          <w:tcPr>
            <w:tcW w:w="2897"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8426</w:t>
              </w:r>
              <w:r>
                <w:rPr>
                  <w:rFonts w:ascii="Times New Roman" w:hAnsi="Times New Roman"/>
                  <w:color w:val="0000FF"/>
                  <w:u w:val="single"/>
                </w:rPr>
                <w:t>f</w:t>
              </w:r>
              <w:r w:rsidRPr="00FF4629">
                <w:rPr>
                  <w:rFonts w:ascii="Times New Roman" w:hAnsi="Times New Roman"/>
                  <w:color w:val="0000FF"/>
                  <w:u w:val="single"/>
                  <w:lang w:val="ru-RU"/>
                </w:rPr>
                <w:t>80</w:t>
              </w:r>
            </w:hyperlink>
          </w:p>
        </w:tc>
      </w:tr>
      <w:tr w:rsidR="00AB44B0" w:rsidRPr="00AB44B0" w:rsidTr="00AB44B0">
        <w:trPr>
          <w:trHeight w:val="144"/>
          <w:tblCellSpacing w:w="20" w:type="nil"/>
        </w:trPr>
        <w:tc>
          <w:tcPr>
            <w:tcW w:w="858" w:type="dxa"/>
            <w:tcMar>
              <w:top w:w="50" w:type="dxa"/>
              <w:left w:w="100" w:type="dxa"/>
            </w:tcMar>
            <w:vAlign w:val="center"/>
          </w:tcPr>
          <w:p w:rsidR="00AB44B0" w:rsidRDefault="00AB44B0">
            <w:pPr>
              <w:spacing w:after="0"/>
            </w:pPr>
            <w:r>
              <w:rPr>
                <w:rFonts w:ascii="Times New Roman" w:hAnsi="Times New Roman"/>
                <w:color w:val="000000"/>
                <w:sz w:val="24"/>
              </w:rPr>
              <w:t>22</w:t>
            </w:r>
          </w:p>
        </w:tc>
        <w:tc>
          <w:tcPr>
            <w:tcW w:w="4059" w:type="dxa"/>
            <w:tcMar>
              <w:top w:w="50" w:type="dxa"/>
              <w:left w:w="100" w:type="dxa"/>
            </w:tcMar>
            <w:vAlign w:val="center"/>
          </w:tcPr>
          <w:p w:rsidR="00AB44B0" w:rsidRPr="00FF4629" w:rsidRDefault="00AB44B0">
            <w:pPr>
              <w:spacing w:after="0"/>
              <w:ind w:left="135"/>
              <w:rPr>
                <w:lang w:val="ru-RU"/>
              </w:rPr>
            </w:pPr>
            <w:proofErr w:type="spellStart"/>
            <w:r w:rsidRPr="00FF4629">
              <w:rPr>
                <w:rFonts w:ascii="Times New Roman" w:hAnsi="Times New Roman"/>
                <w:color w:val="000000"/>
                <w:sz w:val="24"/>
                <w:lang w:val="ru-RU"/>
              </w:rPr>
              <w:t>Резерный</w:t>
            </w:r>
            <w:proofErr w:type="spellEnd"/>
            <w:r w:rsidRPr="00FF4629">
              <w:rPr>
                <w:rFonts w:ascii="Times New Roman" w:hAnsi="Times New Roman"/>
                <w:color w:val="000000"/>
                <w:sz w:val="24"/>
                <w:lang w:val="ru-RU"/>
              </w:rPr>
              <w:t xml:space="preserve"> урок по разделу синтаксис: отработка </w:t>
            </w:r>
            <w:proofErr w:type="spellStart"/>
            <w:r w:rsidRPr="00FF4629">
              <w:rPr>
                <w:rFonts w:ascii="Times New Roman" w:hAnsi="Times New Roman"/>
                <w:color w:val="000000"/>
                <w:sz w:val="24"/>
                <w:lang w:val="ru-RU"/>
              </w:rPr>
              <w:t>темы</w:t>
            </w:r>
            <w:proofErr w:type="gramStart"/>
            <w:r w:rsidRPr="00FF4629">
              <w:rPr>
                <w:rFonts w:ascii="Times New Roman" w:hAnsi="Times New Roman"/>
                <w:color w:val="000000"/>
                <w:sz w:val="24"/>
                <w:lang w:val="ru-RU"/>
              </w:rPr>
              <w:t>.П</w:t>
            </w:r>
            <w:proofErr w:type="gramEnd"/>
            <w:r w:rsidRPr="00FF4629">
              <w:rPr>
                <w:rFonts w:ascii="Times New Roman" w:hAnsi="Times New Roman"/>
                <w:color w:val="000000"/>
                <w:sz w:val="24"/>
                <w:lang w:val="ru-RU"/>
              </w:rPr>
              <w:t>редложение</w:t>
            </w:r>
            <w:proofErr w:type="spellEnd"/>
            <w:r w:rsidRPr="00FF4629">
              <w:rPr>
                <w:rFonts w:ascii="Times New Roman" w:hAnsi="Times New Roman"/>
                <w:color w:val="000000"/>
                <w:sz w:val="24"/>
                <w:lang w:val="ru-RU"/>
              </w:rPr>
              <w:t xml:space="preserve"> и словосочетание (общее представление). Коллективное составление рассказа по картине В. Д. Поленова "Золотая осень"</w:t>
            </w:r>
          </w:p>
        </w:tc>
        <w:tc>
          <w:tcPr>
            <w:tcW w:w="1128" w:type="dxa"/>
            <w:tcMar>
              <w:top w:w="50" w:type="dxa"/>
              <w:left w:w="100" w:type="dxa"/>
            </w:tcMar>
            <w:vAlign w:val="center"/>
          </w:tcPr>
          <w:p w:rsidR="00AB44B0" w:rsidRDefault="00AB44B0">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44B0" w:rsidRDefault="00AB44B0">
            <w:pPr>
              <w:spacing w:after="0"/>
              <w:ind w:left="135"/>
              <w:jc w:val="center"/>
            </w:pPr>
          </w:p>
        </w:tc>
        <w:tc>
          <w:tcPr>
            <w:tcW w:w="1910" w:type="dxa"/>
            <w:tcMar>
              <w:top w:w="50" w:type="dxa"/>
              <w:left w:w="100" w:type="dxa"/>
            </w:tcMar>
            <w:vAlign w:val="center"/>
          </w:tcPr>
          <w:p w:rsidR="00AB44B0" w:rsidRDefault="00AB44B0">
            <w:pPr>
              <w:spacing w:after="0"/>
              <w:ind w:left="135"/>
              <w:jc w:val="center"/>
            </w:pPr>
          </w:p>
        </w:tc>
        <w:tc>
          <w:tcPr>
            <w:tcW w:w="1347" w:type="dxa"/>
            <w:tcMar>
              <w:top w:w="50" w:type="dxa"/>
              <w:left w:w="100" w:type="dxa"/>
            </w:tcMar>
            <w:vAlign w:val="center"/>
          </w:tcPr>
          <w:p w:rsidR="00AB44B0" w:rsidRPr="00AB44B0" w:rsidRDefault="00AB44B0" w:rsidP="00AB44B0">
            <w:pPr>
              <w:jc w:val="center"/>
              <w:rPr>
                <w:rFonts w:ascii="Times New Roman" w:hAnsi="Times New Roman"/>
                <w:color w:val="000000"/>
                <w:sz w:val="24"/>
                <w:lang w:val="ru-RU"/>
              </w:rPr>
            </w:pPr>
            <w:r w:rsidRPr="00AB44B0">
              <w:rPr>
                <w:rFonts w:ascii="Times New Roman" w:hAnsi="Times New Roman"/>
                <w:color w:val="000000"/>
                <w:sz w:val="24"/>
                <w:lang w:val="ru-RU"/>
              </w:rPr>
              <w:t>02.10.2023</w:t>
            </w:r>
          </w:p>
        </w:tc>
        <w:tc>
          <w:tcPr>
            <w:tcW w:w="2897"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8422</w:t>
              </w:r>
              <w:r>
                <w:rPr>
                  <w:rFonts w:ascii="Times New Roman" w:hAnsi="Times New Roman"/>
                  <w:color w:val="0000FF"/>
                  <w:u w:val="single"/>
                </w:rPr>
                <w:t>ac</w:t>
              </w:r>
              <w:r w:rsidRPr="00FF4629">
                <w:rPr>
                  <w:rFonts w:ascii="Times New Roman" w:hAnsi="Times New Roman"/>
                  <w:color w:val="0000FF"/>
                  <w:u w:val="single"/>
                  <w:lang w:val="ru-RU"/>
                </w:rPr>
                <w:t>0</w:t>
              </w:r>
            </w:hyperlink>
          </w:p>
        </w:tc>
      </w:tr>
      <w:tr w:rsidR="00AB44B0" w:rsidRPr="00AB44B0" w:rsidTr="00AB44B0">
        <w:trPr>
          <w:trHeight w:val="144"/>
          <w:tblCellSpacing w:w="20" w:type="nil"/>
        </w:trPr>
        <w:tc>
          <w:tcPr>
            <w:tcW w:w="858" w:type="dxa"/>
            <w:tcMar>
              <w:top w:w="50" w:type="dxa"/>
              <w:left w:w="100" w:type="dxa"/>
            </w:tcMar>
            <w:vAlign w:val="center"/>
          </w:tcPr>
          <w:p w:rsidR="00AB44B0" w:rsidRDefault="00AB44B0">
            <w:pPr>
              <w:spacing w:after="0"/>
            </w:pPr>
            <w:r>
              <w:rPr>
                <w:rFonts w:ascii="Times New Roman" w:hAnsi="Times New Roman"/>
                <w:color w:val="000000"/>
                <w:sz w:val="24"/>
              </w:rPr>
              <w:t>23</w:t>
            </w:r>
          </w:p>
        </w:tc>
        <w:tc>
          <w:tcPr>
            <w:tcW w:w="4059" w:type="dxa"/>
            <w:tcMar>
              <w:top w:w="50" w:type="dxa"/>
              <w:left w:w="100" w:type="dxa"/>
            </w:tcMar>
            <w:vAlign w:val="center"/>
          </w:tcPr>
          <w:p w:rsidR="00AB44B0" w:rsidRDefault="00AB44B0">
            <w:pPr>
              <w:spacing w:after="0"/>
              <w:ind w:left="135"/>
            </w:pPr>
            <w:proofErr w:type="spellStart"/>
            <w:r w:rsidRPr="00FF4629">
              <w:rPr>
                <w:rFonts w:ascii="Times New Roman" w:hAnsi="Times New Roman"/>
                <w:color w:val="000000"/>
                <w:sz w:val="24"/>
                <w:lang w:val="ru-RU"/>
              </w:rPr>
              <w:t>Резерный</w:t>
            </w:r>
            <w:proofErr w:type="spellEnd"/>
            <w:r w:rsidRPr="00FF4629">
              <w:rPr>
                <w:rFonts w:ascii="Times New Roman" w:hAnsi="Times New Roman"/>
                <w:color w:val="000000"/>
                <w:sz w:val="24"/>
                <w:lang w:val="ru-RU"/>
              </w:rPr>
              <w:t xml:space="preserve"> урок по разделу синтаксис: отработка темы. Простое и сложное предложение (общее представление). </w:t>
            </w:r>
            <w:proofErr w:type="spellStart"/>
            <w:r>
              <w:rPr>
                <w:rFonts w:ascii="Times New Roman" w:hAnsi="Times New Roman"/>
                <w:color w:val="000000"/>
                <w:sz w:val="24"/>
              </w:rPr>
              <w:t>Запятая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частями</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предложения</w:t>
            </w:r>
            <w:proofErr w:type="spellEnd"/>
          </w:p>
        </w:tc>
        <w:tc>
          <w:tcPr>
            <w:tcW w:w="1128" w:type="dxa"/>
            <w:tcMar>
              <w:top w:w="50" w:type="dxa"/>
              <w:left w:w="100" w:type="dxa"/>
            </w:tcMar>
            <w:vAlign w:val="center"/>
          </w:tcPr>
          <w:p w:rsidR="00AB44B0" w:rsidRDefault="00AB44B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44B0" w:rsidRDefault="00AB44B0">
            <w:pPr>
              <w:spacing w:after="0"/>
              <w:ind w:left="135"/>
              <w:jc w:val="center"/>
            </w:pPr>
          </w:p>
        </w:tc>
        <w:tc>
          <w:tcPr>
            <w:tcW w:w="1910" w:type="dxa"/>
            <w:tcMar>
              <w:top w:w="50" w:type="dxa"/>
              <w:left w:w="100" w:type="dxa"/>
            </w:tcMar>
            <w:vAlign w:val="center"/>
          </w:tcPr>
          <w:p w:rsidR="00AB44B0" w:rsidRDefault="00AB44B0">
            <w:pPr>
              <w:spacing w:after="0"/>
              <w:ind w:left="135"/>
              <w:jc w:val="center"/>
            </w:pPr>
          </w:p>
        </w:tc>
        <w:tc>
          <w:tcPr>
            <w:tcW w:w="1347" w:type="dxa"/>
            <w:tcMar>
              <w:top w:w="50" w:type="dxa"/>
              <w:left w:w="100" w:type="dxa"/>
            </w:tcMar>
            <w:vAlign w:val="center"/>
          </w:tcPr>
          <w:p w:rsidR="00AB44B0" w:rsidRPr="00AB44B0" w:rsidRDefault="00AB44B0" w:rsidP="00AB44B0">
            <w:pPr>
              <w:jc w:val="center"/>
              <w:rPr>
                <w:rFonts w:ascii="Times New Roman" w:hAnsi="Times New Roman"/>
                <w:color w:val="000000"/>
                <w:sz w:val="24"/>
                <w:lang w:val="ru-RU"/>
              </w:rPr>
            </w:pPr>
            <w:r w:rsidRPr="00AB44B0">
              <w:rPr>
                <w:rFonts w:ascii="Times New Roman" w:hAnsi="Times New Roman"/>
                <w:color w:val="000000"/>
                <w:sz w:val="24"/>
                <w:lang w:val="ru-RU"/>
              </w:rPr>
              <w:t>03.10.2023</w:t>
            </w:r>
          </w:p>
        </w:tc>
        <w:tc>
          <w:tcPr>
            <w:tcW w:w="2897"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r>
                <w:rPr>
                  <w:rFonts w:ascii="Times New Roman" w:hAnsi="Times New Roman"/>
                  <w:color w:val="0000FF"/>
                  <w:u w:val="single"/>
                </w:rPr>
                <w:t>edsoo</w:t>
              </w:r>
              <w:r w:rsidRPr="00FF4629">
                <w:rPr>
                  <w:rFonts w:ascii="Times New Roman" w:hAnsi="Times New Roman"/>
                  <w:color w:val="0000FF"/>
                  <w:u w:val="single"/>
                  <w:lang w:val="ru-RU"/>
                </w:rPr>
                <w:t>.</w:t>
              </w:r>
              <w:r>
                <w:rPr>
                  <w:rFonts w:ascii="Times New Roman" w:hAnsi="Times New Roman"/>
                  <w:color w:val="0000FF"/>
                  <w:u w:val="single"/>
                </w:rPr>
                <w:t>ru</w:t>
              </w:r>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844436</w:t>
              </w:r>
              <w:r>
                <w:rPr>
                  <w:rFonts w:ascii="Times New Roman" w:hAnsi="Times New Roman"/>
                  <w:color w:val="0000FF"/>
                  <w:u w:val="single"/>
                </w:rPr>
                <w:t>e</w:t>
              </w:r>
            </w:hyperlink>
            <w:r w:rsidRPr="00FF4629">
              <w:rPr>
                <w:rFonts w:ascii="Times New Roman" w:hAnsi="Times New Roman"/>
                <w:color w:val="000000"/>
                <w:sz w:val="24"/>
                <w:lang w:val="ru-RU"/>
              </w:rPr>
              <w:t xml:space="preserve">, </w:t>
            </w:r>
            <w:hyperlink r:id="rId36">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r>
                <w:rPr>
                  <w:rFonts w:ascii="Times New Roman" w:hAnsi="Times New Roman"/>
                  <w:color w:val="0000FF"/>
                  <w:u w:val="single"/>
                </w:rPr>
                <w:t>edsoo</w:t>
              </w:r>
              <w:r w:rsidRPr="00FF4629">
                <w:rPr>
                  <w:rFonts w:ascii="Times New Roman" w:hAnsi="Times New Roman"/>
                  <w:color w:val="0000FF"/>
                  <w:u w:val="single"/>
                  <w:lang w:val="ru-RU"/>
                </w:rPr>
                <w:t>.</w:t>
              </w:r>
              <w:r>
                <w:rPr>
                  <w:rFonts w:ascii="Times New Roman" w:hAnsi="Times New Roman"/>
                  <w:color w:val="0000FF"/>
                  <w:u w:val="single"/>
                </w:rPr>
                <w:t>ru</w:t>
              </w:r>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8444</w:t>
              </w:r>
              <w:proofErr w:type="spellStart"/>
              <w:r>
                <w:rPr>
                  <w:rFonts w:ascii="Times New Roman" w:hAnsi="Times New Roman"/>
                  <w:color w:val="0000FF"/>
                  <w:u w:val="single"/>
                </w:rPr>
                <w:t>bfc</w:t>
              </w:r>
              <w:proofErr w:type="spellEnd"/>
            </w:hyperlink>
          </w:p>
        </w:tc>
      </w:tr>
      <w:tr w:rsidR="00AB44B0" w:rsidRPr="00AB44B0" w:rsidTr="00AB44B0">
        <w:trPr>
          <w:trHeight w:val="144"/>
          <w:tblCellSpacing w:w="20" w:type="nil"/>
        </w:trPr>
        <w:tc>
          <w:tcPr>
            <w:tcW w:w="858" w:type="dxa"/>
            <w:tcMar>
              <w:top w:w="50" w:type="dxa"/>
              <w:left w:w="100" w:type="dxa"/>
            </w:tcMar>
            <w:vAlign w:val="center"/>
          </w:tcPr>
          <w:p w:rsidR="00AB44B0" w:rsidRDefault="00AB44B0">
            <w:pPr>
              <w:spacing w:after="0"/>
            </w:pPr>
            <w:r>
              <w:rPr>
                <w:rFonts w:ascii="Times New Roman" w:hAnsi="Times New Roman"/>
                <w:color w:val="000000"/>
                <w:sz w:val="24"/>
              </w:rPr>
              <w:t>24</w:t>
            </w:r>
          </w:p>
        </w:tc>
        <w:tc>
          <w:tcPr>
            <w:tcW w:w="4059"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Лексическое значение слова. Синонимы, антонимы</w:t>
            </w:r>
          </w:p>
        </w:tc>
        <w:tc>
          <w:tcPr>
            <w:tcW w:w="1128" w:type="dxa"/>
            <w:tcMar>
              <w:top w:w="50" w:type="dxa"/>
              <w:left w:w="100" w:type="dxa"/>
            </w:tcMar>
            <w:vAlign w:val="center"/>
          </w:tcPr>
          <w:p w:rsidR="00AB44B0" w:rsidRDefault="00AB44B0">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44B0" w:rsidRDefault="00AB44B0">
            <w:pPr>
              <w:spacing w:after="0"/>
              <w:ind w:left="135"/>
              <w:jc w:val="center"/>
            </w:pPr>
          </w:p>
        </w:tc>
        <w:tc>
          <w:tcPr>
            <w:tcW w:w="1910" w:type="dxa"/>
            <w:tcMar>
              <w:top w:w="50" w:type="dxa"/>
              <w:left w:w="100" w:type="dxa"/>
            </w:tcMar>
            <w:vAlign w:val="center"/>
          </w:tcPr>
          <w:p w:rsidR="00AB44B0" w:rsidRDefault="00AB44B0">
            <w:pPr>
              <w:spacing w:after="0"/>
              <w:ind w:left="135"/>
              <w:jc w:val="center"/>
            </w:pPr>
          </w:p>
        </w:tc>
        <w:tc>
          <w:tcPr>
            <w:tcW w:w="1347" w:type="dxa"/>
            <w:tcMar>
              <w:top w:w="50" w:type="dxa"/>
              <w:left w:w="100" w:type="dxa"/>
            </w:tcMar>
            <w:vAlign w:val="center"/>
          </w:tcPr>
          <w:p w:rsidR="00AB44B0" w:rsidRPr="00AB44B0" w:rsidRDefault="00AB44B0" w:rsidP="00AB44B0">
            <w:pPr>
              <w:jc w:val="center"/>
              <w:rPr>
                <w:rFonts w:ascii="Times New Roman" w:hAnsi="Times New Roman"/>
                <w:color w:val="000000"/>
                <w:sz w:val="24"/>
                <w:lang w:val="ru-RU"/>
              </w:rPr>
            </w:pPr>
            <w:r w:rsidRPr="00AB44B0">
              <w:rPr>
                <w:rFonts w:ascii="Times New Roman" w:hAnsi="Times New Roman"/>
                <w:color w:val="000000"/>
                <w:sz w:val="24"/>
                <w:lang w:val="ru-RU"/>
              </w:rPr>
              <w:t>04.10.2023</w:t>
            </w:r>
          </w:p>
        </w:tc>
        <w:tc>
          <w:tcPr>
            <w:tcW w:w="2897"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841</w:t>
              </w:r>
              <w:r>
                <w:rPr>
                  <w:rFonts w:ascii="Times New Roman" w:hAnsi="Times New Roman"/>
                  <w:color w:val="0000FF"/>
                  <w:u w:val="single"/>
                </w:rPr>
                <w:t>f</w:t>
              </w:r>
              <w:r w:rsidRPr="00FF4629">
                <w:rPr>
                  <w:rFonts w:ascii="Times New Roman" w:hAnsi="Times New Roman"/>
                  <w:color w:val="0000FF"/>
                  <w:u w:val="single"/>
                  <w:lang w:val="ru-RU"/>
                </w:rPr>
                <w:t>168</w:t>
              </w:r>
            </w:hyperlink>
          </w:p>
        </w:tc>
      </w:tr>
      <w:tr w:rsidR="00AB44B0" w:rsidRPr="00AB44B0" w:rsidTr="00AB44B0">
        <w:trPr>
          <w:trHeight w:val="144"/>
          <w:tblCellSpacing w:w="20" w:type="nil"/>
        </w:trPr>
        <w:tc>
          <w:tcPr>
            <w:tcW w:w="858" w:type="dxa"/>
            <w:tcMar>
              <w:top w:w="50" w:type="dxa"/>
              <w:left w:w="100" w:type="dxa"/>
            </w:tcMar>
            <w:vAlign w:val="center"/>
          </w:tcPr>
          <w:p w:rsidR="00AB44B0" w:rsidRDefault="00AB44B0">
            <w:pPr>
              <w:spacing w:after="0"/>
            </w:pPr>
            <w:r>
              <w:rPr>
                <w:rFonts w:ascii="Times New Roman" w:hAnsi="Times New Roman"/>
                <w:color w:val="000000"/>
                <w:sz w:val="24"/>
              </w:rPr>
              <w:t>25</w:t>
            </w:r>
          </w:p>
        </w:tc>
        <w:tc>
          <w:tcPr>
            <w:tcW w:w="4059" w:type="dxa"/>
            <w:tcMar>
              <w:top w:w="50" w:type="dxa"/>
              <w:left w:w="100" w:type="dxa"/>
            </w:tcMar>
            <w:vAlign w:val="center"/>
          </w:tcPr>
          <w:p w:rsidR="00AB44B0" w:rsidRDefault="00AB44B0">
            <w:pPr>
              <w:spacing w:after="0"/>
              <w:ind w:left="135"/>
            </w:pPr>
            <w:proofErr w:type="spellStart"/>
            <w:r>
              <w:rPr>
                <w:rFonts w:ascii="Times New Roman" w:hAnsi="Times New Roman"/>
                <w:color w:val="000000"/>
                <w:sz w:val="24"/>
              </w:rPr>
              <w:t>Работаем</w:t>
            </w:r>
            <w:proofErr w:type="spellEnd"/>
            <w:r>
              <w:rPr>
                <w:rFonts w:ascii="Times New Roman" w:hAnsi="Times New Roman"/>
                <w:color w:val="000000"/>
                <w:sz w:val="24"/>
              </w:rPr>
              <w:t xml:space="preserve"> с </w:t>
            </w:r>
            <w:proofErr w:type="spellStart"/>
            <w:r>
              <w:rPr>
                <w:rFonts w:ascii="Times New Roman" w:hAnsi="Times New Roman"/>
                <w:color w:val="000000"/>
                <w:sz w:val="24"/>
              </w:rPr>
              <w:t>толковыми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словарями</w:t>
            </w:r>
            <w:proofErr w:type="spellEnd"/>
          </w:p>
        </w:tc>
        <w:tc>
          <w:tcPr>
            <w:tcW w:w="1128" w:type="dxa"/>
            <w:tcMar>
              <w:top w:w="50" w:type="dxa"/>
              <w:left w:w="100" w:type="dxa"/>
            </w:tcMar>
            <w:vAlign w:val="center"/>
          </w:tcPr>
          <w:p w:rsidR="00AB44B0" w:rsidRDefault="00AB44B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44B0" w:rsidRDefault="00AB44B0">
            <w:pPr>
              <w:spacing w:after="0"/>
              <w:ind w:left="135"/>
              <w:jc w:val="center"/>
            </w:pPr>
          </w:p>
        </w:tc>
        <w:tc>
          <w:tcPr>
            <w:tcW w:w="1910" w:type="dxa"/>
            <w:tcMar>
              <w:top w:w="50" w:type="dxa"/>
              <w:left w:w="100" w:type="dxa"/>
            </w:tcMar>
            <w:vAlign w:val="center"/>
          </w:tcPr>
          <w:p w:rsidR="00AB44B0" w:rsidRDefault="00AB44B0">
            <w:pPr>
              <w:spacing w:after="0"/>
              <w:ind w:left="135"/>
              <w:jc w:val="center"/>
            </w:pPr>
          </w:p>
        </w:tc>
        <w:tc>
          <w:tcPr>
            <w:tcW w:w="1347" w:type="dxa"/>
            <w:tcMar>
              <w:top w:w="50" w:type="dxa"/>
              <w:left w:w="100" w:type="dxa"/>
            </w:tcMar>
            <w:vAlign w:val="center"/>
          </w:tcPr>
          <w:p w:rsidR="00AB44B0" w:rsidRPr="00AB44B0" w:rsidRDefault="00AB44B0" w:rsidP="00AB44B0">
            <w:pPr>
              <w:jc w:val="center"/>
              <w:rPr>
                <w:rFonts w:ascii="Times New Roman" w:hAnsi="Times New Roman"/>
                <w:color w:val="000000"/>
                <w:sz w:val="24"/>
                <w:lang w:val="ru-RU"/>
              </w:rPr>
            </w:pPr>
            <w:r w:rsidRPr="00AB44B0">
              <w:rPr>
                <w:rFonts w:ascii="Times New Roman" w:hAnsi="Times New Roman"/>
                <w:color w:val="000000"/>
                <w:sz w:val="24"/>
                <w:lang w:val="ru-RU"/>
              </w:rPr>
              <w:t>05.10.2023</w:t>
            </w:r>
          </w:p>
        </w:tc>
        <w:tc>
          <w:tcPr>
            <w:tcW w:w="2897"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841</w:t>
              </w:r>
              <w:r>
                <w:rPr>
                  <w:rFonts w:ascii="Times New Roman" w:hAnsi="Times New Roman"/>
                  <w:color w:val="0000FF"/>
                  <w:u w:val="single"/>
                </w:rPr>
                <w:t>f</w:t>
              </w:r>
              <w:r w:rsidRPr="00FF4629">
                <w:rPr>
                  <w:rFonts w:ascii="Times New Roman" w:hAnsi="Times New Roman"/>
                  <w:color w:val="0000FF"/>
                  <w:u w:val="single"/>
                  <w:lang w:val="ru-RU"/>
                </w:rPr>
                <w:t>938</w:t>
              </w:r>
            </w:hyperlink>
          </w:p>
        </w:tc>
      </w:tr>
      <w:tr w:rsidR="00AB44B0" w:rsidRPr="00AB44B0" w:rsidTr="00AB44B0">
        <w:trPr>
          <w:trHeight w:val="144"/>
          <w:tblCellSpacing w:w="20" w:type="nil"/>
        </w:trPr>
        <w:tc>
          <w:tcPr>
            <w:tcW w:w="858" w:type="dxa"/>
            <w:tcMar>
              <w:top w:w="50" w:type="dxa"/>
              <w:left w:w="100" w:type="dxa"/>
            </w:tcMar>
            <w:vAlign w:val="center"/>
          </w:tcPr>
          <w:p w:rsidR="00AB44B0" w:rsidRDefault="00AB44B0">
            <w:pPr>
              <w:spacing w:after="0"/>
            </w:pPr>
            <w:r>
              <w:rPr>
                <w:rFonts w:ascii="Times New Roman" w:hAnsi="Times New Roman"/>
                <w:color w:val="000000"/>
                <w:sz w:val="24"/>
              </w:rPr>
              <w:t>26</w:t>
            </w:r>
          </w:p>
        </w:tc>
        <w:tc>
          <w:tcPr>
            <w:tcW w:w="4059"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Прямое и переносное значение слова</w:t>
            </w:r>
          </w:p>
        </w:tc>
        <w:tc>
          <w:tcPr>
            <w:tcW w:w="1128" w:type="dxa"/>
            <w:tcMar>
              <w:top w:w="50" w:type="dxa"/>
              <w:left w:w="100" w:type="dxa"/>
            </w:tcMar>
            <w:vAlign w:val="center"/>
          </w:tcPr>
          <w:p w:rsidR="00AB44B0" w:rsidRDefault="00AB44B0">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44B0" w:rsidRDefault="00AB44B0">
            <w:pPr>
              <w:spacing w:after="0"/>
              <w:ind w:left="135"/>
              <w:jc w:val="center"/>
            </w:pPr>
          </w:p>
        </w:tc>
        <w:tc>
          <w:tcPr>
            <w:tcW w:w="1910" w:type="dxa"/>
            <w:tcMar>
              <w:top w:w="50" w:type="dxa"/>
              <w:left w:w="100" w:type="dxa"/>
            </w:tcMar>
            <w:vAlign w:val="center"/>
          </w:tcPr>
          <w:p w:rsidR="00AB44B0" w:rsidRDefault="00AB44B0">
            <w:pPr>
              <w:spacing w:after="0"/>
              <w:ind w:left="135"/>
              <w:jc w:val="center"/>
            </w:pPr>
          </w:p>
        </w:tc>
        <w:tc>
          <w:tcPr>
            <w:tcW w:w="1347" w:type="dxa"/>
            <w:tcMar>
              <w:top w:w="50" w:type="dxa"/>
              <w:left w:w="100" w:type="dxa"/>
            </w:tcMar>
            <w:vAlign w:val="center"/>
          </w:tcPr>
          <w:p w:rsidR="00AB44B0" w:rsidRPr="00AB44B0" w:rsidRDefault="00AB44B0" w:rsidP="00AB44B0">
            <w:pPr>
              <w:jc w:val="center"/>
              <w:rPr>
                <w:rFonts w:ascii="Times New Roman" w:hAnsi="Times New Roman"/>
                <w:color w:val="000000"/>
                <w:sz w:val="24"/>
                <w:lang w:val="ru-RU"/>
              </w:rPr>
            </w:pPr>
            <w:r w:rsidRPr="00AB44B0">
              <w:rPr>
                <w:rFonts w:ascii="Times New Roman" w:hAnsi="Times New Roman"/>
                <w:color w:val="000000"/>
                <w:sz w:val="24"/>
                <w:lang w:val="ru-RU"/>
              </w:rPr>
              <w:t>06.10.2023</w:t>
            </w:r>
          </w:p>
        </w:tc>
        <w:tc>
          <w:tcPr>
            <w:tcW w:w="2897"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841</w:t>
              </w:r>
              <w:r>
                <w:rPr>
                  <w:rFonts w:ascii="Times New Roman" w:hAnsi="Times New Roman"/>
                  <w:color w:val="0000FF"/>
                  <w:u w:val="single"/>
                </w:rPr>
                <w:t>f</w:t>
              </w:r>
              <w:r w:rsidRPr="00FF4629">
                <w:rPr>
                  <w:rFonts w:ascii="Times New Roman" w:hAnsi="Times New Roman"/>
                  <w:color w:val="0000FF"/>
                  <w:u w:val="single"/>
                  <w:lang w:val="ru-RU"/>
                </w:rPr>
                <w:t>50</w:t>
              </w:r>
              <w:r>
                <w:rPr>
                  <w:rFonts w:ascii="Times New Roman" w:hAnsi="Times New Roman"/>
                  <w:color w:val="0000FF"/>
                  <w:u w:val="single"/>
                </w:rPr>
                <w:t>a</w:t>
              </w:r>
            </w:hyperlink>
          </w:p>
        </w:tc>
      </w:tr>
      <w:tr w:rsidR="00AB44B0" w:rsidRPr="00AB44B0" w:rsidTr="00AB44B0">
        <w:trPr>
          <w:trHeight w:val="144"/>
          <w:tblCellSpacing w:w="20" w:type="nil"/>
        </w:trPr>
        <w:tc>
          <w:tcPr>
            <w:tcW w:w="858" w:type="dxa"/>
            <w:tcMar>
              <w:top w:w="50" w:type="dxa"/>
              <w:left w:w="100" w:type="dxa"/>
            </w:tcMar>
            <w:vAlign w:val="center"/>
          </w:tcPr>
          <w:p w:rsidR="00AB44B0" w:rsidRDefault="00AB44B0">
            <w:pPr>
              <w:spacing w:after="0"/>
            </w:pPr>
            <w:r>
              <w:rPr>
                <w:rFonts w:ascii="Times New Roman" w:hAnsi="Times New Roman"/>
                <w:color w:val="000000"/>
                <w:sz w:val="24"/>
              </w:rPr>
              <w:t>27</w:t>
            </w:r>
          </w:p>
        </w:tc>
        <w:tc>
          <w:tcPr>
            <w:tcW w:w="4059"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Наблюдаем за значениями слов в тексте</w:t>
            </w:r>
          </w:p>
        </w:tc>
        <w:tc>
          <w:tcPr>
            <w:tcW w:w="1128" w:type="dxa"/>
            <w:tcMar>
              <w:top w:w="50" w:type="dxa"/>
              <w:left w:w="100" w:type="dxa"/>
            </w:tcMar>
            <w:vAlign w:val="center"/>
          </w:tcPr>
          <w:p w:rsidR="00AB44B0" w:rsidRDefault="00AB44B0">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44B0" w:rsidRDefault="00AB44B0">
            <w:pPr>
              <w:spacing w:after="0"/>
              <w:ind w:left="135"/>
              <w:jc w:val="center"/>
            </w:pPr>
          </w:p>
        </w:tc>
        <w:tc>
          <w:tcPr>
            <w:tcW w:w="1910" w:type="dxa"/>
            <w:tcMar>
              <w:top w:w="50" w:type="dxa"/>
              <w:left w:w="100" w:type="dxa"/>
            </w:tcMar>
            <w:vAlign w:val="center"/>
          </w:tcPr>
          <w:p w:rsidR="00AB44B0" w:rsidRDefault="00AB44B0">
            <w:pPr>
              <w:spacing w:after="0"/>
              <w:ind w:left="135"/>
              <w:jc w:val="center"/>
            </w:pPr>
          </w:p>
        </w:tc>
        <w:tc>
          <w:tcPr>
            <w:tcW w:w="1347" w:type="dxa"/>
            <w:tcMar>
              <w:top w:w="50" w:type="dxa"/>
              <w:left w:w="100" w:type="dxa"/>
            </w:tcMar>
            <w:vAlign w:val="center"/>
          </w:tcPr>
          <w:p w:rsidR="00AB44B0" w:rsidRPr="00AB44B0" w:rsidRDefault="00AB44B0" w:rsidP="00AB44B0">
            <w:pPr>
              <w:jc w:val="center"/>
              <w:rPr>
                <w:rFonts w:ascii="Times New Roman" w:hAnsi="Times New Roman"/>
                <w:color w:val="000000"/>
                <w:sz w:val="24"/>
                <w:lang w:val="ru-RU"/>
              </w:rPr>
            </w:pPr>
            <w:r w:rsidRPr="00AB44B0">
              <w:rPr>
                <w:rFonts w:ascii="Times New Roman" w:hAnsi="Times New Roman"/>
                <w:color w:val="000000"/>
                <w:sz w:val="24"/>
                <w:lang w:val="ru-RU"/>
              </w:rPr>
              <w:t>09.10.2023</w:t>
            </w:r>
          </w:p>
        </w:tc>
        <w:tc>
          <w:tcPr>
            <w:tcW w:w="2897"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841</w:t>
              </w:r>
              <w:r>
                <w:rPr>
                  <w:rFonts w:ascii="Times New Roman" w:hAnsi="Times New Roman"/>
                  <w:color w:val="0000FF"/>
                  <w:u w:val="single"/>
                </w:rPr>
                <w:t>f</w:t>
              </w:r>
              <w:r w:rsidRPr="00FF4629">
                <w:rPr>
                  <w:rFonts w:ascii="Times New Roman" w:hAnsi="Times New Roman"/>
                  <w:color w:val="0000FF"/>
                  <w:u w:val="single"/>
                  <w:lang w:val="ru-RU"/>
                </w:rPr>
                <w:t>35</w:t>
              </w:r>
              <w:r>
                <w:rPr>
                  <w:rFonts w:ascii="Times New Roman" w:hAnsi="Times New Roman"/>
                  <w:color w:val="0000FF"/>
                  <w:u w:val="single"/>
                </w:rPr>
                <w:t>c</w:t>
              </w:r>
            </w:hyperlink>
          </w:p>
        </w:tc>
      </w:tr>
      <w:tr w:rsidR="00AB44B0" w:rsidRPr="00AB44B0" w:rsidTr="00AB44B0">
        <w:trPr>
          <w:trHeight w:val="144"/>
          <w:tblCellSpacing w:w="20" w:type="nil"/>
        </w:trPr>
        <w:tc>
          <w:tcPr>
            <w:tcW w:w="858" w:type="dxa"/>
            <w:tcMar>
              <w:top w:w="50" w:type="dxa"/>
              <w:left w:w="100" w:type="dxa"/>
            </w:tcMar>
            <w:vAlign w:val="center"/>
          </w:tcPr>
          <w:p w:rsidR="00AB44B0" w:rsidRDefault="00AB44B0">
            <w:pPr>
              <w:spacing w:after="0"/>
            </w:pPr>
            <w:r>
              <w:rPr>
                <w:rFonts w:ascii="Times New Roman" w:hAnsi="Times New Roman"/>
                <w:color w:val="000000"/>
                <w:sz w:val="24"/>
              </w:rPr>
              <w:t>28</w:t>
            </w:r>
          </w:p>
        </w:tc>
        <w:tc>
          <w:tcPr>
            <w:tcW w:w="4059" w:type="dxa"/>
            <w:tcMar>
              <w:top w:w="50" w:type="dxa"/>
              <w:left w:w="100" w:type="dxa"/>
            </w:tcMar>
            <w:vAlign w:val="center"/>
          </w:tcPr>
          <w:p w:rsidR="00AB44B0" w:rsidRDefault="00AB44B0">
            <w:pPr>
              <w:spacing w:after="0"/>
              <w:ind w:left="135"/>
            </w:pPr>
            <w:proofErr w:type="spellStart"/>
            <w:r>
              <w:rPr>
                <w:rFonts w:ascii="Times New Roman" w:hAnsi="Times New Roman"/>
                <w:color w:val="000000"/>
                <w:sz w:val="24"/>
              </w:rPr>
              <w:t>Устаревшие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r>
              <w:rPr>
                <w:rFonts w:ascii="Times New Roman" w:hAnsi="Times New Roman"/>
                <w:color w:val="000000"/>
                <w:sz w:val="24"/>
              </w:rPr>
              <w:t xml:space="preserve">. </w:t>
            </w:r>
            <w:proofErr w:type="spellStart"/>
            <w:r>
              <w:rPr>
                <w:rFonts w:ascii="Times New Roman" w:hAnsi="Times New Roman"/>
                <w:color w:val="000000"/>
                <w:sz w:val="24"/>
              </w:rPr>
              <w:t>Омонимы</w:t>
            </w:r>
            <w:proofErr w:type="spellEnd"/>
            <w:r>
              <w:rPr>
                <w:rFonts w:ascii="Times New Roman" w:hAnsi="Times New Roman"/>
                <w:color w:val="000000"/>
                <w:sz w:val="24"/>
              </w:rPr>
              <w:t xml:space="preserve">. </w:t>
            </w:r>
            <w:proofErr w:type="spellStart"/>
            <w:r>
              <w:rPr>
                <w:rFonts w:ascii="Times New Roman" w:hAnsi="Times New Roman"/>
                <w:color w:val="000000"/>
                <w:sz w:val="24"/>
              </w:rPr>
              <w:t>Фразеологизмы</w:t>
            </w:r>
            <w:proofErr w:type="spellEnd"/>
          </w:p>
        </w:tc>
        <w:tc>
          <w:tcPr>
            <w:tcW w:w="1128" w:type="dxa"/>
            <w:tcMar>
              <w:top w:w="50" w:type="dxa"/>
              <w:left w:w="100" w:type="dxa"/>
            </w:tcMar>
            <w:vAlign w:val="center"/>
          </w:tcPr>
          <w:p w:rsidR="00AB44B0" w:rsidRDefault="00AB44B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44B0" w:rsidRDefault="00AB44B0">
            <w:pPr>
              <w:spacing w:after="0"/>
              <w:ind w:left="135"/>
              <w:jc w:val="center"/>
            </w:pPr>
          </w:p>
        </w:tc>
        <w:tc>
          <w:tcPr>
            <w:tcW w:w="1910" w:type="dxa"/>
            <w:tcMar>
              <w:top w:w="50" w:type="dxa"/>
              <w:left w:w="100" w:type="dxa"/>
            </w:tcMar>
            <w:vAlign w:val="center"/>
          </w:tcPr>
          <w:p w:rsidR="00AB44B0" w:rsidRDefault="00AB44B0">
            <w:pPr>
              <w:spacing w:after="0"/>
              <w:ind w:left="135"/>
              <w:jc w:val="center"/>
            </w:pPr>
          </w:p>
        </w:tc>
        <w:tc>
          <w:tcPr>
            <w:tcW w:w="1347" w:type="dxa"/>
            <w:tcMar>
              <w:top w:w="50" w:type="dxa"/>
              <w:left w:w="100" w:type="dxa"/>
            </w:tcMar>
            <w:vAlign w:val="center"/>
          </w:tcPr>
          <w:p w:rsidR="00AB44B0" w:rsidRPr="00AB44B0" w:rsidRDefault="00AB44B0" w:rsidP="00AB44B0">
            <w:pPr>
              <w:jc w:val="center"/>
              <w:rPr>
                <w:rFonts w:ascii="Times New Roman" w:hAnsi="Times New Roman"/>
                <w:color w:val="000000"/>
                <w:sz w:val="24"/>
                <w:lang w:val="ru-RU"/>
              </w:rPr>
            </w:pPr>
            <w:r w:rsidRPr="00AB44B0">
              <w:rPr>
                <w:rFonts w:ascii="Times New Roman" w:hAnsi="Times New Roman"/>
                <w:color w:val="000000"/>
                <w:sz w:val="24"/>
                <w:lang w:val="ru-RU"/>
              </w:rPr>
              <w:t>10.10.2023</w:t>
            </w:r>
          </w:p>
        </w:tc>
        <w:tc>
          <w:tcPr>
            <w:tcW w:w="2897"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841</w:t>
              </w:r>
              <w:r>
                <w:rPr>
                  <w:rFonts w:ascii="Times New Roman" w:hAnsi="Times New Roman"/>
                  <w:color w:val="0000FF"/>
                  <w:u w:val="single"/>
                </w:rPr>
                <w:t>f</w:t>
              </w:r>
              <w:r w:rsidRPr="00FF4629">
                <w:rPr>
                  <w:rFonts w:ascii="Times New Roman" w:hAnsi="Times New Roman"/>
                  <w:color w:val="0000FF"/>
                  <w:u w:val="single"/>
                  <w:lang w:val="ru-RU"/>
                </w:rPr>
                <w:t>708</w:t>
              </w:r>
            </w:hyperlink>
          </w:p>
        </w:tc>
      </w:tr>
      <w:tr w:rsidR="00AB44B0" w:rsidRPr="00AB44B0" w:rsidTr="00AB44B0">
        <w:trPr>
          <w:trHeight w:val="144"/>
          <w:tblCellSpacing w:w="20" w:type="nil"/>
        </w:trPr>
        <w:tc>
          <w:tcPr>
            <w:tcW w:w="858" w:type="dxa"/>
            <w:tcMar>
              <w:top w:w="50" w:type="dxa"/>
              <w:left w:w="100" w:type="dxa"/>
            </w:tcMar>
            <w:vAlign w:val="center"/>
          </w:tcPr>
          <w:p w:rsidR="00AB44B0" w:rsidRDefault="00AB44B0">
            <w:pPr>
              <w:spacing w:after="0"/>
            </w:pPr>
            <w:r>
              <w:rPr>
                <w:rFonts w:ascii="Times New Roman" w:hAnsi="Times New Roman"/>
                <w:color w:val="000000"/>
                <w:sz w:val="24"/>
              </w:rPr>
              <w:t>29</w:t>
            </w:r>
          </w:p>
        </w:tc>
        <w:tc>
          <w:tcPr>
            <w:tcW w:w="4059"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 xml:space="preserve">Ключевые слова в тексте. Подробное изложение с языковым </w:t>
            </w:r>
            <w:r w:rsidRPr="00FF4629">
              <w:rPr>
                <w:rFonts w:ascii="Times New Roman" w:hAnsi="Times New Roman"/>
                <w:color w:val="000000"/>
                <w:sz w:val="24"/>
                <w:lang w:val="ru-RU"/>
              </w:rPr>
              <w:lastRenderedPageBreak/>
              <w:t>анализом текста</w:t>
            </w:r>
          </w:p>
        </w:tc>
        <w:tc>
          <w:tcPr>
            <w:tcW w:w="1128" w:type="dxa"/>
            <w:tcMar>
              <w:top w:w="50" w:type="dxa"/>
              <w:left w:w="100" w:type="dxa"/>
            </w:tcMar>
            <w:vAlign w:val="center"/>
          </w:tcPr>
          <w:p w:rsidR="00AB44B0" w:rsidRDefault="00AB44B0">
            <w:pPr>
              <w:spacing w:after="0"/>
              <w:ind w:left="135"/>
              <w:jc w:val="center"/>
            </w:pPr>
            <w:r w:rsidRPr="00FF46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B44B0" w:rsidRDefault="00AB44B0">
            <w:pPr>
              <w:spacing w:after="0"/>
              <w:ind w:left="135"/>
              <w:jc w:val="center"/>
            </w:pPr>
          </w:p>
        </w:tc>
        <w:tc>
          <w:tcPr>
            <w:tcW w:w="1910" w:type="dxa"/>
            <w:tcMar>
              <w:top w:w="50" w:type="dxa"/>
              <w:left w:w="100" w:type="dxa"/>
            </w:tcMar>
            <w:vAlign w:val="center"/>
          </w:tcPr>
          <w:p w:rsidR="00AB44B0" w:rsidRDefault="00AB44B0">
            <w:pPr>
              <w:spacing w:after="0"/>
              <w:ind w:left="135"/>
              <w:jc w:val="center"/>
            </w:pPr>
          </w:p>
        </w:tc>
        <w:tc>
          <w:tcPr>
            <w:tcW w:w="1347" w:type="dxa"/>
            <w:tcMar>
              <w:top w:w="50" w:type="dxa"/>
              <w:left w:w="100" w:type="dxa"/>
            </w:tcMar>
            <w:vAlign w:val="center"/>
          </w:tcPr>
          <w:p w:rsidR="00AB44B0" w:rsidRPr="00AB44B0" w:rsidRDefault="00AB44B0" w:rsidP="00AB44B0">
            <w:pPr>
              <w:jc w:val="center"/>
              <w:rPr>
                <w:rFonts w:ascii="Times New Roman" w:hAnsi="Times New Roman"/>
                <w:color w:val="000000"/>
                <w:sz w:val="24"/>
                <w:lang w:val="ru-RU"/>
              </w:rPr>
            </w:pPr>
            <w:r w:rsidRPr="00AB44B0">
              <w:rPr>
                <w:rFonts w:ascii="Times New Roman" w:hAnsi="Times New Roman"/>
                <w:color w:val="000000"/>
                <w:sz w:val="24"/>
                <w:lang w:val="ru-RU"/>
              </w:rPr>
              <w:t>11.10.2023</w:t>
            </w:r>
          </w:p>
        </w:tc>
        <w:tc>
          <w:tcPr>
            <w:tcW w:w="2897"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843157</w:t>
              </w:r>
              <w:r>
                <w:rPr>
                  <w:rFonts w:ascii="Times New Roman" w:hAnsi="Times New Roman"/>
                  <w:color w:val="0000FF"/>
                  <w:u w:val="single"/>
                </w:rPr>
                <w:t>a</w:t>
              </w:r>
            </w:hyperlink>
          </w:p>
        </w:tc>
      </w:tr>
      <w:tr w:rsidR="00AB44B0" w:rsidRPr="00AB44B0" w:rsidTr="00AB44B0">
        <w:trPr>
          <w:trHeight w:val="144"/>
          <w:tblCellSpacing w:w="20" w:type="nil"/>
        </w:trPr>
        <w:tc>
          <w:tcPr>
            <w:tcW w:w="858" w:type="dxa"/>
            <w:tcMar>
              <w:top w:w="50" w:type="dxa"/>
              <w:left w:w="100" w:type="dxa"/>
            </w:tcMar>
            <w:vAlign w:val="center"/>
          </w:tcPr>
          <w:p w:rsidR="00AB44B0" w:rsidRDefault="00AB44B0">
            <w:pPr>
              <w:spacing w:after="0"/>
            </w:pPr>
            <w:r>
              <w:rPr>
                <w:rFonts w:ascii="Times New Roman" w:hAnsi="Times New Roman"/>
                <w:color w:val="000000"/>
                <w:sz w:val="24"/>
              </w:rPr>
              <w:lastRenderedPageBreak/>
              <w:t>30</w:t>
            </w:r>
          </w:p>
        </w:tc>
        <w:tc>
          <w:tcPr>
            <w:tcW w:w="4059" w:type="dxa"/>
            <w:tcMar>
              <w:top w:w="50" w:type="dxa"/>
              <w:left w:w="100" w:type="dxa"/>
            </w:tcMar>
            <w:vAlign w:val="center"/>
          </w:tcPr>
          <w:p w:rsidR="00AB44B0" w:rsidRDefault="00AB44B0">
            <w:pPr>
              <w:spacing w:after="0"/>
              <w:ind w:left="135"/>
            </w:pPr>
            <w:r w:rsidRPr="00FF4629">
              <w:rPr>
                <w:rFonts w:ascii="Times New Roman" w:hAnsi="Times New Roman"/>
                <w:color w:val="000000"/>
                <w:sz w:val="24"/>
                <w:lang w:val="ru-RU"/>
              </w:rPr>
              <w:t xml:space="preserve">Части речи. Обобщение и уточнение представлений об изученных частях речи. </w:t>
            </w:r>
            <w:proofErr w:type="spellStart"/>
            <w:r>
              <w:rPr>
                <w:rFonts w:ascii="Times New Roman" w:hAnsi="Times New Roman"/>
                <w:color w:val="000000"/>
                <w:sz w:val="24"/>
              </w:rPr>
              <w:t>Имя</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числительное</w:t>
            </w:r>
            <w:proofErr w:type="spellEnd"/>
          </w:p>
        </w:tc>
        <w:tc>
          <w:tcPr>
            <w:tcW w:w="1128" w:type="dxa"/>
            <w:tcMar>
              <w:top w:w="50" w:type="dxa"/>
              <w:left w:w="100" w:type="dxa"/>
            </w:tcMar>
            <w:vAlign w:val="center"/>
          </w:tcPr>
          <w:p w:rsidR="00AB44B0" w:rsidRDefault="00AB44B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44B0" w:rsidRDefault="00AB44B0">
            <w:pPr>
              <w:spacing w:after="0"/>
              <w:ind w:left="135"/>
              <w:jc w:val="center"/>
            </w:pPr>
          </w:p>
        </w:tc>
        <w:tc>
          <w:tcPr>
            <w:tcW w:w="1910" w:type="dxa"/>
            <w:tcMar>
              <w:top w:w="50" w:type="dxa"/>
              <w:left w:w="100" w:type="dxa"/>
            </w:tcMar>
            <w:vAlign w:val="center"/>
          </w:tcPr>
          <w:p w:rsidR="00AB44B0" w:rsidRDefault="00AB44B0">
            <w:pPr>
              <w:spacing w:after="0"/>
              <w:ind w:left="135"/>
              <w:jc w:val="center"/>
            </w:pPr>
          </w:p>
        </w:tc>
        <w:tc>
          <w:tcPr>
            <w:tcW w:w="1347" w:type="dxa"/>
            <w:tcMar>
              <w:top w:w="50" w:type="dxa"/>
              <w:left w:w="100" w:type="dxa"/>
            </w:tcMar>
            <w:vAlign w:val="center"/>
          </w:tcPr>
          <w:p w:rsidR="00AB44B0" w:rsidRPr="00AB44B0" w:rsidRDefault="00AB44B0" w:rsidP="00AB44B0">
            <w:pPr>
              <w:jc w:val="center"/>
              <w:rPr>
                <w:rFonts w:ascii="Times New Roman" w:hAnsi="Times New Roman"/>
                <w:color w:val="000000"/>
                <w:sz w:val="24"/>
                <w:lang w:val="ru-RU"/>
              </w:rPr>
            </w:pPr>
            <w:r w:rsidRPr="00AB44B0">
              <w:rPr>
                <w:rFonts w:ascii="Times New Roman" w:hAnsi="Times New Roman"/>
                <w:color w:val="000000"/>
                <w:sz w:val="24"/>
                <w:lang w:val="ru-RU"/>
              </w:rPr>
              <w:t>12.10.2023</w:t>
            </w:r>
          </w:p>
        </w:tc>
        <w:tc>
          <w:tcPr>
            <w:tcW w:w="2897"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r>
                <w:rPr>
                  <w:rFonts w:ascii="Times New Roman" w:hAnsi="Times New Roman"/>
                  <w:color w:val="0000FF"/>
                  <w:u w:val="single"/>
                </w:rPr>
                <w:t>edsoo</w:t>
              </w:r>
              <w:r w:rsidRPr="00FF4629">
                <w:rPr>
                  <w:rFonts w:ascii="Times New Roman" w:hAnsi="Times New Roman"/>
                  <w:color w:val="0000FF"/>
                  <w:u w:val="single"/>
                  <w:lang w:val="ru-RU"/>
                </w:rPr>
                <w:t>.</w:t>
              </w:r>
              <w:r>
                <w:rPr>
                  <w:rFonts w:ascii="Times New Roman" w:hAnsi="Times New Roman"/>
                  <w:color w:val="0000FF"/>
                  <w:u w:val="single"/>
                </w:rPr>
                <w:t>ru</w:t>
              </w:r>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844369</w:t>
              </w:r>
              <w:r>
                <w:rPr>
                  <w:rFonts w:ascii="Times New Roman" w:hAnsi="Times New Roman"/>
                  <w:color w:val="0000FF"/>
                  <w:u w:val="single"/>
                </w:rPr>
                <w:t>e</w:t>
              </w:r>
            </w:hyperlink>
            <w:r w:rsidRPr="00FF4629">
              <w:rPr>
                <w:rFonts w:ascii="Times New Roman" w:hAnsi="Times New Roman"/>
                <w:color w:val="000000"/>
                <w:sz w:val="24"/>
                <w:lang w:val="ru-RU"/>
              </w:rPr>
              <w:t xml:space="preserve">, </w:t>
            </w:r>
            <w:hyperlink r:id="rId44">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r>
                <w:rPr>
                  <w:rFonts w:ascii="Times New Roman" w:hAnsi="Times New Roman"/>
                  <w:color w:val="0000FF"/>
                  <w:u w:val="single"/>
                </w:rPr>
                <w:t>edsoo</w:t>
              </w:r>
              <w:r w:rsidRPr="00FF4629">
                <w:rPr>
                  <w:rFonts w:ascii="Times New Roman" w:hAnsi="Times New Roman"/>
                  <w:color w:val="0000FF"/>
                  <w:u w:val="single"/>
                  <w:lang w:val="ru-RU"/>
                </w:rPr>
                <w:t>.</w:t>
              </w:r>
              <w:r>
                <w:rPr>
                  <w:rFonts w:ascii="Times New Roman" w:hAnsi="Times New Roman"/>
                  <w:color w:val="0000FF"/>
                  <w:u w:val="single"/>
                </w:rPr>
                <w:t>ru</w:t>
              </w:r>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84437</w:t>
              </w:r>
              <w:r>
                <w:rPr>
                  <w:rFonts w:ascii="Times New Roman" w:hAnsi="Times New Roman"/>
                  <w:color w:val="0000FF"/>
                  <w:u w:val="single"/>
                </w:rPr>
                <w:t>ca</w:t>
              </w:r>
            </w:hyperlink>
          </w:p>
        </w:tc>
      </w:tr>
      <w:tr w:rsidR="00AB44B0" w:rsidTr="00AB44B0">
        <w:trPr>
          <w:trHeight w:val="144"/>
          <w:tblCellSpacing w:w="20" w:type="nil"/>
        </w:trPr>
        <w:tc>
          <w:tcPr>
            <w:tcW w:w="858" w:type="dxa"/>
            <w:tcMar>
              <w:top w:w="50" w:type="dxa"/>
              <w:left w:w="100" w:type="dxa"/>
            </w:tcMar>
            <w:vAlign w:val="center"/>
          </w:tcPr>
          <w:p w:rsidR="00AB44B0" w:rsidRDefault="00AB44B0">
            <w:pPr>
              <w:spacing w:after="0"/>
            </w:pPr>
            <w:r>
              <w:rPr>
                <w:rFonts w:ascii="Times New Roman" w:hAnsi="Times New Roman"/>
                <w:color w:val="000000"/>
                <w:sz w:val="24"/>
              </w:rPr>
              <w:t>31</w:t>
            </w:r>
          </w:p>
        </w:tc>
        <w:tc>
          <w:tcPr>
            <w:tcW w:w="4059"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 xml:space="preserve">Составление плана текста. Составление предложений. Сочинение по картине (по коллективно составленному плану) И. Т. </w:t>
            </w:r>
            <w:proofErr w:type="spellStart"/>
            <w:r w:rsidRPr="00FF4629">
              <w:rPr>
                <w:rFonts w:ascii="Times New Roman" w:hAnsi="Times New Roman"/>
                <w:color w:val="000000"/>
                <w:sz w:val="24"/>
                <w:lang w:val="ru-RU"/>
              </w:rPr>
              <w:t>Хруцкого</w:t>
            </w:r>
            <w:proofErr w:type="spellEnd"/>
            <w:r w:rsidRPr="00FF4629">
              <w:rPr>
                <w:rFonts w:ascii="Times New Roman" w:hAnsi="Times New Roman"/>
                <w:color w:val="000000"/>
                <w:sz w:val="24"/>
                <w:lang w:val="ru-RU"/>
              </w:rPr>
              <w:t xml:space="preserve"> "Цветы и плоды"</w:t>
            </w:r>
          </w:p>
        </w:tc>
        <w:tc>
          <w:tcPr>
            <w:tcW w:w="1128" w:type="dxa"/>
            <w:tcMar>
              <w:top w:w="50" w:type="dxa"/>
              <w:left w:w="100" w:type="dxa"/>
            </w:tcMar>
            <w:vAlign w:val="center"/>
          </w:tcPr>
          <w:p w:rsidR="00AB44B0" w:rsidRDefault="00AB44B0">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44B0" w:rsidRDefault="00AB44B0">
            <w:pPr>
              <w:spacing w:after="0"/>
              <w:ind w:left="135"/>
              <w:jc w:val="center"/>
            </w:pPr>
          </w:p>
        </w:tc>
        <w:tc>
          <w:tcPr>
            <w:tcW w:w="1910" w:type="dxa"/>
            <w:tcMar>
              <w:top w:w="50" w:type="dxa"/>
              <w:left w:w="100" w:type="dxa"/>
            </w:tcMar>
            <w:vAlign w:val="center"/>
          </w:tcPr>
          <w:p w:rsidR="00AB44B0" w:rsidRDefault="00AB44B0">
            <w:pPr>
              <w:spacing w:after="0"/>
              <w:ind w:left="135"/>
              <w:jc w:val="center"/>
            </w:pPr>
          </w:p>
        </w:tc>
        <w:tc>
          <w:tcPr>
            <w:tcW w:w="1347" w:type="dxa"/>
            <w:tcMar>
              <w:top w:w="50" w:type="dxa"/>
              <w:left w:w="100" w:type="dxa"/>
            </w:tcMar>
            <w:vAlign w:val="center"/>
          </w:tcPr>
          <w:p w:rsidR="00AB44B0" w:rsidRPr="00AB44B0" w:rsidRDefault="00AB44B0" w:rsidP="00AB44B0">
            <w:pPr>
              <w:jc w:val="center"/>
              <w:rPr>
                <w:rFonts w:ascii="Times New Roman" w:hAnsi="Times New Roman"/>
                <w:color w:val="000000"/>
                <w:sz w:val="24"/>
                <w:lang w:val="ru-RU"/>
              </w:rPr>
            </w:pPr>
            <w:r w:rsidRPr="00AB44B0">
              <w:rPr>
                <w:rFonts w:ascii="Times New Roman" w:hAnsi="Times New Roman"/>
                <w:color w:val="000000"/>
                <w:sz w:val="24"/>
                <w:lang w:val="ru-RU"/>
              </w:rPr>
              <w:t>13.10.2023</w:t>
            </w:r>
          </w:p>
        </w:tc>
        <w:tc>
          <w:tcPr>
            <w:tcW w:w="2897" w:type="dxa"/>
            <w:tcMar>
              <w:top w:w="50" w:type="dxa"/>
              <w:left w:w="100" w:type="dxa"/>
            </w:tcMar>
            <w:vAlign w:val="center"/>
          </w:tcPr>
          <w:p w:rsidR="00AB44B0" w:rsidRDefault="00AB44B0">
            <w:pPr>
              <w:spacing w:after="0"/>
              <w:ind w:left="135"/>
            </w:pPr>
          </w:p>
        </w:tc>
      </w:tr>
      <w:tr w:rsidR="00AB44B0" w:rsidRPr="00AB44B0" w:rsidTr="00AB44B0">
        <w:trPr>
          <w:trHeight w:val="144"/>
          <w:tblCellSpacing w:w="20" w:type="nil"/>
        </w:trPr>
        <w:tc>
          <w:tcPr>
            <w:tcW w:w="858" w:type="dxa"/>
            <w:tcMar>
              <w:top w:w="50" w:type="dxa"/>
              <w:left w:w="100" w:type="dxa"/>
            </w:tcMar>
            <w:vAlign w:val="center"/>
          </w:tcPr>
          <w:p w:rsidR="00AB44B0" w:rsidRDefault="00AB44B0">
            <w:pPr>
              <w:spacing w:after="0"/>
            </w:pPr>
            <w:r>
              <w:rPr>
                <w:rFonts w:ascii="Times New Roman" w:hAnsi="Times New Roman"/>
                <w:color w:val="000000"/>
                <w:sz w:val="24"/>
              </w:rPr>
              <w:t>32</w:t>
            </w:r>
          </w:p>
        </w:tc>
        <w:tc>
          <w:tcPr>
            <w:tcW w:w="4059"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Однокоренные (родственные) слова; признаки однокоренных (родственных) слов</w:t>
            </w:r>
          </w:p>
        </w:tc>
        <w:tc>
          <w:tcPr>
            <w:tcW w:w="1128" w:type="dxa"/>
            <w:tcMar>
              <w:top w:w="50" w:type="dxa"/>
              <w:left w:w="100" w:type="dxa"/>
            </w:tcMar>
            <w:vAlign w:val="center"/>
          </w:tcPr>
          <w:p w:rsidR="00AB44B0" w:rsidRDefault="00AB44B0">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44B0" w:rsidRDefault="00AB44B0">
            <w:pPr>
              <w:spacing w:after="0"/>
              <w:ind w:left="135"/>
              <w:jc w:val="center"/>
            </w:pPr>
          </w:p>
        </w:tc>
        <w:tc>
          <w:tcPr>
            <w:tcW w:w="1910" w:type="dxa"/>
            <w:tcMar>
              <w:top w:w="50" w:type="dxa"/>
              <w:left w:w="100" w:type="dxa"/>
            </w:tcMar>
            <w:vAlign w:val="center"/>
          </w:tcPr>
          <w:p w:rsidR="00AB44B0" w:rsidRDefault="00AB44B0">
            <w:pPr>
              <w:spacing w:after="0"/>
              <w:ind w:left="135"/>
              <w:jc w:val="center"/>
            </w:pPr>
          </w:p>
        </w:tc>
        <w:tc>
          <w:tcPr>
            <w:tcW w:w="1347" w:type="dxa"/>
            <w:tcMar>
              <w:top w:w="50" w:type="dxa"/>
              <w:left w:w="100" w:type="dxa"/>
            </w:tcMar>
            <w:vAlign w:val="center"/>
          </w:tcPr>
          <w:p w:rsidR="00AB44B0" w:rsidRPr="00AB44B0" w:rsidRDefault="00AB44B0" w:rsidP="00AB44B0">
            <w:pPr>
              <w:jc w:val="center"/>
              <w:rPr>
                <w:rFonts w:ascii="Times New Roman" w:hAnsi="Times New Roman"/>
                <w:color w:val="000000"/>
                <w:sz w:val="24"/>
                <w:lang w:val="ru-RU"/>
              </w:rPr>
            </w:pPr>
            <w:r w:rsidRPr="00AB44B0">
              <w:rPr>
                <w:rFonts w:ascii="Times New Roman" w:hAnsi="Times New Roman"/>
                <w:color w:val="000000"/>
                <w:sz w:val="24"/>
                <w:lang w:val="ru-RU"/>
              </w:rPr>
              <w:t>16.10.2023</w:t>
            </w:r>
          </w:p>
        </w:tc>
        <w:tc>
          <w:tcPr>
            <w:tcW w:w="2897"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8421468</w:t>
              </w:r>
            </w:hyperlink>
          </w:p>
        </w:tc>
      </w:tr>
      <w:tr w:rsidR="00AB44B0" w:rsidRPr="00AB44B0" w:rsidTr="00AB44B0">
        <w:trPr>
          <w:trHeight w:val="144"/>
          <w:tblCellSpacing w:w="20" w:type="nil"/>
        </w:trPr>
        <w:tc>
          <w:tcPr>
            <w:tcW w:w="858" w:type="dxa"/>
            <w:tcMar>
              <w:top w:w="50" w:type="dxa"/>
              <w:left w:w="100" w:type="dxa"/>
            </w:tcMar>
            <w:vAlign w:val="center"/>
          </w:tcPr>
          <w:p w:rsidR="00AB44B0" w:rsidRDefault="00AB44B0">
            <w:pPr>
              <w:spacing w:after="0"/>
            </w:pPr>
            <w:r>
              <w:rPr>
                <w:rFonts w:ascii="Times New Roman" w:hAnsi="Times New Roman"/>
                <w:color w:val="000000"/>
                <w:sz w:val="24"/>
              </w:rPr>
              <w:t>33</w:t>
            </w:r>
          </w:p>
        </w:tc>
        <w:tc>
          <w:tcPr>
            <w:tcW w:w="4059" w:type="dxa"/>
            <w:tcMar>
              <w:top w:w="50" w:type="dxa"/>
              <w:left w:w="100" w:type="dxa"/>
            </w:tcMar>
            <w:vAlign w:val="center"/>
          </w:tcPr>
          <w:p w:rsidR="00AB44B0" w:rsidRDefault="00AB44B0">
            <w:pPr>
              <w:spacing w:after="0"/>
              <w:ind w:left="135"/>
            </w:pP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звуков</w:t>
            </w:r>
            <w:proofErr w:type="spellEnd"/>
            <w:r>
              <w:rPr>
                <w:rFonts w:ascii="Times New Roman" w:hAnsi="Times New Roman"/>
                <w:color w:val="000000"/>
                <w:sz w:val="24"/>
              </w:rPr>
              <w:t xml:space="preserve"> </w:t>
            </w:r>
            <w:proofErr w:type="spellStart"/>
            <w:r>
              <w:rPr>
                <w:rFonts w:ascii="Times New Roman" w:hAnsi="Times New Roman"/>
                <w:color w:val="000000"/>
                <w:sz w:val="24"/>
              </w:rPr>
              <w:t>русского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p>
        </w:tc>
        <w:tc>
          <w:tcPr>
            <w:tcW w:w="1128" w:type="dxa"/>
            <w:tcMar>
              <w:top w:w="50" w:type="dxa"/>
              <w:left w:w="100" w:type="dxa"/>
            </w:tcMar>
            <w:vAlign w:val="center"/>
          </w:tcPr>
          <w:p w:rsidR="00AB44B0" w:rsidRDefault="00AB44B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B44B0" w:rsidRDefault="00AB44B0">
            <w:pPr>
              <w:spacing w:after="0"/>
              <w:ind w:left="135"/>
              <w:jc w:val="center"/>
            </w:pPr>
          </w:p>
        </w:tc>
        <w:tc>
          <w:tcPr>
            <w:tcW w:w="1910" w:type="dxa"/>
            <w:tcMar>
              <w:top w:w="50" w:type="dxa"/>
              <w:left w:w="100" w:type="dxa"/>
            </w:tcMar>
            <w:vAlign w:val="center"/>
          </w:tcPr>
          <w:p w:rsidR="00AB44B0" w:rsidRDefault="00AB44B0">
            <w:pPr>
              <w:spacing w:after="0"/>
              <w:ind w:left="135"/>
              <w:jc w:val="center"/>
            </w:pPr>
          </w:p>
        </w:tc>
        <w:tc>
          <w:tcPr>
            <w:tcW w:w="1347" w:type="dxa"/>
            <w:tcMar>
              <w:top w:w="50" w:type="dxa"/>
              <w:left w:w="100" w:type="dxa"/>
            </w:tcMar>
            <w:vAlign w:val="center"/>
          </w:tcPr>
          <w:p w:rsidR="00AB44B0" w:rsidRPr="00AB44B0" w:rsidRDefault="00AB44B0" w:rsidP="00AB44B0">
            <w:pPr>
              <w:jc w:val="center"/>
              <w:rPr>
                <w:rFonts w:ascii="Times New Roman" w:hAnsi="Times New Roman"/>
                <w:color w:val="000000"/>
                <w:sz w:val="24"/>
                <w:lang w:val="ru-RU"/>
              </w:rPr>
            </w:pPr>
            <w:r w:rsidRPr="00AB44B0">
              <w:rPr>
                <w:rFonts w:ascii="Times New Roman" w:hAnsi="Times New Roman"/>
                <w:color w:val="000000"/>
                <w:sz w:val="24"/>
                <w:lang w:val="ru-RU"/>
              </w:rPr>
              <w:t>17.10.2023</w:t>
            </w:r>
          </w:p>
        </w:tc>
        <w:tc>
          <w:tcPr>
            <w:tcW w:w="2897"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r>
                <w:rPr>
                  <w:rFonts w:ascii="Times New Roman" w:hAnsi="Times New Roman"/>
                  <w:color w:val="0000FF"/>
                  <w:u w:val="single"/>
                </w:rPr>
                <w:t>edsoo</w:t>
              </w:r>
              <w:r w:rsidRPr="00FF4629">
                <w:rPr>
                  <w:rFonts w:ascii="Times New Roman" w:hAnsi="Times New Roman"/>
                  <w:color w:val="0000FF"/>
                  <w:u w:val="single"/>
                  <w:lang w:val="ru-RU"/>
                </w:rPr>
                <w:t>.</w:t>
              </w:r>
              <w:r>
                <w:rPr>
                  <w:rFonts w:ascii="Times New Roman" w:hAnsi="Times New Roman"/>
                  <w:color w:val="0000FF"/>
                  <w:u w:val="single"/>
                </w:rPr>
                <w:t>ru</w:t>
              </w:r>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841</w:t>
              </w:r>
              <w:r>
                <w:rPr>
                  <w:rFonts w:ascii="Times New Roman" w:hAnsi="Times New Roman"/>
                  <w:color w:val="0000FF"/>
                  <w:u w:val="single"/>
                </w:rPr>
                <w:t>fb</w:t>
              </w:r>
              <w:r w:rsidRPr="00FF4629">
                <w:rPr>
                  <w:rFonts w:ascii="Times New Roman" w:hAnsi="Times New Roman"/>
                  <w:color w:val="0000FF"/>
                  <w:u w:val="single"/>
                  <w:lang w:val="ru-RU"/>
                </w:rPr>
                <w:t>4</w:t>
              </w:r>
              <w:r>
                <w:rPr>
                  <w:rFonts w:ascii="Times New Roman" w:hAnsi="Times New Roman"/>
                  <w:color w:val="0000FF"/>
                  <w:u w:val="single"/>
                </w:rPr>
                <w:t>a</w:t>
              </w:r>
            </w:hyperlink>
            <w:r w:rsidRPr="00FF4629">
              <w:rPr>
                <w:rFonts w:ascii="Times New Roman" w:hAnsi="Times New Roman"/>
                <w:color w:val="000000"/>
                <w:sz w:val="24"/>
                <w:lang w:val="ru-RU"/>
              </w:rPr>
              <w:t xml:space="preserve">, </w:t>
            </w:r>
            <w:hyperlink r:id="rId47">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r>
                <w:rPr>
                  <w:rFonts w:ascii="Times New Roman" w:hAnsi="Times New Roman"/>
                  <w:color w:val="0000FF"/>
                  <w:u w:val="single"/>
                </w:rPr>
                <w:t>edsoo</w:t>
              </w:r>
              <w:r w:rsidRPr="00FF4629">
                <w:rPr>
                  <w:rFonts w:ascii="Times New Roman" w:hAnsi="Times New Roman"/>
                  <w:color w:val="0000FF"/>
                  <w:u w:val="single"/>
                  <w:lang w:val="ru-RU"/>
                </w:rPr>
                <w:t>.</w:t>
              </w:r>
              <w:r>
                <w:rPr>
                  <w:rFonts w:ascii="Times New Roman" w:hAnsi="Times New Roman"/>
                  <w:color w:val="0000FF"/>
                  <w:u w:val="single"/>
                </w:rPr>
                <w:t>ru</w:t>
              </w:r>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841</w:t>
              </w:r>
              <w:r>
                <w:rPr>
                  <w:rFonts w:ascii="Times New Roman" w:hAnsi="Times New Roman"/>
                  <w:color w:val="0000FF"/>
                  <w:u w:val="single"/>
                </w:rPr>
                <w:t>fe</w:t>
              </w:r>
              <w:r w:rsidRPr="00FF4629">
                <w:rPr>
                  <w:rFonts w:ascii="Times New Roman" w:hAnsi="Times New Roman"/>
                  <w:color w:val="0000FF"/>
                  <w:u w:val="single"/>
                  <w:lang w:val="ru-RU"/>
                </w:rPr>
                <w:t>24</w:t>
              </w:r>
            </w:hyperlink>
          </w:p>
        </w:tc>
      </w:tr>
      <w:tr w:rsidR="00AB44B0" w:rsidRPr="00AB44B0" w:rsidTr="00AB44B0">
        <w:trPr>
          <w:trHeight w:val="144"/>
          <w:tblCellSpacing w:w="20" w:type="nil"/>
        </w:trPr>
        <w:tc>
          <w:tcPr>
            <w:tcW w:w="858" w:type="dxa"/>
            <w:tcMar>
              <w:top w:w="50" w:type="dxa"/>
              <w:left w:w="100" w:type="dxa"/>
            </w:tcMar>
            <w:vAlign w:val="center"/>
          </w:tcPr>
          <w:p w:rsidR="00AB44B0" w:rsidRDefault="00AB44B0">
            <w:pPr>
              <w:spacing w:after="0"/>
            </w:pPr>
            <w:r>
              <w:rPr>
                <w:rFonts w:ascii="Times New Roman" w:hAnsi="Times New Roman"/>
                <w:color w:val="000000"/>
                <w:sz w:val="24"/>
              </w:rPr>
              <w:t>34</w:t>
            </w:r>
          </w:p>
        </w:tc>
        <w:tc>
          <w:tcPr>
            <w:tcW w:w="4059"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 xml:space="preserve">Повторение изученных орфографических правил: гласные после шипящих, буквосочетания </w:t>
            </w:r>
            <w:proofErr w:type="spellStart"/>
            <w:r w:rsidRPr="00FF4629">
              <w:rPr>
                <w:rFonts w:ascii="Times New Roman" w:hAnsi="Times New Roman"/>
                <w:color w:val="000000"/>
                <w:sz w:val="24"/>
                <w:lang w:val="ru-RU"/>
              </w:rPr>
              <w:t>чк</w:t>
            </w:r>
            <w:proofErr w:type="spellEnd"/>
            <w:r w:rsidRPr="00FF4629">
              <w:rPr>
                <w:rFonts w:ascii="Times New Roman" w:hAnsi="Times New Roman"/>
                <w:color w:val="000000"/>
                <w:sz w:val="24"/>
                <w:lang w:val="ru-RU"/>
              </w:rPr>
              <w:t xml:space="preserve">, </w:t>
            </w:r>
            <w:proofErr w:type="spellStart"/>
            <w:r w:rsidRPr="00FF4629">
              <w:rPr>
                <w:rFonts w:ascii="Times New Roman" w:hAnsi="Times New Roman"/>
                <w:color w:val="000000"/>
                <w:sz w:val="24"/>
                <w:lang w:val="ru-RU"/>
              </w:rPr>
              <w:t>чн</w:t>
            </w:r>
            <w:proofErr w:type="spellEnd"/>
            <w:r w:rsidRPr="00FF4629">
              <w:rPr>
                <w:rFonts w:ascii="Times New Roman" w:hAnsi="Times New Roman"/>
                <w:color w:val="000000"/>
                <w:sz w:val="24"/>
                <w:lang w:val="ru-RU"/>
              </w:rPr>
              <w:t xml:space="preserve">, </w:t>
            </w:r>
            <w:proofErr w:type="spellStart"/>
            <w:proofErr w:type="gramStart"/>
            <w:r w:rsidRPr="00FF4629">
              <w:rPr>
                <w:rFonts w:ascii="Times New Roman" w:hAnsi="Times New Roman"/>
                <w:color w:val="000000"/>
                <w:sz w:val="24"/>
                <w:lang w:val="ru-RU"/>
              </w:rPr>
              <w:t>чт</w:t>
            </w:r>
            <w:proofErr w:type="spellEnd"/>
            <w:proofErr w:type="gramEnd"/>
            <w:r w:rsidRPr="00FF4629">
              <w:rPr>
                <w:rFonts w:ascii="Times New Roman" w:hAnsi="Times New Roman"/>
                <w:color w:val="000000"/>
                <w:sz w:val="24"/>
                <w:lang w:val="ru-RU"/>
              </w:rPr>
              <w:t xml:space="preserve">, </w:t>
            </w:r>
            <w:proofErr w:type="spellStart"/>
            <w:r w:rsidRPr="00FF4629">
              <w:rPr>
                <w:rFonts w:ascii="Times New Roman" w:hAnsi="Times New Roman"/>
                <w:color w:val="000000"/>
                <w:sz w:val="24"/>
                <w:lang w:val="ru-RU"/>
              </w:rPr>
              <w:t>щн</w:t>
            </w:r>
            <w:proofErr w:type="spellEnd"/>
            <w:r w:rsidRPr="00FF4629">
              <w:rPr>
                <w:rFonts w:ascii="Times New Roman" w:hAnsi="Times New Roman"/>
                <w:color w:val="000000"/>
                <w:sz w:val="24"/>
                <w:lang w:val="ru-RU"/>
              </w:rPr>
              <w:t xml:space="preserve">, </w:t>
            </w:r>
            <w:proofErr w:type="spellStart"/>
            <w:r w:rsidRPr="00FF4629">
              <w:rPr>
                <w:rFonts w:ascii="Times New Roman" w:hAnsi="Times New Roman"/>
                <w:color w:val="000000"/>
                <w:sz w:val="24"/>
                <w:lang w:val="ru-RU"/>
              </w:rPr>
              <w:t>нч</w:t>
            </w:r>
            <w:proofErr w:type="spellEnd"/>
          </w:p>
        </w:tc>
        <w:tc>
          <w:tcPr>
            <w:tcW w:w="1128" w:type="dxa"/>
            <w:tcMar>
              <w:top w:w="50" w:type="dxa"/>
              <w:left w:w="100" w:type="dxa"/>
            </w:tcMar>
            <w:vAlign w:val="center"/>
          </w:tcPr>
          <w:p w:rsidR="00AB44B0" w:rsidRDefault="00AB44B0">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44B0" w:rsidRDefault="00AB44B0">
            <w:pPr>
              <w:spacing w:after="0"/>
              <w:ind w:left="135"/>
              <w:jc w:val="center"/>
            </w:pPr>
          </w:p>
        </w:tc>
        <w:tc>
          <w:tcPr>
            <w:tcW w:w="1910" w:type="dxa"/>
            <w:tcMar>
              <w:top w:w="50" w:type="dxa"/>
              <w:left w:w="100" w:type="dxa"/>
            </w:tcMar>
            <w:vAlign w:val="center"/>
          </w:tcPr>
          <w:p w:rsidR="00AB44B0" w:rsidRDefault="00AB44B0">
            <w:pPr>
              <w:spacing w:after="0"/>
              <w:ind w:left="135"/>
              <w:jc w:val="center"/>
            </w:pPr>
          </w:p>
        </w:tc>
        <w:tc>
          <w:tcPr>
            <w:tcW w:w="1347" w:type="dxa"/>
            <w:tcMar>
              <w:top w:w="50" w:type="dxa"/>
              <w:left w:w="100" w:type="dxa"/>
            </w:tcMar>
            <w:vAlign w:val="center"/>
          </w:tcPr>
          <w:p w:rsidR="00AB44B0" w:rsidRPr="00AB44B0" w:rsidRDefault="00AB44B0" w:rsidP="00AB44B0">
            <w:pPr>
              <w:jc w:val="center"/>
              <w:rPr>
                <w:rFonts w:ascii="Times New Roman" w:hAnsi="Times New Roman"/>
                <w:color w:val="000000"/>
                <w:sz w:val="24"/>
                <w:lang w:val="ru-RU"/>
              </w:rPr>
            </w:pPr>
            <w:r w:rsidRPr="00AB44B0">
              <w:rPr>
                <w:rFonts w:ascii="Times New Roman" w:hAnsi="Times New Roman"/>
                <w:color w:val="000000"/>
                <w:sz w:val="24"/>
                <w:lang w:val="ru-RU"/>
              </w:rPr>
              <w:t>18.10.2023</w:t>
            </w:r>
          </w:p>
        </w:tc>
        <w:tc>
          <w:tcPr>
            <w:tcW w:w="2897"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842009</w:t>
              </w:r>
              <w:r>
                <w:rPr>
                  <w:rFonts w:ascii="Times New Roman" w:hAnsi="Times New Roman"/>
                  <w:color w:val="0000FF"/>
                  <w:u w:val="single"/>
                </w:rPr>
                <w:t>a</w:t>
              </w:r>
            </w:hyperlink>
          </w:p>
        </w:tc>
      </w:tr>
      <w:tr w:rsidR="00AB44B0" w:rsidRPr="00AB44B0" w:rsidTr="00AB44B0">
        <w:trPr>
          <w:trHeight w:val="144"/>
          <w:tblCellSpacing w:w="20" w:type="nil"/>
        </w:trPr>
        <w:tc>
          <w:tcPr>
            <w:tcW w:w="858" w:type="dxa"/>
            <w:tcMar>
              <w:top w:w="50" w:type="dxa"/>
              <w:left w:w="100" w:type="dxa"/>
            </w:tcMar>
            <w:vAlign w:val="center"/>
          </w:tcPr>
          <w:p w:rsidR="00AB44B0" w:rsidRDefault="00AB44B0">
            <w:pPr>
              <w:spacing w:after="0"/>
            </w:pPr>
            <w:r>
              <w:rPr>
                <w:rFonts w:ascii="Times New Roman" w:hAnsi="Times New Roman"/>
                <w:color w:val="000000"/>
                <w:sz w:val="24"/>
              </w:rPr>
              <w:t>35</w:t>
            </w:r>
          </w:p>
        </w:tc>
        <w:tc>
          <w:tcPr>
            <w:tcW w:w="4059"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Повторяем правописание слов с разделительным мягким знаком</w:t>
            </w:r>
          </w:p>
        </w:tc>
        <w:tc>
          <w:tcPr>
            <w:tcW w:w="1128" w:type="dxa"/>
            <w:tcMar>
              <w:top w:w="50" w:type="dxa"/>
              <w:left w:w="100" w:type="dxa"/>
            </w:tcMar>
            <w:vAlign w:val="center"/>
          </w:tcPr>
          <w:p w:rsidR="00AB44B0" w:rsidRDefault="00AB44B0">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44B0" w:rsidRDefault="00AB44B0">
            <w:pPr>
              <w:spacing w:after="0"/>
              <w:ind w:left="135"/>
              <w:jc w:val="center"/>
            </w:pPr>
          </w:p>
        </w:tc>
        <w:tc>
          <w:tcPr>
            <w:tcW w:w="1910" w:type="dxa"/>
            <w:tcMar>
              <w:top w:w="50" w:type="dxa"/>
              <w:left w:w="100" w:type="dxa"/>
            </w:tcMar>
            <w:vAlign w:val="center"/>
          </w:tcPr>
          <w:p w:rsidR="00AB44B0" w:rsidRDefault="00AB44B0">
            <w:pPr>
              <w:spacing w:after="0"/>
              <w:ind w:left="135"/>
              <w:jc w:val="center"/>
            </w:pPr>
          </w:p>
        </w:tc>
        <w:tc>
          <w:tcPr>
            <w:tcW w:w="1347" w:type="dxa"/>
            <w:tcMar>
              <w:top w:w="50" w:type="dxa"/>
              <w:left w:w="100" w:type="dxa"/>
            </w:tcMar>
            <w:vAlign w:val="center"/>
          </w:tcPr>
          <w:p w:rsidR="00AB44B0" w:rsidRPr="00AB44B0" w:rsidRDefault="00AB44B0" w:rsidP="00AB44B0">
            <w:pPr>
              <w:jc w:val="center"/>
              <w:rPr>
                <w:rFonts w:ascii="Times New Roman" w:hAnsi="Times New Roman"/>
                <w:color w:val="000000"/>
                <w:sz w:val="24"/>
                <w:lang w:val="ru-RU"/>
              </w:rPr>
            </w:pPr>
            <w:r w:rsidRPr="00AB44B0">
              <w:rPr>
                <w:rFonts w:ascii="Times New Roman" w:hAnsi="Times New Roman"/>
                <w:color w:val="000000"/>
                <w:sz w:val="24"/>
                <w:lang w:val="ru-RU"/>
              </w:rPr>
              <w:t>19.10.2023</w:t>
            </w:r>
          </w:p>
        </w:tc>
        <w:tc>
          <w:tcPr>
            <w:tcW w:w="2897"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8423</w:t>
              </w:r>
              <w:r>
                <w:rPr>
                  <w:rFonts w:ascii="Times New Roman" w:hAnsi="Times New Roman"/>
                  <w:color w:val="0000FF"/>
                  <w:u w:val="single"/>
                </w:rPr>
                <w:t>f</w:t>
              </w:r>
              <w:r w:rsidRPr="00FF4629">
                <w:rPr>
                  <w:rFonts w:ascii="Times New Roman" w:hAnsi="Times New Roman"/>
                  <w:color w:val="0000FF"/>
                  <w:u w:val="single"/>
                  <w:lang w:val="ru-RU"/>
                </w:rPr>
                <w:t>9</w:t>
              </w:r>
              <w:r>
                <w:rPr>
                  <w:rFonts w:ascii="Times New Roman" w:hAnsi="Times New Roman"/>
                  <w:color w:val="0000FF"/>
                  <w:u w:val="single"/>
                </w:rPr>
                <w:t>c</w:t>
              </w:r>
            </w:hyperlink>
          </w:p>
        </w:tc>
      </w:tr>
      <w:tr w:rsidR="00AB44B0" w:rsidRPr="00AB44B0" w:rsidTr="00AB44B0">
        <w:trPr>
          <w:trHeight w:val="144"/>
          <w:tblCellSpacing w:w="20" w:type="nil"/>
        </w:trPr>
        <w:tc>
          <w:tcPr>
            <w:tcW w:w="858" w:type="dxa"/>
            <w:tcMar>
              <w:top w:w="50" w:type="dxa"/>
              <w:left w:w="100" w:type="dxa"/>
            </w:tcMar>
            <w:vAlign w:val="center"/>
          </w:tcPr>
          <w:p w:rsidR="00AB44B0" w:rsidRDefault="00AB44B0">
            <w:pPr>
              <w:spacing w:after="0"/>
            </w:pPr>
            <w:r>
              <w:rPr>
                <w:rFonts w:ascii="Times New Roman" w:hAnsi="Times New Roman"/>
                <w:color w:val="000000"/>
                <w:sz w:val="24"/>
              </w:rPr>
              <w:t>36</w:t>
            </w:r>
          </w:p>
        </w:tc>
        <w:tc>
          <w:tcPr>
            <w:tcW w:w="4059"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Соотношение звукового и буквенного состава слов</w:t>
            </w:r>
          </w:p>
        </w:tc>
        <w:tc>
          <w:tcPr>
            <w:tcW w:w="1128" w:type="dxa"/>
            <w:tcMar>
              <w:top w:w="50" w:type="dxa"/>
              <w:left w:w="100" w:type="dxa"/>
            </w:tcMar>
            <w:vAlign w:val="center"/>
          </w:tcPr>
          <w:p w:rsidR="00AB44B0" w:rsidRDefault="00AB44B0">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44B0" w:rsidRDefault="00AB44B0">
            <w:pPr>
              <w:spacing w:after="0"/>
              <w:ind w:left="135"/>
              <w:jc w:val="center"/>
            </w:pPr>
          </w:p>
        </w:tc>
        <w:tc>
          <w:tcPr>
            <w:tcW w:w="1910" w:type="dxa"/>
            <w:tcMar>
              <w:top w:w="50" w:type="dxa"/>
              <w:left w:w="100" w:type="dxa"/>
            </w:tcMar>
            <w:vAlign w:val="center"/>
          </w:tcPr>
          <w:p w:rsidR="00AB44B0" w:rsidRDefault="00AB44B0">
            <w:pPr>
              <w:spacing w:after="0"/>
              <w:ind w:left="135"/>
              <w:jc w:val="center"/>
            </w:pPr>
          </w:p>
        </w:tc>
        <w:tc>
          <w:tcPr>
            <w:tcW w:w="1347" w:type="dxa"/>
            <w:tcMar>
              <w:top w:w="50" w:type="dxa"/>
              <w:left w:w="100" w:type="dxa"/>
            </w:tcMar>
            <w:vAlign w:val="center"/>
          </w:tcPr>
          <w:p w:rsidR="00AB44B0" w:rsidRPr="00AB44B0" w:rsidRDefault="00AB44B0" w:rsidP="00AB44B0">
            <w:pPr>
              <w:jc w:val="center"/>
              <w:rPr>
                <w:rFonts w:ascii="Times New Roman" w:hAnsi="Times New Roman"/>
                <w:color w:val="000000"/>
                <w:sz w:val="24"/>
                <w:lang w:val="ru-RU"/>
              </w:rPr>
            </w:pPr>
            <w:r w:rsidRPr="00AB44B0">
              <w:rPr>
                <w:rFonts w:ascii="Times New Roman" w:hAnsi="Times New Roman"/>
                <w:color w:val="000000"/>
                <w:sz w:val="24"/>
                <w:lang w:val="ru-RU"/>
              </w:rPr>
              <w:t>20.10.2023</w:t>
            </w:r>
          </w:p>
        </w:tc>
        <w:tc>
          <w:tcPr>
            <w:tcW w:w="2897"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r>
                <w:rPr>
                  <w:rFonts w:ascii="Times New Roman" w:hAnsi="Times New Roman"/>
                  <w:color w:val="0000FF"/>
                  <w:u w:val="single"/>
                </w:rPr>
                <w:t>edsoo</w:t>
              </w:r>
              <w:r w:rsidRPr="00FF4629">
                <w:rPr>
                  <w:rFonts w:ascii="Times New Roman" w:hAnsi="Times New Roman"/>
                  <w:color w:val="0000FF"/>
                  <w:u w:val="single"/>
                  <w:lang w:val="ru-RU"/>
                </w:rPr>
                <w:t>.</w:t>
              </w:r>
              <w:r>
                <w:rPr>
                  <w:rFonts w:ascii="Times New Roman" w:hAnsi="Times New Roman"/>
                  <w:color w:val="0000FF"/>
                  <w:u w:val="single"/>
                </w:rPr>
                <w:t>ru</w:t>
              </w:r>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84202</w:t>
              </w:r>
              <w:r>
                <w:rPr>
                  <w:rFonts w:ascii="Times New Roman" w:hAnsi="Times New Roman"/>
                  <w:color w:val="0000FF"/>
                  <w:u w:val="single"/>
                </w:rPr>
                <w:t>ac</w:t>
              </w:r>
            </w:hyperlink>
            <w:r w:rsidRPr="00FF4629">
              <w:rPr>
                <w:rFonts w:ascii="Times New Roman" w:hAnsi="Times New Roman"/>
                <w:color w:val="000000"/>
                <w:sz w:val="24"/>
                <w:lang w:val="ru-RU"/>
              </w:rPr>
              <w:t xml:space="preserve">, </w:t>
            </w:r>
            <w:hyperlink r:id="rId51">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r>
                <w:rPr>
                  <w:rFonts w:ascii="Times New Roman" w:hAnsi="Times New Roman"/>
                  <w:color w:val="0000FF"/>
                  <w:u w:val="single"/>
                </w:rPr>
                <w:t>edsoo</w:t>
              </w:r>
              <w:r w:rsidRPr="00FF4629">
                <w:rPr>
                  <w:rFonts w:ascii="Times New Roman" w:hAnsi="Times New Roman"/>
                  <w:color w:val="0000FF"/>
                  <w:u w:val="single"/>
                  <w:lang w:val="ru-RU"/>
                </w:rPr>
                <w:t>.</w:t>
              </w:r>
              <w:r>
                <w:rPr>
                  <w:rFonts w:ascii="Times New Roman" w:hAnsi="Times New Roman"/>
                  <w:color w:val="0000FF"/>
                  <w:u w:val="single"/>
                </w:rPr>
                <w:t>ru</w:t>
              </w:r>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8420644</w:t>
              </w:r>
            </w:hyperlink>
            <w:r w:rsidRPr="00FF4629">
              <w:rPr>
                <w:rFonts w:ascii="Times New Roman" w:hAnsi="Times New Roman"/>
                <w:color w:val="000000"/>
                <w:sz w:val="24"/>
                <w:lang w:val="ru-RU"/>
              </w:rPr>
              <w:t xml:space="preserve">, </w:t>
            </w:r>
            <w:hyperlink r:id="rId52">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r>
                <w:rPr>
                  <w:rFonts w:ascii="Times New Roman" w:hAnsi="Times New Roman"/>
                  <w:color w:val="0000FF"/>
                  <w:u w:val="single"/>
                </w:rPr>
                <w:t>edsoo</w:t>
              </w:r>
              <w:r w:rsidRPr="00FF4629">
                <w:rPr>
                  <w:rFonts w:ascii="Times New Roman" w:hAnsi="Times New Roman"/>
                  <w:color w:val="0000FF"/>
                  <w:u w:val="single"/>
                  <w:lang w:val="ru-RU"/>
                </w:rPr>
                <w:t>.</w:t>
              </w:r>
              <w:r>
                <w:rPr>
                  <w:rFonts w:ascii="Times New Roman" w:hAnsi="Times New Roman"/>
                  <w:color w:val="0000FF"/>
                  <w:u w:val="single"/>
                </w:rPr>
                <w:t>ru</w:t>
              </w:r>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8420842</w:t>
              </w:r>
            </w:hyperlink>
            <w:r w:rsidRPr="00FF4629">
              <w:rPr>
                <w:rFonts w:ascii="Times New Roman" w:hAnsi="Times New Roman"/>
                <w:color w:val="000000"/>
                <w:sz w:val="24"/>
                <w:lang w:val="ru-RU"/>
              </w:rPr>
              <w:t xml:space="preserve">, </w:t>
            </w:r>
            <w:hyperlink r:id="rId53">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r>
                <w:rPr>
                  <w:rFonts w:ascii="Times New Roman" w:hAnsi="Times New Roman"/>
                  <w:color w:val="0000FF"/>
                  <w:u w:val="single"/>
                </w:rPr>
                <w:t>edsoo</w:t>
              </w:r>
              <w:r w:rsidRPr="00FF4629">
                <w:rPr>
                  <w:rFonts w:ascii="Times New Roman" w:hAnsi="Times New Roman"/>
                  <w:color w:val="0000FF"/>
                  <w:u w:val="single"/>
                  <w:lang w:val="ru-RU"/>
                </w:rPr>
                <w:t>.</w:t>
              </w:r>
              <w:r>
                <w:rPr>
                  <w:rFonts w:ascii="Times New Roman" w:hAnsi="Times New Roman"/>
                  <w:color w:val="0000FF"/>
                  <w:u w:val="single"/>
                </w:rPr>
                <w:t>ru</w:t>
              </w:r>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84209</w:t>
              </w:r>
              <w:r>
                <w:rPr>
                  <w:rFonts w:ascii="Times New Roman" w:hAnsi="Times New Roman"/>
                  <w:color w:val="0000FF"/>
                  <w:u w:val="single"/>
                </w:rPr>
                <w:t>d</w:t>
              </w:r>
              <w:r w:rsidRPr="00FF4629">
                <w:rPr>
                  <w:rFonts w:ascii="Times New Roman" w:hAnsi="Times New Roman"/>
                  <w:color w:val="0000FF"/>
                  <w:u w:val="single"/>
                  <w:lang w:val="ru-RU"/>
                </w:rPr>
                <w:t>2</w:t>
              </w:r>
            </w:hyperlink>
          </w:p>
        </w:tc>
      </w:tr>
      <w:tr w:rsidR="00AB44B0" w:rsidRPr="00AB44B0" w:rsidTr="00AB44B0">
        <w:trPr>
          <w:trHeight w:val="144"/>
          <w:tblCellSpacing w:w="20" w:type="nil"/>
        </w:trPr>
        <w:tc>
          <w:tcPr>
            <w:tcW w:w="858" w:type="dxa"/>
            <w:tcMar>
              <w:top w:w="50" w:type="dxa"/>
              <w:left w:w="100" w:type="dxa"/>
            </w:tcMar>
            <w:vAlign w:val="center"/>
          </w:tcPr>
          <w:p w:rsidR="00AB44B0" w:rsidRDefault="00AB44B0">
            <w:pPr>
              <w:spacing w:after="0"/>
            </w:pPr>
            <w:r>
              <w:rPr>
                <w:rFonts w:ascii="Times New Roman" w:hAnsi="Times New Roman"/>
                <w:color w:val="000000"/>
                <w:sz w:val="24"/>
              </w:rPr>
              <w:t>37</w:t>
            </w:r>
          </w:p>
        </w:tc>
        <w:tc>
          <w:tcPr>
            <w:tcW w:w="4059"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 xml:space="preserve">План текста. Изложение повествовательного текста по </w:t>
            </w:r>
            <w:r w:rsidRPr="00FF4629">
              <w:rPr>
                <w:rFonts w:ascii="Times New Roman" w:hAnsi="Times New Roman"/>
                <w:color w:val="000000"/>
                <w:sz w:val="24"/>
                <w:lang w:val="ru-RU"/>
              </w:rPr>
              <w:lastRenderedPageBreak/>
              <w:t>вопросам или коллективно составленному плану</w:t>
            </w:r>
          </w:p>
        </w:tc>
        <w:tc>
          <w:tcPr>
            <w:tcW w:w="1128" w:type="dxa"/>
            <w:tcMar>
              <w:top w:w="50" w:type="dxa"/>
              <w:left w:w="100" w:type="dxa"/>
            </w:tcMar>
            <w:vAlign w:val="center"/>
          </w:tcPr>
          <w:p w:rsidR="00AB44B0" w:rsidRDefault="00AB44B0">
            <w:pPr>
              <w:spacing w:after="0"/>
              <w:ind w:left="135"/>
              <w:jc w:val="center"/>
            </w:pPr>
            <w:r w:rsidRPr="00FF46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B44B0" w:rsidRDefault="00AB44B0">
            <w:pPr>
              <w:spacing w:after="0"/>
              <w:ind w:left="135"/>
              <w:jc w:val="center"/>
            </w:pPr>
          </w:p>
        </w:tc>
        <w:tc>
          <w:tcPr>
            <w:tcW w:w="1910" w:type="dxa"/>
            <w:tcMar>
              <w:top w:w="50" w:type="dxa"/>
              <w:left w:w="100" w:type="dxa"/>
            </w:tcMar>
            <w:vAlign w:val="center"/>
          </w:tcPr>
          <w:p w:rsidR="00AB44B0" w:rsidRDefault="00AB44B0">
            <w:pPr>
              <w:spacing w:after="0"/>
              <w:ind w:left="135"/>
              <w:jc w:val="center"/>
            </w:pPr>
          </w:p>
        </w:tc>
        <w:tc>
          <w:tcPr>
            <w:tcW w:w="1347" w:type="dxa"/>
            <w:tcMar>
              <w:top w:w="50" w:type="dxa"/>
              <w:left w:w="100" w:type="dxa"/>
            </w:tcMar>
            <w:vAlign w:val="center"/>
          </w:tcPr>
          <w:p w:rsidR="00AB44B0" w:rsidRPr="00AB44B0" w:rsidRDefault="00AB44B0" w:rsidP="00AB44B0">
            <w:pPr>
              <w:jc w:val="center"/>
              <w:rPr>
                <w:rFonts w:ascii="Times New Roman" w:hAnsi="Times New Roman"/>
                <w:color w:val="000000"/>
                <w:sz w:val="24"/>
                <w:lang w:val="ru-RU"/>
              </w:rPr>
            </w:pPr>
            <w:r w:rsidRPr="00AB44B0">
              <w:rPr>
                <w:rFonts w:ascii="Times New Roman" w:hAnsi="Times New Roman"/>
                <w:color w:val="000000"/>
                <w:sz w:val="24"/>
                <w:lang w:val="ru-RU"/>
              </w:rPr>
              <w:t>23.10.2023</w:t>
            </w:r>
          </w:p>
        </w:tc>
        <w:tc>
          <w:tcPr>
            <w:tcW w:w="2897"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r>
                <w:rPr>
                  <w:rFonts w:ascii="Times New Roman" w:hAnsi="Times New Roman"/>
                  <w:color w:val="0000FF"/>
                  <w:u w:val="single"/>
                </w:rPr>
                <w:t>edsoo</w:t>
              </w:r>
              <w:r w:rsidRPr="00FF4629">
                <w:rPr>
                  <w:rFonts w:ascii="Times New Roman" w:hAnsi="Times New Roman"/>
                  <w:color w:val="0000FF"/>
                  <w:u w:val="single"/>
                  <w:lang w:val="ru-RU"/>
                </w:rPr>
                <w:t>.</w:t>
              </w:r>
              <w:r>
                <w:rPr>
                  <w:rFonts w:ascii="Times New Roman" w:hAnsi="Times New Roman"/>
                  <w:color w:val="0000FF"/>
                  <w:u w:val="single"/>
                </w:rPr>
                <w:t>ru</w:t>
              </w:r>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8423272</w:t>
              </w:r>
            </w:hyperlink>
            <w:r w:rsidRPr="00FF4629">
              <w:rPr>
                <w:rFonts w:ascii="Times New Roman" w:hAnsi="Times New Roman"/>
                <w:color w:val="000000"/>
                <w:sz w:val="24"/>
                <w:lang w:val="ru-RU"/>
              </w:rPr>
              <w:t xml:space="preserve">, </w:t>
            </w:r>
            <w:hyperlink r:id="rId55">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r>
                <w:rPr>
                  <w:rFonts w:ascii="Times New Roman" w:hAnsi="Times New Roman"/>
                  <w:color w:val="0000FF"/>
                  <w:u w:val="single"/>
                </w:rPr>
                <w:t>edsoo</w:t>
              </w:r>
              <w:r w:rsidRPr="00FF4629">
                <w:rPr>
                  <w:rFonts w:ascii="Times New Roman" w:hAnsi="Times New Roman"/>
                  <w:color w:val="0000FF"/>
                  <w:u w:val="single"/>
                  <w:lang w:val="ru-RU"/>
                </w:rPr>
                <w:t>.</w:t>
              </w:r>
              <w:r>
                <w:rPr>
                  <w:rFonts w:ascii="Times New Roman" w:hAnsi="Times New Roman"/>
                  <w:color w:val="0000FF"/>
                  <w:u w:val="single"/>
                </w:rPr>
                <w:t>ru</w:t>
              </w:r>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84234</w:t>
              </w:r>
              <w:r>
                <w:rPr>
                  <w:rFonts w:ascii="Times New Roman" w:hAnsi="Times New Roman"/>
                  <w:color w:val="0000FF"/>
                  <w:u w:val="single"/>
                </w:rPr>
                <w:t>ca</w:t>
              </w:r>
            </w:hyperlink>
          </w:p>
        </w:tc>
      </w:tr>
      <w:tr w:rsidR="00AB44B0" w:rsidRPr="00AB44B0" w:rsidTr="00AB44B0">
        <w:trPr>
          <w:trHeight w:val="144"/>
          <w:tblCellSpacing w:w="20" w:type="nil"/>
        </w:trPr>
        <w:tc>
          <w:tcPr>
            <w:tcW w:w="858" w:type="dxa"/>
            <w:tcMar>
              <w:top w:w="50" w:type="dxa"/>
              <w:left w:w="100" w:type="dxa"/>
            </w:tcMar>
            <w:vAlign w:val="center"/>
          </w:tcPr>
          <w:p w:rsidR="00AB44B0" w:rsidRDefault="00AB44B0">
            <w:pPr>
              <w:spacing w:after="0"/>
            </w:pPr>
            <w:r>
              <w:rPr>
                <w:rFonts w:ascii="Times New Roman" w:hAnsi="Times New Roman"/>
                <w:color w:val="000000"/>
                <w:sz w:val="24"/>
              </w:rPr>
              <w:lastRenderedPageBreak/>
              <w:t>38</w:t>
            </w:r>
          </w:p>
        </w:tc>
        <w:tc>
          <w:tcPr>
            <w:tcW w:w="4059"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Различение однокоренных слов и слов с омонимичными корнями</w:t>
            </w:r>
          </w:p>
        </w:tc>
        <w:tc>
          <w:tcPr>
            <w:tcW w:w="1128" w:type="dxa"/>
            <w:tcMar>
              <w:top w:w="50" w:type="dxa"/>
              <w:left w:w="100" w:type="dxa"/>
            </w:tcMar>
            <w:vAlign w:val="center"/>
          </w:tcPr>
          <w:p w:rsidR="00AB44B0" w:rsidRDefault="00AB44B0">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44B0" w:rsidRDefault="00AB44B0">
            <w:pPr>
              <w:spacing w:after="0"/>
              <w:ind w:left="135"/>
              <w:jc w:val="center"/>
            </w:pPr>
          </w:p>
        </w:tc>
        <w:tc>
          <w:tcPr>
            <w:tcW w:w="1910" w:type="dxa"/>
            <w:tcMar>
              <w:top w:w="50" w:type="dxa"/>
              <w:left w:w="100" w:type="dxa"/>
            </w:tcMar>
            <w:vAlign w:val="center"/>
          </w:tcPr>
          <w:p w:rsidR="00AB44B0" w:rsidRDefault="00AB44B0">
            <w:pPr>
              <w:spacing w:after="0"/>
              <w:ind w:left="135"/>
              <w:jc w:val="center"/>
            </w:pPr>
          </w:p>
        </w:tc>
        <w:tc>
          <w:tcPr>
            <w:tcW w:w="1347" w:type="dxa"/>
            <w:tcMar>
              <w:top w:w="50" w:type="dxa"/>
              <w:left w:w="100" w:type="dxa"/>
            </w:tcMar>
            <w:vAlign w:val="center"/>
          </w:tcPr>
          <w:p w:rsidR="00AB44B0" w:rsidRPr="00AB44B0" w:rsidRDefault="00AB44B0" w:rsidP="00AB44B0">
            <w:pPr>
              <w:jc w:val="center"/>
              <w:rPr>
                <w:rFonts w:ascii="Times New Roman" w:hAnsi="Times New Roman"/>
                <w:color w:val="000000"/>
                <w:sz w:val="24"/>
                <w:lang w:val="ru-RU"/>
              </w:rPr>
            </w:pPr>
            <w:r w:rsidRPr="00AB44B0">
              <w:rPr>
                <w:rFonts w:ascii="Times New Roman" w:hAnsi="Times New Roman"/>
                <w:color w:val="000000"/>
                <w:sz w:val="24"/>
                <w:lang w:val="ru-RU"/>
              </w:rPr>
              <w:t>24.10.2023</w:t>
            </w:r>
          </w:p>
        </w:tc>
        <w:tc>
          <w:tcPr>
            <w:tcW w:w="2897"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r>
                <w:rPr>
                  <w:rFonts w:ascii="Times New Roman" w:hAnsi="Times New Roman"/>
                  <w:color w:val="0000FF"/>
                  <w:u w:val="single"/>
                </w:rPr>
                <w:t>edsoo</w:t>
              </w:r>
              <w:r w:rsidRPr="00FF4629">
                <w:rPr>
                  <w:rFonts w:ascii="Times New Roman" w:hAnsi="Times New Roman"/>
                  <w:color w:val="0000FF"/>
                  <w:u w:val="single"/>
                  <w:lang w:val="ru-RU"/>
                </w:rPr>
                <w:t>.</w:t>
              </w:r>
              <w:r>
                <w:rPr>
                  <w:rFonts w:ascii="Times New Roman" w:hAnsi="Times New Roman"/>
                  <w:color w:val="0000FF"/>
                  <w:u w:val="single"/>
                </w:rPr>
                <w:t>ru</w:t>
              </w:r>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8421800</w:t>
              </w:r>
            </w:hyperlink>
            <w:r w:rsidRPr="00FF4629">
              <w:rPr>
                <w:rFonts w:ascii="Times New Roman" w:hAnsi="Times New Roman"/>
                <w:color w:val="000000"/>
                <w:sz w:val="24"/>
                <w:lang w:val="ru-RU"/>
              </w:rPr>
              <w:t xml:space="preserve">, </w:t>
            </w:r>
            <w:hyperlink r:id="rId57">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r>
                <w:rPr>
                  <w:rFonts w:ascii="Times New Roman" w:hAnsi="Times New Roman"/>
                  <w:color w:val="0000FF"/>
                  <w:u w:val="single"/>
                </w:rPr>
                <w:t>edsoo</w:t>
              </w:r>
              <w:r w:rsidRPr="00FF4629">
                <w:rPr>
                  <w:rFonts w:ascii="Times New Roman" w:hAnsi="Times New Roman"/>
                  <w:color w:val="0000FF"/>
                  <w:u w:val="single"/>
                  <w:lang w:val="ru-RU"/>
                </w:rPr>
                <w:t>.</w:t>
              </w:r>
              <w:r>
                <w:rPr>
                  <w:rFonts w:ascii="Times New Roman" w:hAnsi="Times New Roman"/>
                  <w:color w:val="0000FF"/>
                  <w:u w:val="single"/>
                </w:rPr>
                <w:t>ru</w:t>
              </w:r>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8421238</w:t>
              </w:r>
            </w:hyperlink>
          </w:p>
        </w:tc>
      </w:tr>
      <w:tr w:rsidR="00AB44B0" w:rsidRPr="00AB44B0" w:rsidTr="00AB44B0">
        <w:trPr>
          <w:trHeight w:val="144"/>
          <w:tblCellSpacing w:w="20" w:type="nil"/>
        </w:trPr>
        <w:tc>
          <w:tcPr>
            <w:tcW w:w="858" w:type="dxa"/>
            <w:tcMar>
              <w:top w:w="50" w:type="dxa"/>
              <w:left w:w="100" w:type="dxa"/>
            </w:tcMar>
            <w:vAlign w:val="center"/>
          </w:tcPr>
          <w:p w:rsidR="00AB44B0" w:rsidRDefault="00AB44B0">
            <w:pPr>
              <w:spacing w:after="0"/>
            </w:pPr>
            <w:r>
              <w:rPr>
                <w:rFonts w:ascii="Times New Roman" w:hAnsi="Times New Roman"/>
                <w:color w:val="000000"/>
                <w:sz w:val="24"/>
              </w:rPr>
              <w:t>39</w:t>
            </w:r>
          </w:p>
        </w:tc>
        <w:tc>
          <w:tcPr>
            <w:tcW w:w="4059"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Отработка способов решения орфографической задачи в зависимости от места орфограммы в слове: правописание слов с двумя корнями</w:t>
            </w:r>
          </w:p>
        </w:tc>
        <w:tc>
          <w:tcPr>
            <w:tcW w:w="1128" w:type="dxa"/>
            <w:tcMar>
              <w:top w:w="50" w:type="dxa"/>
              <w:left w:w="100" w:type="dxa"/>
            </w:tcMar>
            <w:vAlign w:val="center"/>
          </w:tcPr>
          <w:p w:rsidR="00AB44B0" w:rsidRDefault="00AB44B0">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44B0" w:rsidRDefault="00AB44B0">
            <w:pPr>
              <w:spacing w:after="0"/>
              <w:ind w:left="135"/>
              <w:jc w:val="center"/>
            </w:pPr>
          </w:p>
        </w:tc>
        <w:tc>
          <w:tcPr>
            <w:tcW w:w="1910" w:type="dxa"/>
            <w:tcMar>
              <w:top w:w="50" w:type="dxa"/>
              <w:left w:w="100" w:type="dxa"/>
            </w:tcMar>
            <w:vAlign w:val="center"/>
          </w:tcPr>
          <w:p w:rsidR="00AB44B0" w:rsidRDefault="00AB44B0">
            <w:pPr>
              <w:spacing w:after="0"/>
              <w:ind w:left="135"/>
              <w:jc w:val="center"/>
            </w:pPr>
          </w:p>
        </w:tc>
        <w:tc>
          <w:tcPr>
            <w:tcW w:w="1347" w:type="dxa"/>
            <w:tcMar>
              <w:top w:w="50" w:type="dxa"/>
              <w:left w:w="100" w:type="dxa"/>
            </w:tcMar>
            <w:vAlign w:val="center"/>
          </w:tcPr>
          <w:p w:rsidR="00AB44B0" w:rsidRPr="00AB44B0" w:rsidRDefault="00AB44B0" w:rsidP="00AB44B0">
            <w:pPr>
              <w:jc w:val="center"/>
              <w:rPr>
                <w:rFonts w:ascii="Times New Roman" w:hAnsi="Times New Roman"/>
                <w:color w:val="000000"/>
                <w:sz w:val="24"/>
                <w:lang w:val="ru-RU"/>
              </w:rPr>
            </w:pPr>
            <w:r w:rsidRPr="00AB44B0">
              <w:rPr>
                <w:rFonts w:ascii="Times New Roman" w:hAnsi="Times New Roman"/>
                <w:color w:val="000000"/>
                <w:sz w:val="24"/>
                <w:lang w:val="ru-RU"/>
              </w:rPr>
              <w:t>25.10.2023</w:t>
            </w:r>
          </w:p>
        </w:tc>
        <w:tc>
          <w:tcPr>
            <w:tcW w:w="2897"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8426080</w:t>
              </w:r>
            </w:hyperlink>
          </w:p>
        </w:tc>
      </w:tr>
      <w:tr w:rsidR="00AB44B0" w:rsidTr="00AB44B0">
        <w:trPr>
          <w:trHeight w:val="144"/>
          <w:tblCellSpacing w:w="20" w:type="nil"/>
        </w:trPr>
        <w:tc>
          <w:tcPr>
            <w:tcW w:w="858" w:type="dxa"/>
            <w:tcMar>
              <w:top w:w="50" w:type="dxa"/>
              <w:left w:w="100" w:type="dxa"/>
            </w:tcMar>
            <w:vAlign w:val="center"/>
          </w:tcPr>
          <w:p w:rsidR="00AB44B0" w:rsidRDefault="00AB44B0">
            <w:pPr>
              <w:spacing w:after="0"/>
            </w:pPr>
            <w:r>
              <w:rPr>
                <w:rFonts w:ascii="Times New Roman" w:hAnsi="Times New Roman"/>
                <w:color w:val="000000"/>
                <w:sz w:val="24"/>
              </w:rPr>
              <w:t>40</w:t>
            </w:r>
          </w:p>
        </w:tc>
        <w:tc>
          <w:tcPr>
            <w:tcW w:w="4059"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Отработка способов решения орфографической задачи в зависимости от места орфограммы в слове: наблюдение за соединительными гласными о, е</w:t>
            </w:r>
          </w:p>
        </w:tc>
        <w:tc>
          <w:tcPr>
            <w:tcW w:w="1128" w:type="dxa"/>
            <w:tcMar>
              <w:top w:w="50" w:type="dxa"/>
              <w:left w:w="100" w:type="dxa"/>
            </w:tcMar>
            <w:vAlign w:val="center"/>
          </w:tcPr>
          <w:p w:rsidR="00AB44B0" w:rsidRDefault="00AB44B0">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44B0" w:rsidRDefault="00AB44B0">
            <w:pPr>
              <w:spacing w:after="0"/>
              <w:ind w:left="135"/>
              <w:jc w:val="center"/>
            </w:pPr>
          </w:p>
        </w:tc>
        <w:tc>
          <w:tcPr>
            <w:tcW w:w="1910" w:type="dxa"/>
            <w:tcMar>
              <w:top w:w="50" w:type="dxa"/>
              <w:left w:w="100" w:type="dxa"/>
            </w:tcMar>
            <w:vAlign w:val="center"/>
          </w:tcPr>
          <w:p w:rsidR="00AB44B0" w:rsidRDefault="00AB44B0">
            <w:pPr>
              <w:spacing w:after="0"/>
              <w:ind w:left="135"/>
              <w:jc w:val="center"/>
            </w:pPr>
          </w:p>
        </w:tc>
        <w:tc>
          <w:tcPr>
            <w:tcW w:w="1347" w:type="dxa"/>
            <w:tcMar>
              <w:top w:w="50" w:type="dxa"/>
              <w:left w:w="100" w:type="dxa"/>
            </w:tcMar>
            <w:vAlign w:val="center"/>
          </w:tcPr>
          <w:p w:rsidR="00AB44B0" w:rsidRPr="00AB44B0" w:rsidRDefault="00AB44B0" w:rsidP="00AB44B0">
            <w:pPr>
              <w:jc w:val="center"/>
              <w:rPr>
                <w:rFonts w:ascii="Times New Roman" w:hAnsi="Times New Roman"/>
                <w:color w:val="000000"/>
                <w:sz w:val="24"/>
                <w:lang w:val="ru-RU"/>
              </w:rPr>
            </w:pPr>
            <w:r w:rsidRPr="00AB44B0">
              <w:rPr>
                <w:rFonts w:ascii="Times New Roman" w:hAnsi="Times New Roman"/>
                <w:color w:val="000000"/>
                <w:sz w:val="24"/>
                <w:lang w:val="ru-RU"/>
              </w:rPr>
              <w:t>26.10.2023</w:t>
            </w:r>
          </w:p>
        </w:tc>
        <w:tc>
          <w:tcPr>
            <w:tcW w:w="2897" w:type="dxa"/>
            <w:tcMar>
              <w:top w:w="50" w:type="dxa"/>
              <w:left w:w="100" w:type="dxa"/>
            </w:tcMar>
            <w:vAlign w:val="center"/>
          </w:tcPr>
          <w:p w:rsidR="00AB44B0" w:rsidRDefault="00AB44B0">
            <w:pPr>
              <w:spacing w:after="0"/>
              <w:ind w:left="135"/>
            </w:pPr>
          </w:p>
        </w:tc>
      </w:tr>
      <w:tr w:rsidR="00AB44B0" w:rsidRPr="00AB44B0" w:rsidTr="00AB44B0">
        <w:trPr>
          <w:trHeight w:val="144"/>
          <w:tblCellSpacing w:w="20" w:type="nil"/>
        </w:trPr>
        <w:tc>
          <w:tcPr>
            <w:tcW w:w="858" w:type="dxa"/>
            <w:tcMar>
              <w:top w:w="50" w:type="dxa"/>
              <w:left w:w="100" w:type="dxa"/>
            </w:tcMar>
            <w:vAlign w:val="center"/>
          </w:tcPr>
          <w:p w:rsidR="00AB44B0" w:rsidRDefault="00AB44B0">
            <w:pPr>
              <w:spacing w:after="0"/>
            </w:pPr>
            <w:r>
              <w:rPr>
                <w:rFonts w:ascii="Times New Roman" w:hAnsi="Times New Roman"/>
                <w:color w:val="000000"/>
                <w:sz w:val="24"/>
              </w:rPr>
              <w:t>41</w:t>
            </w:r>
          </w:p>
        </w:tc>
        <w:tc>
          <w:tcPr>
            <w:tcW w:w="4059"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Окончание как изменяемая часть слова</w:t>
            </w:r>
          </w:p>
        </w:tc>
        <w:tc>
          <w:tcPr>
            <w:tcW w:w="1128" w:type="dxa"/>
            <w:tcMar>
              <w:top w:w="50" w:type="dxa"/>
              <w:left w:w="100" w:type="dxa"/>
            </w:tcMar>
            <w:vAlign w:val="center"/>
          </w:tcPr>
          <w:p w:rsidR="00AB44B0" w:rsidRDefault="00AB44B0">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B44B0" w:rsidRDefault="00AB44B0">
            <w:pPr>
              <w:spacing w:after="0"/>
              <w:ind w:left="135"/>
              <w:jc w:val="center"/>
            </w:pPr>
          </w:p>
        </w:tc>
        <w:tc>
          <w:tcPr>
            <w:tcW w:w="1910" w:type="dxa"/>
            <w:tcMar>
              <w:top w:w="50" w:type="dxa"/>
              <w:left w:w="100" w:type="dxa"/>
            </w:tcMar>
            <w:vAlign w:val="center"/>
          </w:tcPr>
          <w:p w:rsidR="00AB44B0" w:rsidRDefault="00AB44B0">
            <w:pPr>
              <w:spacing w:after="0"/>
              <w:ind w:left="135"/>
              <w:jc w:val="center"/>
            </w:pPr>
          </w:p>
        </w:tc>
        <w:tc>
          <w:tcPr>
            <w:tcW w:w="1347" w:type="dxa"/>
            <w:tcMar>
              <w:top w:w="50" w:type="dxa"/>
              <w:left w:w="100" w:type="dxa"/>
            </w:tcMar>
            <w:vAlign w:val="center"/>
          </w:tcPr>
          <w:p w:rsidR="00AB44B0" w:rsidRPr="00AB44B0" w:rsidRDefault="00AB44B0" w:rsidP="00AB44B0">
            <w:pPr>
              <w:jc w:val="center"/>
              <w:rPr>
                <w:rFonts w:ascii="Times New Roman" w:hAnsi="Times New Roman"/>
                <w:color w:val="000000"/>
                <w:sz w:val="24"/>
                <w:lang w:val="ru-RU"/>
              </w:rPr>
            </w:pPr>
            <w:r w:rsidRPr="00AB44B0">
              <w:rPr>
                <w:rFonts w:ascii="Times New Roman" w:hAnsi="Times New Roman"/>
                <w:color w:val="000000"/>
                <w:sz w:val="24"/>
                <w:lang w:val="ru-RU"/>
              </w:rPr>
              <w:t>27.10.2023</w:t>
            </w:r>
          </w:p>
        </w:tc>
        <w:tc>
          <w:tcPr>
            <w:tcW w:w="2897" w:type="dxa"/>
            <w:tcMar>
              <w:top w:w="50" w:type="dxa"/>
              <w:left w:w="100" w:type="dxa"/>
            </w:tcMar>
            <w:vAlign w:val="center"/>
          </w:tcPr>
          <w:p w:rsidR="00AB44B0" w:rsidRPr="00FF4629" w:rsidRDefault="00AB44B0">
            <w:pPr>
              <w:spacing w:after="0"/>
              <w:ind w:left="135"/>
              <w:rPr>
                <w:lang w:val="ru-RU"/>
              </w:rPr>
            </w:pPr>
            <w:r w:rsidRPr="00FF4629">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w:t>
              </w:r>
              <w:r>
                <w:rPr>
                  <w:rFonts w:ascii="Times New Roman" w:hAnsi="Times New Roman"/>
                  <w:color w:val="0000FF"/>
                  <w:u w:val="single"/>
                </w:rPr>
                <w:t>c</w:t>
              </w:r>
              <w:r w:rsidRPr="00FF4629">
                <w:rPr>
                  <w:rFonts w:ascii="Times New Roman" w:hAnsi="Times New Roman"/>
                  <w:color w:val="0000FF"/>
                  <w:u w:val="single"/>
                  <w:lang w:val="ru-RU"/>
                </w:rPr>
                <w:t>110</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42</w:t>
            </w:r>
          </w:p>
        </w:tc>
        <w:tc>
          <w:tcPr>
            <w:tcW w:w="4059" w:type="dxa"/>
            <w:tcMar>
              <w:top w:w="50" w:type="dxa"/>
              <w:left w:w="100" w:type="dxa"/>
            </w:tcMar>
            <w:vAlign w:val="center"/>
          </w:tcPr>
          <w:p w:rsidR="00005B55" w:rsidRDefault="00AD7B82">
            <w:pPr>
              <w:spacing w:after="0"/>
              <w:ind w:left="135"/>
            </w:pPr>
            <w:proofErr w:type="spellStart"/>
            <w:r>
              <w:rPr>
                <w:rFonts w:ascii="Times New Roman" w:hAnsi="Times New Roman"/>
                <w:color w:val="000000"/>
                <w:sz w:val="24"/>
              </w:rPr>
              <w:t>Нулевое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окончание</w:t>
            </w:r>
            <w:proofErr w:type="spellEnd"/>
          </w:p>
        </w:tc>
        <w:tc>
          <w:tcPr>
            <w:tcW w:w="1128" w:type="dxa"/>
            <w:tcMar>
              <w:top w:w="50" w:type="dxa"/>
              <w:left w:w="100" w:type="dxa"/>
            </w:tcMar>
            <w:vAlign w:val="center"/>
          </w:tcPr>
          <w:p w:rsidR="00005B55" w:rsidRDefault="00AD7B8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842163</w:t>
              </w:r>
              <w:r>
                <w:rPr>
                  <w:rFonts w:ascii="Times New Roman" w:hAnsi="Times New Roman"/>
                  <w:color w:val="0000FF"/>
                  <w:u w:val="single"/>
                </w:rPr>
                <w:t>e</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43</w:t>
            </w:r>
          </w:p>
        </w:tc>
        <w:tc>
          <w:tcPr>
            <w:tcW w:w="4059" w:type="dxa"/>
            <w:tcMar>
              <w:top w:w="50" w:type="dxa"/>
              <w:left w:w="100" w:type="dxa"/>
            </w:tcMar>
            <w:vAlign w:val="center"/>
          </w:tcPr>
          <w:p w:rsidR="00005B55" w:rsidRDefault="00AD7B82">
            <w:pPr>
              <w:spacing w:after="0"/>
              <w:ind w:left="135"/>
            </w:pPr>
            <w:r w:rsidRPr="00FF4629">
              <w:rPr>
                <w:rFonts w:ascii="Times New Roman" w:hAnsi="Times New Roman"/>
                <w:color w:val="000000"/>
                <w:sz w:val="24"/>
                <w:lang w:val="ru-RU"/>
              </w:rPr>
              <w:t xml:space="preserve">Однокоренные слова и формы одного и того же слова. </w:t>
            </w:r>
            <w:proofErr w:type="spellStart"/>
            <w:r>
              <w:rPr>
                <w:rFonts w:ascii="Times New Roman" w:hAnsi="Times New Roman"/>
                <w:color w:val="000000"/>
                <w:sz w:val="24"/>
              </w:rPr>
              <w:t>Диктант</w:t>
            </w:r>
            <w:proofErr w:type="spellEnd"/>
            <w:r>
              <w:rPr>
                <w:rFonts w:ascii="Times New Roman" w:hAnsi="Times New Roman"/>
                <w:color w:val="000000"/>
                <w:sz w:val="24"/>
              </w:rPr>
              <w:t xml:space="preserve"> с </w:t>
            </w:r>
            <w:proofErr w:type="spellStart"/>
            <w:r>
              <w:rPr>
                <w:rFonts w:ascii="Times New Roman" w:hAnsi="Times New Roman"/>
                <w:color w:val="000000"/>
                <w:sz w:val="24"/>
              </w:rPr>
              <w:t>грамматическим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заданием</w:t>
            </w:r>
            <w:proofErr w:type="spellEnd"/>
          </w:p>
        </w:tc>
        <w:tc>
          <w:tcPr>
            <w:tcW w:w="1128" w:type="dxa"/>
            <w:tcMar>
              <w:top w:w="50" w:type="dxa"/>
              <w:left w:w="100" w:type="dxa"/>
            </w:tcMar>
            <w:vAlign w:val="center"/>
          </w:tcPr>
          <w:p w:rsidR="00005B55" w:rsidRDefault="00AD7B8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842163</w:t>
              </w:r>
              <w:r>
                <w:rPr>
                  <w:rFonts w:ascii="Times New Roman" w:hAnsi="Times New Roman"/>
                  <w:color w:val="0000FF"/>
                  <w:u w:val="single"/>
                </w:rPr>
                <w:t>e</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44</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Корень, приставка, суффикс — значимые части слова</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84219</w:t>
              </w:r>
              <w:r>
                <w:rPr>
                  <w:rFonts w:ascii="Times New Roman" w:hAnsi="Times New Roman"/>
                  <w:color w:val="0000FF"/>
                  <w:u w:val="single"/>
                </w:rPr>
                <w:t>d</w:t>
              </w:r>
              <w:r w:rsidRPr="00FF4629">
                <w:rPr>
                  <w:rFonts w:ascii="Times New Roman" w:hAnsi="Times New Roman"/>
                  <w:color w:val="0000FF"/>
                  <w:u w:val="single"/>
                  <w:lang w:val="ru-RU"/>
                </w:rPr>
                <w:t>6</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45</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Выделение в словах с однозначно выделяемыми морфемами окончания, корня, приставки, суффикса</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84222</w:t>
              </w:r>
              <w:r>
                <w:rPr>
                  <w:rFonts w:ascii="Times New Roman" w:hAnsi="Times New Roman"/>
                  <w:color w:val="0000FF"/>
                  <w:u w:val="single"/>
                </w:rPr>
                <w:t>d</w:t>
              </w:r>
              <w:r w:rsidRPr="00FF4629">
                <w:rPr>
                  <w:rFonts w:ascii="Times New Roman" w:hAnsi="Times New Roman"/>
                  <w:color w:val="0000FF"/>
                  <w:u w:val="single"/>
                  <w:lang w:val="ru-RU"/>
                </w:rPr>
                <w:t>2</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lastRenderedPageBreak/>
              <w:t>46</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Создание собственных текстов-описаний. Сочинение по картине А.А. Рылова "В голубом просторе"</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84300</w:t>
              </w:r>
              <w:r>
                <w:rPr>
                  <w:rFonts w:ascii="Times New Roman" w:hAnsi="Times New Roman"/>
                  <w:color w:val="0000FF"/>
                  <w:u w:val="single"/>
                </w:rPr>
                <w:t>e</w:t>
              </w:r>
              <w:r w:rsidRPr="00FF4629">
                <w:rPr>
                  <w:rFonts w:ascii="Times New Roman" w:hAnsi="Times New Roman"/>
                  <w:color w:val="0000FF"/>
                  <w:u w:val="single"/>
                  <w:lang w:val="ru-RU"/>
                </w:rPr>
                <w:t>4</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47</w:t>
            </w:r>
          </w:p>
        </w:tc>
        <w:tc>
          <w:tcPr>
            <w:tcW w:w="4059" w:type="dxa"/>
            <w:tcMar>
              <w:top w:w="50" w:type="dxa"/>
              <w:left w:w="100" w:type="dxa"/>
            </w:tcMar>
            <w:vAlign w:val="center"/>
          </w:tcPr>
          <w:p w:rsidR="00005B55" w:rsidRDefault="00AD7B82">
            <w:pPr>
              <w:spacing w:after="0"/>
              <w:ind w:left="135"/>
            </w:pP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p>
        </w:tc>
        <w:tc>
          <w:tcPr>
            <w:tcW w:w="1128" w:type="dxa"/>
            <w:tcMar>
              <w:top w:w="50" w:type="dxa"/>
              <w:left w:w="100" w:type="dxa"/>
            </w:tcMar>
            <w:vAlign w:val="center"/>
          </w:tcPr>
          <w:p w:rsidR="00005B55" w:rsidRDefault="00AD7B8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84220</w:t>
              </w:r>
              <w:r>
                <w:rPr>
                  <w:rFonts w:ascii="Times New Roman" w:hAnsi="Times New Roman"/>
                  <w:color w:val="0000FF"/>
                  <w:u w:val="single"/>
                </w:rPr>
                <w:t>ca</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48</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Изложение повествовательного текста с опорой на предложенный план</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8426238</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49</w:t>
            </w:r>
          </w:p>
        </w:tc>
        <w:tc>
          <w:tcPr>
            <w:tcW w:w="4059" w:type="dxa"/>
            <w:tcMar>
              <w:top w:w="50" w:type="dxa"/>
              <w:left w:w="100" w:type="dxa"/>
            </w:tcMar>
            <w:vAlign w:val="center"/>
          </w:tcPr>
          <w:p w:rsidR="00005B55" w:rsidRPr="00FF4629" w:rsidRDefault="00AD7B82">
            <w:pPr>
              <w:spacing w:after="0"/>
              <w:ind w:left="135"/>
              <w:rPr>
                <w:lang w:val="ru-RU"/>
              </w:rPr>
            </w:pPr>
            <w:proofErr w:type="spellStart"/>
            <w:r w:rsidRPr="00FF4629">
              <w:rPr>
                <w:rFonts w:ascii="Times New Roman" w:hAnsi="Times New Roman"/>
                <w:color w:val="000000"/>
                <w:sz w:val="24"/>
                <w:lang w:val="ru-RU"/>
              </w:rPr>
              <w:t>Резерный</w:t>
            </w:r>
            <w:proofErr w:type="spellEnd"/>
            <w:r w:rsidRPr="00FF4629">
              <w:rPr>
                <w:rFonts w:ascii="Times New Roman" w:hAnsi="Times New Roman"/>
                <w:color w:val="000000"/>
                <w:sz w:val="24"/>
                <w:lang w:val="ru-RU"/>
              </w:rPr>
              <w:t xml:space="preserve"> урок по разделу состав слова: проектное задание "Семья слов"</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8421</w:t>
              </w:r>
              <w:r>
                <w:rPr>
                  <w:rFonts w:ascii="Times New Roman" w:hAnsi="Times New Roman"/>
                  <w:color w:val="0000FF"/>
                  <w:u w:val="single"/>
                </w:rPr>
                <w:t>e</w:t>
              </w:r>
              <w:r w:rsidRPr="00FF4629">
                <w:rPr>
                  <w:rFonts w:ascii="Times New Roman" w:hAnsi="Times New Roman"/>
                  <w:color w:val="0000FF"/>
                  <w:u w:val="single"/>
                  <w:lang w:val="ru-RU"/>
                </w:rPr>
                <w:t>54</w:t>
              </w:r>
            </w:hyperlink>
          </w:p>
        </w:tc>
      </w:tr>
      <w:tr w:rsidR="00005B55"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50</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Повторяем правописание проверяемых безударных гласных в </w:t>
            </w:r>
            <w:proofErr w:type="gramStart"/>
            <w:r w:rsidRPr="00FF4629">
              <w:rPr>
                <w:rFonts w:ascii="Times New Roman" w:hAnsi="Times New Roman"/>
                <w:color w:val="000000"/>
                <w:sz w:val="24"/>
                <w:lang w:val="ru-RU"/>
              </w:rPr>
              <w:t>корне слова</w:t>
            </w:r>
            <w:proofErr w:type="gramEnd"/>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Default="00005B55">
            <w:pPr>
              <w:spacing w:after="0"/>
              <w:ind w:left="135"/>
            </w:pPr>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51</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Повторяем правописание проверяемых и непроверяемых безударных гласных в </w:t>
            </w:r>
            <w:proofErr w:type="gramStart"/>
            <w:r w:rsidRPr="00FF4629">
              <w:rPr>
                <w:rFonts w:ascii="Times New Roman" w:hAnsi="Times New Roman"/>
                <w:color w:val="000000"/>
                <w:sz w:val="24"/>
                <w:lang w:val="ru-RU"/>
              </w:rPr>
              <w:t>корне слова</w:t>
            </w:r>
            <w:proofErr w:type="gramEnd"/>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8428</w:t>
              </w:r>
              <w:r>
                <w:rPr>
                  <w:rFonts w:ascii="Times New Roman" w:hAnsi="Times New Roman"/>
                  <w:color w:val="0000FF"/>
                  <w:u w:val="single"/>
                </w:rPr>
                <w:t>c</w:t>
              </w:r>
              <w:r w:rsidRPr="00FF4629">
                <w:rPr>
                  <w:rFonts w:ascii="Times New Roman" w:hAnsi="Times New Roman"/>
                  <w:color w:val="0000FF"/>
                  <w:u w:val="single"/>
                  <w:lang w:val="ru-RU"/>
                </w:rPr>
                <w:t>7</w:t>
              </w:r>
              <w:r>
                <w:rPr>
                  <w:rFonts w:ascii="Times New Roman" w:hAnsi="Times New Roman"/>
                  <w:color w:val="0000FF"/>
                  <w:u w:val="single"/>
                </w:rPr>
                <w:t>c</w:t>
              </w:r>
            </w:hyperlink>
          </w:p>
        </w:tc>
      </w:tr>
      <w:tr w:rsidR="00005B55"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52</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Правописание слов с двумя безударными гласными в </w:t>
            </w:r>
            <w:proofErr w:type="gramStart"/>
            <w:r w:rsidRPr="00FF4629">
              <w:rPr>
                <w:rFonts w:ascii="Times New Roman" w:hAnsi="Times New Roman"/>
                <w:color w:val="000000"/>
                <w:sz w:val="24"/>
                <w:lang w:val="ru-RU"/>
              </w:rPr>
              <w:t>корне слова</w:t>
            </w:r>
            <w:proofErr w:type="gramEnd"/>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Default="00005B55">
            <w:pPr>
              <w:spacing w:after="0"/>
              <w:ind w:left="135"/>
            </w:pPr>
          </w:p>
        </w:tc>
      </w:tr>
      <w:tr w:rsidR="00005B55"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53</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Закрепление способов проверки написания слов с двумя безударными гласными в </w:t>
            </w:r>
            <w:proofErr w:type="gramStart"/>
            <w:r w:rsidRPr="00FF4629">
              <w:rPr>
                <w:rFonts w:ascii="Times New Roman" w:hAnsi="Times New Roman"/>
                <w:color w:val="000000"/>
                <w:sz w:val="24"/>
                <w:lang w:val="ru-RU"/>
              </w:rPr>
              <w:t>корне слова</w:t>
            </w:r>
            <w:proofErr w:type="gramEnd"/>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Default="00005B55">
            <w:pPr>
              <w:spacing w:after="0"/>
              <w:ind w:left="135"/>
            </w:pPr>
          </w:p>
        </w:tc>
      </w:tr>
      <w:tr w:rsidR="00005B55"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54</w:t>
            </w:r>
          </w:p>
        </w:tc>
        <w:tc>
          <w:tcPr>
            <w:tcW w:w="4059" w:type="dxa"/>
            <w:tcMar>
              <w:top w:w="50" w:type="dxa"/>
              <w:left w:w="100" w:type="dxa"/>
            </w:tcMar>
            <w:vAlign w:val="center"/>
          </w:tcPr>
          <w:p w:rsidR="00005B55" w:rsidRDefault="00AD7B82">
            <w:pPr>
              <w:spacing w:after="0"/>
              <w:ind w:left="135"/>
            </w:pPr>
            <w:r w:rsidRPr="00FF4629">
              <w:rPr>
                <w:rFonts w:ascii="Times New Roman" w:hAnsi="Times New Roman"/>
                <w:color w:val="000000"/>
                <w:sz w:val="24"/>
                <w:lang w:val="ru-RU"/>
              </w:rPr>
              <w:t xml:space="preserve">Повторяем правописание парных по звонкости-глухости согласных в </w:t>
            </w:r>
            <w:proofErr w:type="gramStart"/>
            <w:r w:rsidRPr="00FF4629">
              <w:rPr>
                <w:rFonts w:ascii="Times New Roman" w:hAnsi="Times New Roman"/>
                <w:color w:val="000000"/>
                <w:sz w:val="24"/>
                <w:lang w:val="ru-RU"/>
              </w:rPr>
              <w:t>корне слова</w:t>
            </w:r>
            <w:proofErr w:type="gramEnd"/>
            <w:r w:rsidRPr="00FF4629">
              <w:rPr>
                <w:rFonts w:ascii="Times New Roman" w:hAnsi="Times New Roman"/>
                <w:color w:val="000000"/>
                <w:sz w:val="24"/>
                <w:lang w:val="ru-RU"/>
              </w:rPr>
              <w:t xml:space="preserve">. </w:t>
            </w: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основе</w:t>
            </w:r>
            <w:proofErr w:type="spellEnd"/>
            <w:r>
              <w:rPr>
                <w:rFonts w:ascii="Times New Roman" w:hAnsi="Times New Roman"/>
                <w:color w:val="000000"/>
                <w:sz w:val="24"/>
              </w:rPr>
              <w:t xml:space="preserve"> </w:t>
            </w:r>
            <w:proofErr w:type="spellStart"/>
            <w:r>
              <w:rPr>
                <w:rFonts w:ascii="Times New Roman" w:hAnsi="Times New Roman"/>
                <w:color w:val="000000"/>
                <w:sz w:val="24"/>
              </w:rPr>
              <w:t>личных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наблюдений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или</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рисунку</w:t>
            </w:r>
            <w:proofErr w:type="spellEnd"/>
          </w:p>
        </w:tc>
        <w:tc>
          <w:tcPr>
            <w:tcW w:w="1128" w:type="dxa"/>
            <w:tcMar>
              <w:top w:w="50" w:type="dxa"/>
              <w:left w:w="100" w:type="dxa"/>
            </w:tcMar>
            <w:vAlign w:val="center"/>
          </w:tcPr>
          <w:p w:rsidR="00005B55" w:rsidRDefault="00AD7B8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Default="00005B55">
            <w:pPr>
              <w:spacing w:after="0"/>
              <w:ind w:left="135"/>
            </w:pPr>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lastRenderedPageBreak/>
              <w:t>55</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Непроизносимые согласные в </w:t>
            </w:r>
            <w:proofErr w:type="gramStart"/>
            <w:r w:rsidRPr="00FF4629">
              <w:rPr>
                <w:rFonts w:ascii="Times New Roman" w:hAnsi="Times New Roman"/>
                <w:color w:val="000000"/>
                <w:sz w:val="24"/>
                <w:lang w:val="ru-RU"/>
              </w:rPr>
              <w:t>корне слова</w:t>
            </w:r>
            <w:proofErr w:type="gramEnd"/>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w:t>
              </w:r>
              <w:proofErr w:type="spellStart"/>
              <w:r>
                <w:rPr>
                  <w:rFonts w:ascii="Times New Roman" w:hAnsi="Times New Roman"/>
                  <w:color w:val="0000FF"/>
                  <w:u w:val="single"/>
                </w:rPr>
                <w:t>da</w:t>
              </w:r>
              <w:proofErr w:type="spellEnd"/>
              <w:r w:rsidRPr="00FF4629">
                <w:rPr>
                  <w:rFonts w:ascii="Times New Roman" w:hAnsi="Times New Roman"/>
                  <w:color w:val="0000FF"/>
                  <w:u w:val="single"/>
                  <w:lang w:val="ru-RU"/>
                </w:rPr>
                <w:t>88</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56</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Наблюдение за обозначением буквами непроизносимых согласных в </w:t>
            </w:r>
            <w:proofErr w:type="gramStart"/>
            <w:r w:rsidRPr="00FF4629">
              <w:rPr>
                <w:rFonts w:ascii="Times New Roman" w:hAnsi="Times New Roman"/>
                <w:color w:val="000000"/>
                <w:sz w:val="24"/>
                <w:lang w:val="ru-RU"/>
              </w:rPr>
              <w:t>корне слова</w:t>
            </w:r>
            <w:proofErr w:type="gramEnd"/>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w:t>
              </w:r>
              <w:proofErr w:type="spellStart"/>
              <w:r>
                <w:rPr>
                  <w:rFonts w:ascii="Times New Roman" w:hAnsi="Times New Roman"/>
                  <w:color w:val="0000FF"/>
                  <w:u w:val="single"/>
                </w:rPr>
                <w:t>dcb</w:t>
              </w:r>
              <w:proofErr w:type="spellEnd"/>
              <w:r w:rsidRPr="00FF4629">
                <w:rPr>
                  <w:rFonts w:ascii="Times New Roman" w:hAnsi="Times New Roman"/>
                  <w:color w:val="0000FF"/>
                  <w:u w:val="single"/>
                  <w:lang w:val="ru-RU"/>
                </w:rPr>
                <w:t>8</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57</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Отработка написания непроизносимых согласных в </w:t>
            </w:r>
            <w:proofErr w:type="gramStart"/>
            <w:r w:rsidRPr="00FF4629">
              <w:rPr>
                <w:rFonts w:ascii="Times New Roman" w:hAnsi="Times New Roman"/>
                <w:color w:val="000000"/>
                <w:sz w:val="24"/>
                <w:lang w:val="ru-RU"/>
              </w:rPr>
              <w:t>корне слова</w:t>
            </w:r>
            <w:proofErr w:type="gramEnd"/>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w:t>
              </w:r>
              <w:proofErr w:type="spellStart"/>
              <w:r>
                <w:rPr>
                  <w:rFonts w:ascii="Times New Roman" w:hAnsi="Times New Roman"/>
                  <w:color w:val="0000FF"/>
                  <w:u w:val="single"/>
                </w:rPr>
                <w:t>df</w:t>
              </w:r>
              <w:proofErr w:type="spellEnd"/>
              <w:r w:rsidRPr="00FF4629">
                <w:rPr>
                  <w:rFonts w:ascii="Times New Roman" w:hAnsi="Times New Roman"/>
                  <w:color w:val="0000FF"/>
                  <w:u w:val="single"/>
                  <w:lang w:val="ru-RU"/>
                </w:rPr>
                <w:t>92</w:t>
              </w:r>
            </w:hyperlink>
          </w:p>
        </w:tc>
      </w:tr>
      <w:tr w:rsidR="00005B55"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58</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Объяснительный диктант: отрабатываем написание слов с орфограммами корня</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Default="00005B55">
            <w:pPr>
              <w:spacing w:after="0"/>
              <w:ind w:left="135"/>
            </w:pPr>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59</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Правописание слов с удвоенными согласными</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w:t>
              </w:r>
              <w:r>
                <w:rPr>
                  <w:rFonts w:ascii="Times New Roman" w:hAnsi="Times New Roman"/>
                  <w:color w:val="0000FF"/>
                  <w:u w:val="single"/>
                </w:rPr>
                <w:t>a</w:t>
              </w:r>
              <w:r w:rsidRPr="00FF4629">
                <w:rPr>
                  <w:rFonts w:ascii="Times New Roman" w:hAnsi="Times New Roman"/>
                  <w:color w:val="0000FF"/>
                  <w:u w:val="single"/>
                  <w:lang w:val="ru-RU"/>
                </w:rPr>
                <w:t>6</w:t>
              </w:r>
              <w:r>
                <w:rPr>
                  <w:rFonts w:ascii="Times New Roman" w:hAnsi="Times New Roman"/>
                  <w:color w:val="0000FF"/>
                  <w:u w:val="single"/>
                </w:rPr>
                <w:t>b</w:t>
              </w:r>
              <w:r w:rsidRPr="00FF4629">
                <w:rPr>
                  <w:rFonts w:ascii="Times New Roman" w:hAnsi="Times New Roman"/>
                  <w:color w:val="0000FF"/>
                  <w:u w:val="single"/>
                  <w:lang w:val="ru-RU"/>
                </w:rPr>
                <w:t>2</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60</w:t>
            </w:r>
          </w:p>
        </w:tc>
        <w:tc>
          <w:tcPr>
            <w:tcW w:w="4059" w:type="dxa"/>
            <w:tcMar>
              <w:top w:w="50" w:type="dxa"/>
              <w:left w:w="100" w:type="dxa"/>
            </w:tcMar>
            <w:vAlign w:val="center"/>
          </w:tcPr>
          <w:p w:rsidR="00005B55" w:rsidRDefault="00AD7B82">
            <w:pPr>
              <w:spacing w:after="0"/>
              <w:ind w:left="135"/>
            </w:pPr>
            <w:r w:rsidRPr="00FF4629">
              <w:rPr>
                <w:rFonts w:ascii="Times New Roman" w:hAnsi="Times New Roman"/>
                <w:color w:val="000000"/>
                <w:sz w:val="24"/>
                <w:lang w:val="ru-RU"/>
              </w:rPr>
              <w:t xml:space="preserve">Отработка правописания слов с удвоенными согласными. </w:t>
            </w:r>
            <w:proofErr w:type="spellStart"/>
            <w:r>
              <w:rPr>
                <w:rFonts w:ascii="Times New Roman" w:hAnsi="Times New Roman"/>
                <w:color w:val="000000"/>
                <w:sz w:val="24"/>
              </w:rPr>
              <w:t>Проверочный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диктант</w:t>
            </w:r>
            <w:proofErr w:type="spellEnd"/>
          </w:p>
        </w:tc>
        <w:tc>
          <w:tcPr>
            <w:tcW w:w="1128" w:type="dxa"/>
            <w:tcMar>
              <w:top w:w="50" w:type="dxa"/>
              <w:left w:w="100" w:type="dxa"/>
            </w:tcMar>
            <w:vAlign w:val="center"/>
          </w:tcPr>
          <w:p w:rsidR="00005B55" w:rsidRDefault="00AD7B8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w:t>
              </w:r>
              <w:r>
                <w:rPr>
                  <w:rFonts w:ascii="Times New Roman" w:hAnsi="Times New Roman"/>
                  <w:color w:val="0000FF"/>
                  <w:u w:val="single"/>
                </w:rPr>
                <w:t>a</w:t>
              </w:r>
              <w:r w:rsidRPr="00FF4629">
                <w:rPr>
                  <w:rFonts w:ascii="Times New Roman" w:hAnsi="Times New Roman"/>
                  <w:color w:val="0000FF"/>
                  <w:u w:val="single"/>
                  <w:lang w:val="ru-RU"/>
                </w:rPr>
                <w:t>6</w:t>
              </w:r>
              <w:r>
                <w:rPr>
                  <w:rFonts w:ascii="Times New Roman" w:hAnsi="Times New Roman"/>
                  <w:color w:val="0000FF"/>
                  <w:u w:val="single"/>
                </w:rPr>
                <w:t>b</w:t>
              </w:r>
              <w:r w:rsidRPr="00FF4629">
                <w:rPr>
                  <w:rFonts w:ascii="Times New Roman" w:hAnsi="Times New Roman"/>
                  <w:color w:val="0000FF"/>
                  <w:u w:val="single"/>
                  <w:lang w:val="ru-RU"/>
                </w:rPr>
                <w:t>2</w:t>
              </w:r>
            </w:hyperlink>
          </w:p>
        </w:tc>
      </w:tr>
      <w:tr w:rsidR="00005B55"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61</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Написание текста по заданному плану. Сочинение по картине В. М. Васнецова "Снегурочка"</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Default="00005B55">
            <w:pPr>
              <w:spacing w:after="0"/>
              <w:ind w:left="135"/>
            </w:pPr>
          </w:p>
        </w:tc>
      </w:tr>
      <w:tr w:rsidR="00005B55"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62</w:t>
            </w:r>
          </w:p>
        </w:tc>
        <w:tc>
          <w:tcPr>
            <w:tcW w:w="4059" w:type="dxa"/>
            <w:tcMar>
              <w:top w:w="50" w:type="dxa"/>
              <w:left w:w="100" w:type="dxa"/>
            </w:tcMar>
            <w:vAlign w:val="center"/>
          </w:tcPr>
          <w:p w:rsidR="00005B55" w:rsidRPr="00FF4629" w:rsidRDefault="00AD7B82">
            <w:pPr>
              <w:spacing w:after="0"/>
              <w:ind w:left="135"/>
              <w:rPr>
                <w:lang w:val="ru-RU"/>
              </w:rPr>
            </w:pPr>
            <w:proofErr w:type="spellStart"/>
            <w:r w:rsidRPr="00FF4629">
              <w:rPr>
                <w:rFonts w:ascii="Times New Roman" w:hAnsi="Times New Roman"/>
                <w:color w:val="000000"/>
                <w:sz w:val="24"/>
                <w:lang w:val="ru-RU"/>
              </w:rPr>
              <w:t>Резерный</w:t>
            </w:r>
            <w:proofErr w:type="spellEnd"/>
            <w:r w:rsidRPr="00FF4629">
              <w:rPr>
                <w:rFonts w:ascii="Times New Roman" w:hAnsi="Times New Roman"/>
                <w:color w:val="000000"/>
                <w:sz w:val="24"/>
                <w:lang w:val="ru-RU"/>
              </w:rPr>
              <w:t xml:space="preserve"> урок по разделу орфография: проверочная работа по теме "Правописание слов с орфограммами в корне"</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AD7B8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Default="00005B55">
            <w:pPr>
              <w:spacing w:after="0"/>
              <w:ind w:left="135"/>
            </w:pPr>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63</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Различные способы решения орфографической задачи в зависимости от места орфограммы в слове: правописание суффиксов ость, </w:t>
            </w:r>
            <w:proofErr w:type="spellStart"/>
            <w:r w:rsidRPr="00FF4629">
              <w:rPr>
                <w:rFonts w:ascii="Times New Roman" w:hAnsi="Times New Roman"/>
                <w:color w:val="000000"/>
                <w:sz w:val="24"/>
                <w:lang w:val="ru-RU"/>
              </w:rPr>
              <w:t>ов</w:t>
            </w:r>
            <w:proofErr w:type="spellEnd"/>
            <w:r w:rsidRPr="00FF4629">
              <w:rPr>
                <w:rFonts w:ascii="Times New Roman" w:hAnsi="Times New Roman"/>
                <w:color w:val="000000"/>
                <w:sz w:val="24"/>
                <w:lang w:val="ru-RU"/>
              </w:rPr>
              <w:t xml:space="preserve"> и др.</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8421</w:t>
              </w:r>
              <w:r>
                <w:rPr>
                  <w:rFonts w:ascii="Times New Roman" w:hAnsi="Times New Roman"/>
                  <w:color w:val="0000FF"/>
                  <w:u w:val="single"/>
                </w:rPr>
                <w:t>c</w:t>
              </w:r>
              <w:r w:rsidRPr="00FF4629">
                <w:rPr>
                  <w:rFonts w:ascii="Times New Roman" w:hAnsi="Times New Roman"/>
                  <w:color w:val="0000FF"/>
                  <w:u w:val="single"/>
                  <w:lang w:val="ru-RU"/>
                </w:rPr>
                <w:t>24</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lastRenderedPageBreak/>
              <w:t>64</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Отработка способов решения орфографической задачи в зависимости от места орфограммы в слове: закрепляем правописание суффиксов</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r>
                <w:rPr>
                  <w:rFonts w:ascii="Times New Roman" w:hAnsi="Times New Roman"/>
                  <w:color w:val="0000FF"/>
                  <w:u w:val="single"/>
                </w:rPr>
                <w:t>edsoo</w:t>
              </w:r>
              <w:r w:rsidRPr="00FF4629">
                <w:rPr>
                  <w:rFonts w:ascii="Times New Roman" w:hAnsi="Times New Roman"/>
                  <w:color w:val="0000FF"/>
                  <w:u w:val="single"/>
                  <w:lang w:val="ru-RU"/>
                </w:rPr>
                <w:t>.</w:t>
              </w:r>
              <w:r>
                <w:rPr>
                  <w:rFonts w:ascii="Times New Roman" w:hAnsi="Times New Roman"/>
                  <w:color w:val="0000FF"/>
                  <w:u w:val="single"/>
                </w:rPr>
                <w:t>ru</w:t>
              </w:r>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w:t>
              </w:r>
              <w:r>
                <w:rPr>
                  <w:rFonts w:ascii="Times New Roman" w:hAnsi="Times New Roman"/>
                  <w:color w:val="0000FF"/>
                  <w:u w:val="single"/>
                </w:rPr>
                <w:t>b</w:t>
              </w:r>
              <w:r w:rsidRPr="00FF4629">
                <w:rPr>
                  <w:rFonts w:ascii="Times New Roman" w:hAnsi="Times New Roman"/>
                  <w:color w:val="0000FF"/>
                  <w:u w:val="single"/>
                  <w:lang w:val="ru-RU"/>
                </w:rPr>
                <w:t>42</w:t>
              </w:r>
              <w:r>
                <w:rPr>
                  <w:rFonts w:ascii="Times New Roman" w:hAnsi="Times New Roman"/>
                  <w:color w:val="0000FF"/>
                  <w:u w:val="single"/>
                </w:rPr>
                <w:t>c</w:t>
              </w:r>
            </w:hyperlink>
            <w:r w:rsidRPr="00FF4629">
              <w:rPr>
                <w:rFonts w:ascii="Times New Roman" w:hAnsi="Times New Roman"/>
                <w:color w:val="000000"/>
                <w:sz w:val="24"/>
                <w:lang w:val="ru-RU"/>
              </w:rPr>
              <w:t xml:space="preserve">, </w:t>
            </w:r>
            <w:hyperlink r:id="rId76">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r>
                <w:rPr>
                  <w:rFonts w:ascii="Times New Roman" w:hAnsi="Times New Roman"/>
                  <w:color w:val="0000FF"/>
                  <w:u w:val="single"/>
                </w:rPr>
                <w:t>edsoo</w:t>
              </w:r>
              <w:r w:rsidRPr="00FF4629">
                <w:rPr>
                  <w:rFonts w:ascii="Times New Roman" w:hAnsi="Times New Roman"/>
                  <w:color w:val="0000FF"/>
                  <w:u w:val="single"/>
                  <w:lang w:val="ru-RU"/>
                </w:rPr>
                <w:t>.</w:t>
              </w:r>
              <w:r>
                <w:rPr>
                  <w:rFonts w:ascii="Times New Roman" w:hAnsi="Times New Roman"/>
                  <w:color w:val="0000FF"/>
                  <w:u w:val="single"/>
                </w:rPr>
                <w:t>ru</w:t>
              </w:r>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w:t>
              </w:r>
              <w:r>
                <w:rPr>
                  <w:rFonts w:ascii="Times New Roman" w:hAnsi="Times New Roman"/>
                  <w:color w:val="0000FF"/>
                  <w:u w:val="single"/>
                </w:rPr>
                <w:t>b</w:t>
              </w:r>
              <w:r w:rsidRPr="00FF4629">
                <w:rPr>
                  <w:rFonts w:ascii="Times New Roman" w:hAnsi="Times New Roman"/>
                  <w:color w:val="0000FF"/>
                  <w:u w:val="single"/>
                  <w:lang w:val="ru-RU"/>
                </w:rPr>
                <w:t>648</w:t>
              </w:r>
            </w:hyperlink>
          </w:p>
        </w:tc>
      </w:tr>
      <w:tr w:rsidR="00005B55"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65</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Различные способы решения орфографической задачи в зависимости от места орфограммы в слове: правописание приставок группа приставок с "о" и группа приставок с "а"</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Default="00005B55">
            <w:pPr>
              <w:spacing w:after="0"/>
              <w:ind w:left="135"/>
            </w:pPr>
          </w:p>
        </w:tc>
      </w:tr>
      <w:tr w:rsidR="00005B55"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66</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Отработка способов решения орфографической задачи в зависимости от места орфограммы в слове: закрепляем правописание приставок</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Default="00005B55">
            <w:pPr>
              <w:spacing w:after="0"/>
              <w:ind w:left="135"/>
            </w:pPr>
          </w:p>
        </w:tc>
      </w:tr>
      <w:tr w:rsidR="00005B55"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67</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Закрепляем правописание суффиксов и приставок</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Default="00005B55">
            <w:pPr>
              <w:spacing w:after="0"/>
              <w:ind w:left="135"/>
            </w:pPr>
          </w:p>
        </w:tc>
      </w:tr>
      <w:tr w:rsidR="00005B55"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68</w:t>
            </w:r>
          </w:p>
        </w:tc>
        <w:tc>
          <w:tcPr>
            <w:tcW w:w="4059" w:type="dxa"/>
            <w:tcMar>
              <w:top w:w="50" w:type="dxa"/>
              <w:left w:w="100" w:type="dxa"/>
            </w:tcMar>
            <w:vAlign w:val="center"/>
          </w:tcPr>
          <w:p w:rsidR="00005B55" w:rsidRDefault="00AD7B82">
            <w:pPr>
              <w:spacing w:after="0"/>
              <w:ind w:left="135"/>
            </w:pPr>
            <w:r w:rsidRPr="00FF4629">
              <w:rPr>
                <w:rFonts w:ascii="Times New Roman" w:hAnsi="Times New Roman"/>
                <w:color w:val="000000"/>
                <w:sz w:val="24"/>
                <w:lang w:val="ru-RU"/>
              </w:rPr>
              <w:t xml:space="preserve">Продолжаем учиться писать приставки: пишем приставки. </w:t>
            </w:r>
            <w:proofErr w:type="spellStart"/>
            <w:r>
              <w:rPr>
                <w:rFonts w:ascii="Times New Roman" w:hAnsi="Times New Roman"/>
                <w:color w:val="000000"/>
                <w:sz w:val="24"/>
              </w:rPr>
              <w:t>Диктант</w:t>
            </w:r>
            <w:proofErr w:type="spellEnd"/>
            <w:r>
              <w:rPr>
                <w:rFonts w:ascii="Times New Roman" w:hAnsi="Times New Roman"/>
                <w:color w:val="000000"/>
                <w:sz w:val="24"/>
              </w:rPr>
              <w:t xml:space="preserve"> с </w:t>
            </w:r>
            <w:proofErr w:type="spellStart"/>
            <w:r>
              <w:rPr>
                <w:rFonts w:ascii="Times New Roman" w:hAnsi="Times New Roman"/>
                <w:color w:val="000000"/>
                <w:sz w:val="24"/>
              </w:rPr>
              <w:t>грамматическим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заданием</w:t>
            </w:r>
            <w:proofErr w:type="spellEnd"/>
          </w:p>
        </w:tc>
        <w:tc>
          <w:tcPr>
            <w:tcW w:w="1128" w:type="dxa"/>
            <w:tcMar>
              <w:top w:w="50" w:type="dxa"/>
              <w:left w:w="100" w:type="dxa"/>
            </w:tcMar>
            <w:vAlign w:val="center"/>
          </w:tcPr>
          <w:p w:rsidR="00005B55" w:rsidRDefault="00AD7B8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Default="00005B55">
            <w:pPr>
              <w:spacing w:after="0"/>
              <w:ind w:left="135"/>
            </w:pPr>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69</w:t>
            </w:r>
          </w:p>
        </w:tc>
        <w:tc>
          <w:tcPr>
            <w:tcW w:w="4059" w:type="dxa"/>
            <w:tcMar>
              <w:top w:w="50" w:type="dxa"/>
              <w:left w:w="100" w:type="dxa"/>
            </w:tcMar>
            <w:vAlign w:val="center"/>
          </w:tcPr>
          <w:p w:rsidR="00005B55" w:rsidRDefault="00AD7B82">
            <w:pPr>
              <w:spacing w:after="0"/>
              <w:ind w:left="135"/>
            </w:pPr>
            <w:proofErr w:type="spellStart"/>
            <w:r>
              <w:rPr>
                <w:rFonts w:ascii="Times New Roman" w:hAnsi="Times New Roman"/>
                <w:color w:val="000000"/>
                <w:sz w:val="24"/>
              </w:rPr>
              <w:t>Разделительный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твёрдый</w:t>
            </w:r>
            <w:proofErr w:type="spellEnd"/>
            <w:r>
              <w:rPr>
                <w:rFonts w:ascii="Times New Roman" w:hAnsi="Times New Roman"/>
                <w:color w:val="000000"/>
                <w:sz w:val="24"/>
              </w:rPr>
              <w:t xml:space="preserve"> </w:t>
            </w:r>
            <w:proofErr w:type="spellStart"/>
            <w:r>
              <w:rPr>
                <w:rFonts w:ascii="Times New Roman" w:hAnsi="Times New Roman"/>
                <w:color w:val="000000"/>
                <w:sz w:val="24"/>
              </w:rPr>
              <w:t>знак</w:t>
            </w:r>
            <w:proofErr w:type="spellEnd"/>
          </w:p>
        </w:tc>
        <w:tc>
          <w:tcPr>
            <w:tcW w:w="1128" w:type="dxa"/>
            <w:tcMar>
              <w:top w:w="50" w:type="dxa"/>
              <w:left w:w="100" w:type="dxa"/>
            </w:tcMar>
            <w:vAlign w:val="center"/>
          </w:tcPr>
          <w:p w:rsidR="00005B55" w:rsidRDefault="00AD7B8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r>
                <w:rPr>
                  <w:rFonts w:ascii="Times New Roman" w:hAnsi="Times New Roman"/>
                  <w:color w:val="0000FF"/>
                  <w:u w:val="single"/>
                </w:rPr>
                <w:t>edsoo</w:t>
              </w:r>
              <w:r w:rsidRPr="00FF4629">
                <w:rPr>
                  <w:rFonts w:ascii="Times New Roman" w:hAnsi="Times New Roman"/>
                  <w:color w:val="0000FF"/>
                  <w:u w:val="single"/>
                  <w:lang w:val="ru-RU"/>
                </w:rPr>
                <w:t>.</w:t>
              </w:r>
              <w:r>
                <w:rPr>
                  <w:rFonts w:ascii="Times New Roman" w:hAnsi="Times New Roman"/>
                  <w:color w:val="0000FF"/>
                  <w:u w:val="single"/>
                </w:rPr>
                <w:t>ru</w:t>
              </w:r>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8423</w:t>
              </w:r>
              <w:r>
                <w:rPr>
                  <w:rFonts w:ascii="Times New Roman" w:hAnsi="Times New Roman"/>
                  <w:color w:val="0000FF"/>
                  <w:u w:val="single"/>
                </w:rPr>
                <w:t>f</w:t>
              </w:r>
              <w:r w:rsidRPr="00FF4629">
                <w:rPr>
                  <w:rFonts w:ascii="Times New Roman" w:hAnsi="Times New Roman"/>
                  <w:color w:val="0000FF"/>
                  <w:u w:val="single"/>
                  <w:lang w:val="ru-RU"/>
                </w:rPr>
                <w:t>9</w:t>
              </w:r>
              <w:r>
                <w:rPr>
                  <w:rFonts w:ascii="Times New Roman" w:hAnsi="Times New Roman"/>
                  <w:color w:val="0000FF"/>
                  <w:u w:val="single"/>
                </w:rPr>
                <w:t>c</w:t>
              </w:r>
            </w:hyperlink>
            <w:r w:rsidRPr="00FF4629">
              <w:rPr>
                <w:rFonts w:ascii="Times New Roman" w:hAnsi="Times New Roman"/>
                <w:color w:val="000000"/>
                <w:sz w:val="24"/>
                <w:lang w:val="ru-RU"/>
              </w:rPr>
              <w:t xml:space="preserve">, </w:t>
            </w:r>
            <w:hyperlink r:id="rId78">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r>
                <w:rPr>
                  <w:rFonts w:ascii="Times New Roman" w:hAnsi="Times New Roman"/>
                  <w:color w:val="0000FF"/>
                  <w:u w:val="single"/>
                </w:rPr>
                <w:t>edsoo</w:t>
              </w:r>
              <w:r w:rsidRPr="00FF4629">
                <w:rPr>
                  <w:rFonts w:ascii="Times New Roman" w:hAnsi="Times New Roman"/>
                  <w:color w:val="0000FF"/>
                  <w:u w:val="single"/>
                  <w:lang w:val="ru-RU"/>
                </w:rPr>
                <w:t>.</w:t>
              </w:r>
              <w:r>
                <w:rPr>
                  <w:rFonts w:ascii="Times New Roman" w:hAnsi="Times New Roman"/>
                  <w:color w:val="0000FF"/>
                  <w:u w:val="single"/>
                </w:rPr>
                <w:t>ru</w:t>
              </w:r>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8424190</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70</w:t>
            </w:r>
          </w:p>
        </w:tc>
        <w:tc>
          <w:tcPr>
            <w:tcW w:w="4059" w:type="dxa"/>
            <w:tcMar>
              <w:top w:w="50" w:type="dxa"/>
              <w:left w:w="100" w:type="dxa"/>
            </w:tcMar>
            <w:vAlign w:val="center"/>
          </w:tcPr>
          <w:p w:rsidR="00005B55" w:rsidRDefault="00AD7B82">
            <w:pPr>
              <w:spacing w:after="0"/>
              <w:ind w:left="135"/>
            </w:pPr>
            <w:proofErr w:type="spellStart"/>
            <w:r>
              <w:rPr>
                <w:rFonts w:ascii="Times New Roman" w:hAnsi="Times New Roman"/>
                <w:color w:val="000000"/>
                <w:sz w:val="24"/>
              </w:rPr>
              <w:t>Знакомство</w:t>
            </w:r>
            <w:proofErr w:type="spellEnd"/>
            <w:r>
              <w:rPr>
                <w:rFonts w:ascii="Times New Roman" w:hAnsi="Times New Roman"/>
                <w:color w:val="000000"/>
                <w:sz w:val="24"/>
              </w:rPr>
              <w:t xml:space="preserve"> с </w:t>
            </w:r>
            <w:proofErr w:type="spellStart"/>
            <w:r>
              <w:rPr>
                <w:rFonts w:ascii="Times New Roman" w:hAnsi="Times New Roman"/>
                <w:color w:val="000000"/>
                <w:sz w:val="24"/>
              </w:rPr>
              <w:t>жанром</w:t>
            </w:r>
            <w:proofErr w:type="spellEnd"/>
            <w:r>
              <w:rPr>
                <w:rFonts w:ascii="Times New Roman" w:hAnsi="Times New Roman"/>
                <w:color w:val="000000"/>
                <w:sz w:val="24"/>
              </w:rPr>
              <w:t xml:space="preserve"> </w:t>
            </w:r>
            <w:proofErr w:type="spellStart"/>
            <w:r>
              <w:rPr>
                <w:rFonts w:ascii="Times New Roman" w:hAnsi="Times New Roman"/>
                <w:color w:val="000000"/>
                <w:sz w:val="24"/>
              </w:rPr>
              <w:t>объявления</w:t>
            </w:r>
            <w:proofErr w:type="spellEnd"/>
          </w:p>
        </w:tc>
        <w:tc>
          <w:tcPr>
            <w:tcW w:w="1128" w:type="dxa"/>
            <w:tcMar>
              <w:top w:w="50" w:type="dxa"/>
              <w:left w:w="100" w:type="dxa"/>
            </w:tcMar>
            <w:vAlign w:val="center"/>
          </w:tcPr>
          <w:p w:rsidR="00005B55" w:rsidRDefault="00AD7B8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8430904</w:t>
              </w:r>
            </w:hyperlink>
          </w:p>
        </w:tc>
      </w:tr>
      <w:tr w:rsidR="00005B55"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71</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Объясняющий диктант: повторение правил правописания</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Default="00005B55">
            <w:pPr>
              <w:spacing w:after="0"/>
              <w:ind w:left="135"/>
            </w:pPr>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lastRenderedPageBreak/>
              <w:t>72</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Наблюдаем за знаками препинания в предложениях с однородными членами, не соединёнными союзами</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84276</w:t>
              </w:r>
              <w:r>
                <w:rPr>
                  <w:rFonts w:ascii="Times New Roman" w:hAnsi="Times New Roman"/>
                  <w:color w:val="0000FF"/>
                  <w:u w:val="single"/>
                </w:rPr>
                <w:t>d</w:t>
              </w:r>
              <w:r w:rsidRPr="00FF4629">
                <w:rPr>
                  <w:rFonts w:ascii="Times New Roman" w:hAnsi="Times New Roman"/>
                  <w:color w:val="0000FF"/>
                  <w:u w:val="single"/>
                  <w:lang w:val="ru-RU"/>
                </w:rPr>
                <w:t>8</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73</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Наблюдаем за знаками препинания в предложениях с однородными членами, соединёнными повторяющимися союзами и, или</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8427</w:t>
              </w:r>
              <w:r>
                <w:rPr>
                  <w:rFonts w:ascii="Times New Roman" w:hAnsi="Times New Roman"/>
                  <w:color w:val="0000FF"/>
                  <w:u w:val="single"/>
                </w:rPr>
                <w:t>d</w:t>
              </w:r>
              <w:r w:rsidRPr="00FF4629">
                <w:rPr>
                  <w:rFonts w:ascii="Times New Roman" w:hAnsi="Times New Roman"/>
                  <w:color w:val="0000FF"/>
                  <w:u w:val="single"/>
                  <w:lang w:val="ru-RU"/>
                </w:rPr>
                <w:t>36</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74</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Вспоминаем нормы речевого этикета: приглашение, просьба, извинение, благодарность, отказ</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842730</w:t>
              </w:r>
              <w:r>
                <w:rPr>
                  <w:rFonts w:ascii="Times New Roman" w:hAnsi="Times New Roman"/>
                  <w:color w:val="0000FF"/>
                  <w:u w:val="single"/>
                </w:rPr>
                <w:t>e</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75</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Продолжаем учиться составлять план текста. Составление и запись текста по рисунку на одну из данных тем</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8424</w:t>
              </w:r>
              <w:r>
                <w:rPr>
                  <w:rFonts w:ascii="Times New Roman" w:hAnsi="Times New Roman"/>
                  <w:color w:val="0000FF"/>
                  <w:u w:val="single"/>
                </w:rPr>
                <w:t>f</w:t>
              </w:r>
              <w:r w:rsidRPr="00FF4629">
                <w:rPr>
                  <w:rFonts w:ascii="Times New Roman" w:hAnsi="Times New Roman"/>
                  <w:color w:val="0000FF"/>
                  <w:u w:val="single"/>
                  <w:lang w:val="ru-RU"/>
                </w:rPr>
                <w:t>28</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76</w:t>
            </w:r>
          </w:p>
        </w:tc>
        <w:tc>
          <w:tcPr>
            <w:tcW w:w="4059" w:type="dxa"/>
            <w:tcMar>
              <w:top w:w="50" w:type="dxa"/>
              <w:left w:w="100" w:type="dxa"/>
            </w:tcMar>
            <w:vAlign w:val="center"/>
          </w:tcPr>
          <w:p w:rsidR="00005B55" w:rsidRPr="00FF4629" w:rsidRDefault="00AD7B82">
            <w:pPr>
              <w:spacing w:after="0"/>
              <w:ind w:left="135"/>
              <w:rPr>
                <w:lang w:val="ru-RU"/>
              </w:rPr>
            </w:pPr>
            <w:proofErr w:type="spellStart"/>
            <w:r w:rsidRPr="00FF4629">
              <w:rPr>
                <w:rFonts w:ascii="Times New Roman" w:hAnsi="Times New Roman"/>
                <w:color w:val="000000"/>
                <w:sz w:val="24"/>
                <w:lang w:val="ru-RU"/>
              </w:rPr>
              <w:t>Резерный</w:t>
            </w:r>
            <w:proofErr w:type="spellEnd"/>
            <w:r w:rsidRPr="00FF4629">
              <w:rPr>
                <w:rFonts w:ascii="Times New Roman" w:hAnsi="Times New Roman"/>
                <w:color w:val="000000"/>
                <w:sz w:val="24"/>
                <w:lang w:val="ru-RU"/>
              </w:rPr>
              <w:t xml:space="preserve"> урок по разделу орфография: отработка орфограмм, вызывающих трудности</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8422494</w:t>
              </w:r>
            </w:hyperlink>
          </w:p>
        </w:tc>
      </w:tr>
      <w:tr w:rsidR="00005B55"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77</w:t>
            </w:r>
          </w:p>
        </w:tc>
        <w:tc>
          <w:tcPr>
            <w:tcW w:w="4059" w:type="dxa"/>
            <w:tcMar>
              <w:top w:w="50" w:type="dxa"/>
              <w:left w:w="100" w:type="dxa"/>
            </w:tcMar>
            <w:vAlign w:val="center"/>
          </w:tcPr>
          <w:p w:rsidR="00005B55" w:rsidRPr="00FF4629" w:rsidRDefault="00AD7B82">
            <w:pPr>
              <w:spacing w:after="0"/>
              <w:ind w:left="135"/>
              <w:rPr>
                <w:lang w:val="ru-RU"/>
              </w:rPr>
            </w:pPr>
            <w:proofErr w:type="spellStart"/>
            <w:r w:rsidRPr="00FF4629">
              <w:rPr>
                <w:rFonts w:ascii="Times New Roman" w:hAnsi="Times New Roman"/>
                <w:color w:val="000000"/>
                <w:sz w:val="24"/>
                <w:lang w:val="ru-RU"/>
              </w:rPr>
              <w:t>Резерный</w:t>
            </w:r>
            <w:proofErr w:type="spellEnd"/>
            <w:r w:rsidRPr="00FF4629">
              <w:rPr>
                <w:rFonts w:ascii="Times New Roman" w:hAnsi="Times New Roman"/>
                <w:color w:val="000000"/>
                <w:sz w:val="24"/>
                <w:lang w:val="ru-RU"/>
              </w:rPr>
              <w:t xml:space="preserve"> урок по разделу орфография: отработка орфограмм, вызывающих трудности</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Default="00005B55">
            <w:pPr>
              <w:spacing w:after="0"/>
              <w:ind w:left="135"/>
            </w:pPr>
          </w:p>
        </w:tc>
      </w:tr>
      <w:tr w:rsidR="00005B55"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78</w:t>
            </w:r>
          </w:p>
        </w:tc>
        <w:tc>
          <w:tcPr>
            <w:tcW w:w="4059" w:type="dxa"/>
            <w:tcMar>
              <w:top w:w="50" w:type="dxa"/>
              <w:left w:w="100" w:type="dxa"/>
            </w:tcMar>
            <w:vAlign w:val="center"/>
          </w:tcPr>
          <w:p w:rsidR="00005B55" w:rsidRPr="00FF4629" w:rsidRDefault="00AD7B82">
            <w:pPr>
              <w:spacing w:after="0"/>
              <w:ind w:left="135"/>
              <w:rPr>
                <w:lang w:val="ru-RU"/>
              </w:rPr>
            </w:pPr>
            <w:proofErr w:type="spellStart"/>
            <w:r w:rsidRPr="00FF4629">
              <w:rPr>
                <w:rFonts w:ascii="Times New Roman" w:hAnsi="Times New Roman"/>
                <w:color w:val="000000"/>
                <w:sz w:val="24"/>
                <w:lang w:val="ru-RU"/>
              </w:rPr>
              <w:t>Резерный</w:t>
            </w:r>
            <w:proofErr w:type="spellEnd"/>
            <w:r w:rsidRPr="00FF4629">
              <w:rPr>
                <w:rFonts w:ascii="Times New Roman" w:hAnsi="Times New Roman"/>
                <w:color w:val="000000"/>
                <w:sz w:val="24"/>
                <w:lang w:val="ru-RU"/>
              </w:rPr>
              <w:t xml:space="preserve"> урок по разделу орфография: отработка орфограмм, вызывающих трудности</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Default="00005B55">
            <w:pPr>
              <w:spacing w:after="0"/>
              <w:ind w:left="135"/>
            </w:pPr>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79</w:t>
            </w:r>
          </w:p>
        </w:tc>
        <w:tc>
          <w:tcPr>
            <w:tcW w:w="4059" w:type="dxa"/>
            <w:tcMar>
              <w:top w:w="50" w:type="dxa"/>
              <w:left w:w="100" w:type="dxa"/>
            </w:tcMar>
            <w:vAlign w:val="center"/>
          </w:tcPr>
          <w:p w:rsidR="00005B55" w:rsidRPr="00FF4629" w:rsidRDefault="00AD7B82">
            <w:pPr>
              <w:spacing w:after="0"/>
              <w:ind w:left="135"/>
              <w:rPr>
                <w:lang w:val="ru-RU"/>
              </w:rPr>
            </w:pPr>
            <w:proofErr w:type="spellStart"/>
            <w:r w:rsidRPr="00FF4629">
              <w:rPr>
                <w:rFonts w:ascii="Times New Roman" w:hAnsi="Times New Roman"/>
                <w:color w:val="000000"/>
                <w:sz w:val="24"/>
                <w:lang w:val="ru-RU"/>
              </w:rPr>
              <w:t>Резерный</w:t>
            </w:r>
            <w:proofErr w:type="spellEnd"/>
            <w:r w:rsidRPr="00FF4629">
              <w:rPr>
                <w:rFonts w:ascii="Times New Roman" w:hAnsi="Times New Roman"/>
                <w:color w:val="000000"/>
                <w:sz w:val="24"/>
                <w:lang w:val="ru-RU"/>
              </w:rPr>
              <w:t xml:space="preserve"> урок по разделу развитие речи: работаем с текстами</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84228</w:t>
              </w:r>
              <w:proofErr w:type="spellStart"/>
              <w:r>
                <w:rPr>
                  <w:rFonts w:ascii="Times New Roman" w:hAnsi="Times New Roman"/>
                  <w:color w:val="0000FF"/>
                  <w:u w:val="single"/>
                </w:rPr>
                <w:t>ae</w:t>
              </w:r>
              <w:proofErr w:type="spellEnd"/>
            </w:hyperlink>
          </w:p>
        </w:tc>
      </w:tr>
      <w:tr w:rsidR="00005B55"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80</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Ознакомительное чтение: когда оно нужно</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Default="00005B55">
            <w:pPr>
              <w:spacing w:after="0"/>
              <w:ind w:left="135"/>
            </w:pPr>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81</w:t>
            </w:r>
          </w:p>
        </w:tc>
        <w:tc>
          <w:tcPr>
            <w:tcW w:w="4059" w:type="dxa"/>
            <w:tcMar>
              <w:top w:w="50" w:type="dxa"/>
              <w:left w:w="100" w:type="dxa"/>
            </w:tcMar>
            <w:vAlign w:val="center"/>
          </w:tcPr>
          <w:p w:rsidR="00005B55" w:rsidRDefault="00AD7B82">
            <w:pPr>
              <w:spacing w:after="0"/>
              <w:ind w:left="135"/>
            </w:pPr>
            <w:r w:rsidRPr="00FF4629">
              <w:rPr>
                <w:rFonts w:ascii="Times New Roman" w:hAnsi="Times New Roman"/>
                <w:color w:val="000000"/>
                <w:sz w:val="24"/>
                <w:lang w:val="ru-RU"/>
              </w:rPr>
              <w:t xml:space="preserve">Имя существительное: общее </w:t>
            </w:r>
            <w:r w:rsidRPr="00FF4629">
              <w:rPr>
                <w:rFonts w:ascii="Times New Roman" w:hAnsi="Times New Roman"/>
                <w:color w:val="000000"/>
                <w:sz w:val="24"/>
                <w:lang w:val="ru-RU"/>
              </w:rPr>
              <w:lastRenderedPageBreak/>
              <w:t xml:space="preserve">значение, вопросы, употребление в речи. </w:t>
            </w:r>
            <w:proofErr w:type="spellStart"/>
            <w:r>
              <w:rPr>
                <w:rFonts w:ascii="Times New Roman" w:hAnsi="Times New Roman"/>
                <w:color w:val="000000"/>
                <w:sz w:val="24"/>
              </w:rPr>
              <w:t>Части</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128" w:type="dxa"/>
            <w:tcMar>
              <w:top w:w="50" w:type="dxa"/>
              <w:left w:w="100" w:type="dxa"/>
            </w:tcMar>
            <w:vAlign w:val="center"/>
          </w:tcPr>
          <w:p w:rsidR="00005B55" w:rsidRDefault="00AD7B82">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8428</w:t>
              </w:r>
              <w:proofErr w:type="spellStart"/>
              <w:r>
                <w:rPr>
                  <w:rFonts w:ascii="Times New Roman" w:hAnsi="Times New Roman"/>
                  <w:color w:val="0000FF"/>
                  <w:u w:val="single"/>
                </w:rPr>
                <w:t>aec</w:t>
              </w:r>
              <w:proofErr w:type="spellEnd"/>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lastRenderedPageBreak/>
              <w:t>82</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Имена существительные одушевлённые и неодушевлённые. Подробное изложение по самостоятельно составленному плану</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w:t>
              </w:r>
              <w:r>
                <w:rPr>
                  <w:rFonts w:ascii="Times New Roman" w:hAnsi="Times New Roman"/>
                  <w:color w:val="0000FF"/>
                  <w:u w:val="single"/>
                </w:rPr>
                <w:t>c</w:t>
              </w:r>
              <w:r w:rsidRPr="00FF4629">
                <w:rPr>
                  <w:rFonts w:ascii="Times New Roman" w:hAnsi="Times New Roman"/>
                  <w:color w:val="0000FF"/>
                  <w:u w:val="single"/>
                  <w:lang w:val="ru-RU"/>
                </w:rPr>
                <w:t>750</w:t>
              </w:r>
            </w:hyperlink>
          </w:p>
        </w:tc>
      </w:tr>
      <w:tr w:rsidR="00005B55"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83</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Изложение текста с опорой на коллективно составленный план </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Default="00005B55">
            <w:pPr>
              <w:spacing w:after="0"/>
              <w:ind w:left="135"/>
            </w:pPr>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84</w:t>
            </w:r>
          </w:p>
        </w:tc>
        <w:tc>
          <w:tcPr>
            <w:tcW w:w="4059" w:type="dxa"/>
            <w:tcMar>
              <w:top w:w="50" w:type="dxa"/>
              <w:left w:w="100" w:type="dxa"/>
            </w:tcMar>
            <w:vAlign w:val="center"/>
          </w:tcPr>
          <w:p w:rsidR="00005B55" w:rsidRDefault="00AD7B82">
            <w:pPr>
              <w:spacing w:after="0"/>
              <w:ind w:left="135"/>
            </w:pPr>
            <w:proofErr w:type="spellStart"/>
            <w:r>
              <w:rPr>
                <w:rFonts w:ascii="Times New Roman" w:hAnsi="Times New Roman"/>
                <w:color w:val="000000"/>
                <w:sz w:val="24"/>
              </w:rPr>
              <w:t>Число</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существительных</w:t>
            </w:r>
            <w:proofErr w:type="spellEnd"/>
          </w:p>
        </w:tc>
        <w:tc>
          <w:tcPr>
            <w:tcW w:w="1128" w:type="dxa"/>
            <w:tcMar>
              <w:top w:w="50" w:type="dxa"/>
              <w:left w:w="100" w:type="dxa"/>
            </w:tcMar>
            <w:vAlign w:val="center"/>
          </w:tcPr>
          <w:p w:rsidR="00005B55" w:rsidRDefault="00AD7B8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84296</w:t>
              </w:r>
              <w:r>
                <w:rPr>
                  <w:rFonts w:ascii="Times New Roman" w:hAnsi="Times New Roman"/>
                  <w:color w:val="0000FF"/>
                  <w:u w:val="single"/>
                </w:rPr>
                <w:t>c</w:t>
              </w:r>
              <w:r w:rsidRPr="00FF4629">
                <w:rPr>
                  <w:rFonts w:ascii="Times New Roman" w:hAnsi="Times New Roman"/>
                  <w:color w:val="0000FF"/>
                  <w:u w:val="single"/>
                  <w:lang w:val="ru-RU"/>
                </w:rPr>
                <w:t>2</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85</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Имена существительные единственного и множественного числа. Имена существительные, имеющие форму одного числа</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8429</w:t>
              </w:r>
              <w:proofErr w:type="spellStart"/>
              <w:r>
                <w:rPr>
                  <w:rFonts w:ascii="Times New Roman" w:hAnsi="Times New Roman"/>
                  <w:color w:val="0000FF"/>
                  <w:u w:val="single"/>
                </w:rPr>
                <w:t>ec</w:t>
              </w:r>
              <w:proofErr w:type="spellEnd"/>
              <w:r w:rsidRPr="00FF4629">
                <w:rPr>
                  <w:rFonts w:ascii="Times New Roman" w:hAnsi="Times New Roman"/>
                  <w:color w:val="0000FF"/>
                  <w:u w:val="single"/>
                  <w:lang w:val="ru-RU"/>
                </w:rPr>
                <w:t>4</w:t>
              </w:r>
            </w:hyperlink>
          </w:p>
        </w:tc>
      </w:tr>
      <w:tr w:rsidR="00005B55"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86</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Изменение имён существительных по числам</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Default="00005B55">
            <w:pPr>
              <w:spacing w:after="0"/>
              <w:ind w:left="135"/>
            </w:pPr>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87</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Имена существительные мужского, женского и среднего рода</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84291</w:t>
              </w:r>
              <w:r>
                <w:rPr>
                  <w:rFonts w:ascii="Times New Roman" w:hAnsi="Times New Roman"/>
                  <w:color w:val="0000FF"/>
                  <w:u w:val="single"/>
                </w:rPr>
                <w:t>f</w:t>
              </w:r>
              <w:r w:rsidRPr="00FF4629">
                <w:rPr>
                  <w:rFonts w:ascii="Times New Roman" w:hAnsi="Times New Roman"/>
                  <w:color w:val="0000FF"/>
                  <w:u w:val="single"/>
                  <w:lang w:val="ru-RU"/>
                </w:rPr>
                <w:t>4</w:t>
              </w:r>
            </w:hyperlink>
          </w:p>
        </w:tc>
      </w:tr>
      <w:tr w:rsidR="00005B55"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88</w:t>
            </w:r>
          </w:p>
        </w:tc>
        <w:tc>
          <w:tcPr>
            <w:tcW w:w="4059" w:type="dxa"/>
            <w:tcMar>
              <w:top w:w="50" w:type="dxa"/>
              <w:left w:w="100" w:type="dxa"/>
            </w:tcMar>
            <w:vAlign w:val="center"/>
          </w:tcPr>
          <w:p w:rsidR="00005B55" w:rsidRDefault="00AD7B82">
            <w:pPr>
              <w:spacing w:after="0"/>
              <w:ind w:left="135"/>
            </w:pPr>
            <w:proofErr w:type="spellStart"/>
            <w:r>
              <w:rPr>
                <w:rFonts w:ascii="Times New Roman" w:hAnsi="Times New Roman"/>
                <w:color w:val="000000"/>
                <w:sz w:val="24"/>
              </w:rPr>
              <w:t>Род</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существительных</w:t>
            </w:r>
            <w:proofErr w:type="spellEnd"/>
          </w:p>
        </w:tc>
        <w:tc>
          <w:tcPr>
            <w:tcW w:w="1128" w:type="dxa"/>
            <w:tcMar>
              <w:top w:w="50" w:type="dxa"/>
              <w:left w:w="100" w:type="dxa"/>
            </w:tcMar>
            <w:vAlign w:val="center"/>
          </w:tcPr>
          <w:p w:rsidR="00005B55" w:rsidRDefault="00AD7B8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Default="00005B55">
            <w:pPr>
              <w:spacing w:after="0"/>
              <w:ind w:left="135"/>
            </w:pPr>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89</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Мягкий знак после шипящих на конце имён существительных</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8429906</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90</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Закрепляем правило «Мягкий знак после шипящих на конце имён существительных»</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8429</w:t>
              </w:r>
              <w:proofErr w:type="spellStart"/>
              <w:r>
                <w:rPr>
                  <w:rFonts w:ascii="Times New Roman" w:hAnsi="Times New Roman"/>
                  <w:color w:val="0000FF"/>
                  <w:u w:val="single"/>
                </w:rPr>
                <w:t>cd</w:t>
              </w:r>
              <w:proofErr w:type="spellEnd"/>
              <w:r w:rsidRPr="00FF4629">
                <w:rPr>
                  <w:rFonts w:ascii="Times New Roman" w:hAnsi="Times New Roman"/>
                  <w:color w:val="0000FF"/>
                  <w:u w:val="single"/>
                  <w:lang w:val="ru-RU"/>
                </w:rPr>
                <w:t>0</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91</w:t>
            </w:r>
          </w:p>
        </w:tc>
        <w:tc>
          <w:tcPr>
            <w:tcW w:w="4059" w:type="dxa"/>
            <w:tcMar>
              <w:top w:w="50" w:type="dxa"/>
              <w:left w:w="100" w:type="dxa"/>
            </w:tcMar>
            <w:vAlign w:val="center"/>
          </w:tcPr>
          <w:p w:rsidR="00005B55" w:rsidRDefault="00AD7B82">
            <w:pPr>
              <w:spacing w:after="0"/>
              <w:ind w:left="135"/>
            </w:pPr>
            <w:r w:rsidRPr="00FF4629">
              <w:rPr>
                <w:rFonts w:ascii="Times New Roman" w:hAnsi="Times New Roman"/>
                <w:color w:val="000000"/>
                <w:sz w:val="24"/>
                <w:lang w:val="ru-RU"/>
              </w:rPr>
              <w:t xml:space="preserve">Отрабатываем правило «Мягкий знак после шипящих на конце имён существительных». </w:t>
            </w:r>
            <w:proofErr w:type="spellStart"/>
            <w:r>
              <w:rPr>
                <w:rFonts w:ascii="Times New Roman" w:hAnsi="Times New Roman"/>
                <w:color w:val="000000"/>
                <w:sz w:val="24"/>
              </w:rPr>
              <w:lastRenderedPageBreak/>
              <w:t>Объяснительный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диктант</w:t>
            </w:r>
            <w:proofErr w:type="spellEnd"/>
          </w:p>
        </w:tc>
        <w:tc>
          <w:tcPr>
            <w:tcW w:w="1128" w:type="dxa"/>
            <w:tcMar>
              <w:top w:w="50" w:type="dxa"/>
              <w:left w:w="100" w:type="dxa"/>
            </w:tcMar>
            <w:vAlign w:val="center"/>
          </w:tcPr>
          <w:p w:rsidR="00005B55" w:rsidRDefault="00AD7B82">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8429</w:t>
              </w:r>
              <w:proofErr w:type="spellStart"/>
              <w:r>
                <w:rPr>
                  <w:rFonts w:ascii="Times New Roman" w:hAnsi="Times New Roman"/>
                  <w:color w:val="0000FF"/>
                  <w:u w:val="single"/>
                </w:rPr>
                <w:t>adc</w:t>
              </w:r>
              <w:proofErr w:type="spellEnd"/>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lastRenderedPageBreak/>
              <w:t>92</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Изложение текста с опорой на коллективно составленный план </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842900</w:t>
              </w:r>
              <w:r>
                <w:rPr>
                  <w:rFonts w:ascii="Times New Roman" w:hAnsi="Times New Roman"/>
                  <w:color w:val="0000FF"/>
                  <w:u w:val="single"/>
                </w:rPr>
                <w:t>a</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93</w:t>
            </w:r>
          </w:p>
        </w:tc>
        <w:tc>
          <w:tcPr>
            <w:tcW w:w="4059" w:type="dxa"/>
            <w:tcMar>
              <w:top w:w="50" w:type="dxa"/>
              <w:left w:w="100" w:type="dxa"/>
            </w:tcMar>
            <w:vAlign w:val="center"/>
          </w:tcPr>
          <w:p w:rsidR="00005B55" w:rsidRDefault="00AD7B82">
            <w:pPr>
              <w:spacing w:after="0"/>
              <w:ind w:left="135"/>
            </w:pPr>
            <w:proofErr w:type="spellStart"/>
            <w:r>
              <w:rPr>
                <w:rFonts w:ascii="Times New Roman" w:hAnsi="Times New Roman"/>
                <w:color w:val="000000"/>
                <w:sz w:val="24"/>
              </w:rPr>
              <w:t>Падеж</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существительных</w:t>
            </w:r>
            <w:proofErr w:type="spellEnd"/>
          </w:p>
        </w:tc>
        <w:tc>
          <w:tcPr>
            <w:tcW w:w="1128" w:type="dxa"/>
            <w:tcMar>
              <w:top w:w="50" w:type="dxa"/>
              <w:left w:w="100" w:type="dxa"/>
            </w:tcMar>
            <w:vAlign w:val="center"/>
          </w:tcPr>
          <w:p w:rsidR="00005B55" w:rsidRDefault="00AD7B8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w:t>
              </w:r>
              <w:r>
                <w:rPr>
                  <w:rFonts w:ascii="Times New Roman" w:hAnsi="Times New Roman"/>
                  <w:color w:val="0000FF"/>
                  <w:u w:val="single"/>
                </w:rPr>
                <w:t>a</w:t>
              </w:r>
              <w:r w:rsidRPr="00FF4629">
                <w:rPr>
                  <w:rFonts w:ascii="Times New Roman" w:hAnsi="Times New Roman"/>
                  <w:color w:val="0000FF"/>
                  <w:u w:val="single"/>
                  <w:lang w:val="ru-RU"/>
                </w:rPr>
                <w:t>086</w:t>
              </w:r>
            </w:hyperlink>
          </w:p>
        </w:tc>
      </w:tr>
      <w:tr w:rsidR="00005B55"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94</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Создание собственных текстов-повествований. Составление рассказа </w:t>
            </w:r>
            <w:proofErr w:type="spellStart"/>
            <w:r w:rsidRPr="00FF4629">
              <w:rPr>
                <w:rFonts w:ascii="Times New Roman" w:hAnsi="Times New Roman"/>
                <w:color w:val="000000"/>
                <w:sz w:val="24"/>
                <w:lang w:val="ru-RU"/>
              </w:rPr>
              <w:t>покартине</w:t>
            </w:r>
            <w:proofErr w:type="spellEnd"/>
            <w:r w:rsidRPr="00FF4629">
              <w:rPr>
                <w:rFonts w:ascii="Times New Roman" w:hAnsi="Times New Roman"/>
                <w:color w:val="000000"/>
                <w:sz w:val="24"/>
                <w:lang w:val="ru-RU"/>
              </w:rPr>
              <w:t xml:space="preserve"> И. Я. </w:t>
            </w:r>
            <w:proofErr w:type="spellStart"/>
            <w:r w:rsidRPr="00FF4629">
              <w:rPr>
                <w:rFonts w:ascii="Times New Roman" w:hAnsi="Times New Roman"/>
                <w:color w:val="000000"/>
                <w:sz w:val="24"/>
                <w:lang w:val="ru-RU"/>
              </w:rPr>
              <w:t>Билибина</w:t>
            </w:r>
            <w:proofErr w:type="spellEnd"/>
            <w:r w:rsidRPr="00FF4629">
              <w:rPr>
                <w:rFonts w:ascii="Times New Roman" w:hAnsi="Times New Roman"/>
                <w:color w:val="000000"/>
                <w:sz w:val="24"/>
                <w:lang w:val="ru-RU"/>
              </w:rPr>
              <w:t xml:space="preserve"> "Иван-царевич и лягушка-квакушка"</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Default="00005B55">
            <w:pPr>
              <w:spacing w:after="0"/>
              <w:ind w:left="135"/>
            </w:pPr>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95</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Падеж имён существительных: именительный падеж</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w:t>
              </w:r>
              <w:r>
                <w:rPr>
                  <w:rFonts w:ascii="Times New Roman" w:hAnsi="Times New Roman"/>
                  <w:color w:val="0000FF"/>
                  <w:u w:val="single"/>
                </w:rPr>
                <w:t>a</w:t>
              </w:r>
              <w:r w:rsidRPr="00FF4629">
                <w:rPr>
                  <w:rFonts w:ascii="Times New Roman" w:hAnsi="Times New Roman"/>
                  <w:color w:val="0000FF"/>
                  <w:u w:val="single"/>
                  <w:lang w:val="ru-RU"/>
                </w:rPr>
                <w:t>23</w:t>
              </w:r>
              <w:r>
                <w:rPr>
                  <w:rFonts w:ascii="Times New Roman" w:hAnsi="Times New Roman"/>
                  <w:color w:val="0000FF"/>
                  <w:u w:val="single"/>
                </w:rPr>
                <w:t>e</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96</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Падеж имён существительных: родительный падеж</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w:t>
              </w:r>
              <w:r>
                <w:rPr>
                  <w:rFonts w:ascii="Times New Roman" w:hAnsi="Times New Roman"/>
                  <w:color w:val="0000FF"/>
                  <w:u w:val="single"/>
                </w:rPr>
                <w:t>b</w:t>
              </w:r>
              <w:r w:rsidRPr="00FF4629">
                <w:rPr>
                  <w:rFonts w:ascii="Times New Roman" w:hAnsi="Times New Roman"/>
                  <w:color w:val="0000FF"/>
                  <w:u w:val="single"/>
                  <w:lang w:val="ru-RU"/>
                </w:rPr>
                <w:t>152</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97</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Падеж имён существительных: дательный падеж</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w:t>
              </w:r>
              <w:r>
                <w:rPr>
                  <w:rFonts w:ascii="Times New Roman" w:hAnsi="Times New Roman"/>
                  <w:color w:val="0000FF"/>
                  <w:u w:val="single"/>
                </w:rPr>
                <w:t>b</w:t>
              </w:r>
              <w:r w:rsidRPr="00FF4629">
                <w:rPr>
                  <w:rFonts w:ascii="Times New Roman" w:hAnsi="Times New Roman"/>
                  <w:color w:val="0000FF"/>
                  <w:u w:val="single"/>
                  <w:lang w:val="ru-RU"/>
                </w:rPr>
                <w:t>878</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98</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Пишем поздравительную открытку к празднику 8 Марта</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8430904</w:t>
              </w:r>
            </w:hyperlink>
          </w:p>
        </w:tc>
      </w:tr>
      <w:tr w:rsidR="00005B55"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99</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Падеж имён существительных: винительный падеж</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Default="00005B55">
            <w:pPr>
              <w:spacing w:after="0"/>
              <w:ind w:left="135"/>
            </w:pPr>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100</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Падеж имён существительных: творительный падеж</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w:t>
              </w:r>
              <w:proofErr w:type="spellStart"/>
              <w:r>
                <w:rPr>
                  <w:rFonts w:ascii="Times New Roman" w:hAnsi="Times New Roman"/>
                  <w:color w:val="0000FF"/>
                  <w:u w:val="single"/>
                </w:rPr>
                <w:t>ba</w:t>
              </w:r>
              <w:proofErr w:type="spellEnd"/>
              <w:r w:rsidRPr="00FF4629">
                <w:rPr>
                  <w:rFonts w:ascii="Times New Roman" w:hAnsi="Times New Roman"/>
                  <w:color w:val="0000FF"/>
                  <w:u w:val="single"/>
                  <w:lang w:val="ru-RU"/>
                </w:rPr>
                <w:t>62</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101</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Падеж имён существительных: предложный падеж</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w:t>
              </w:r>
              <w:proofErr w:type="spellStart"/>
              <w:r>
                <w:rPr>
                  <w:rFonts w:ascii="Times New Roman" w:hAnsi="Times New Roman"/>
                  <w:color w:val="0000FF"/>
                  <w:u w:val="single"/>
                </w:rPr>
                <w:t>bd</w:t>
              </w:r>
              <w:proofErr w:type="spellEnd"/>
              <w:r w:rsidRPr="00FF4629">
                <w:rPr>
                  <w:rFonts w:ascii="Times New Roman" w:hAnsi="Times New Roman"/>
                  <w:color w:val="0000FF"/>
                  <w:u w:val="single"/>
                  <w:lang w:val="ru-RU"/>
                </w:rPr>
                <w:t>28</w:t>
              </w:r>
            </w:hyperlink>
          </w:p>
        </w:tc>
      </w:tr>
      <w:tr w:rsidR="00005B55"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102</w:t>
            </w:r>
          </w:p>
        </w:tc>
        <w:tc>
          <w:tcPr>
            <w:tcW w:w="4059" w:type="dxa"/>
            <w:tcMar>
              <w:top w:w="50" w:type="dxa"/>
              <w:left w:w="100" w:type="dxa"/>
            </w:tcMar>
            <w:vAlign w:val="center"/>
          </w:tcPr>
          <w:p w:rsidR="00005B55" w:rsidRDefault="00AD7B82">
            <w:pPr>
              <w:spacing w:after="0"/>
              <w:ind w:left="135"/>
            </w:pPr>
            <w:r w:rsidRPr="00FF4629">
              <w:rPr>
                <w:rFonts w:ascii="Times New Roman" w:hAnsi="Times New Roman"/>
                <w:color w:val="000000"/>
                <w:sz w:val="24"/>
                <w:lang w:val="ru-RU"/>
              </w:rPr>
              <w:t xml:space="preserve">Изменение имён существительных по падежам и числам (склонение). </w:t>
            </w:r>
            <w:proofErr w:type="spellStart"/>
            <w:r>
              <w:rPr>
                <w:rFonts w:ascii="Times New Roman" w:hAnsi="Times New Roman"/>
                <w:color w:val="000000"/>
                <w:sz w:val="24"/>
              </w:rPr>
              <w:t>Сочинение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картине</w:t>
            </w:r>
            <w:proofErr w:type="spellEnd"/>
          </w:p>
        </w:tc>
        <w:tc>
          <w:tcPr>
            <w:tcW w:w="1128" w:type="dxa"/>
            <w:tcMar>
              <w:top w:w="50" w:type="dxa"/>
              <w:left w:w="100" w:type="dxa"/>
            </w:tcMar>
            <w:vAlign w:val="center"/>
          </w:tcPr>
          <w:p w:rsidR="00005B55" w:rsidRDefault="00AD7B8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Default="00005B55">
            <w:pPr>
              <w:spacing w:after="0"/>
              <w:ind w:left="135"/>
            </w:pPr>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103</w:t>
            </w:r>
          </w:p>
        </w:tc>
        <w:tc>
          <w:tcPr>
            <w:tcW w:w="4059" w:type="dxa"/>
            <w:tcMar>
              <w:top w:w="50" w:type="dxa"/>
              <w:left w:w="100" w:type="dxa"/>
            </w:tcMar>
            <w:vAlign w:val="center"/>
          </w:tcPr>
          <w:p w:rsidR="00005B55" w:rsidRDefault="00AD7B82">
            <w:pPr>
              <w:spacing w:after="0"/>
              <w:ind w:left="135"/>
            </w:pPr>
            <w:proofErr w:type="spellStart"/>
            <w:r>
              <w:rPr>
                <w:rFonts w:ascii="Times New Roman" w:hAnsi="Times New Roman"/>
                <w:color w:val="000000"/>
                <w:sz w:val="24"/>
              </w:rPr>
              <w:t>Имена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существительные</w:t>
            </w:r>
            <w:proofErr w:type="spellEnd"/>
            <w:r>
              <w:rPr>
                <w:rFonts w:ascii="Times New Roman" w:hAnsi="Times New Roman"/>
                <w:color w:val="000000"/>
                <w:sz w:val="24"/>
              </w:rPr>
              <w:t xml:space="preserve"> 1, 2, 3-­го </w:t>
            </w:r>
            <w:proofErr w:type="spellStart"/>
            <w:r>
              <w:rPr>
                <w:rFonts w:ascii="Times New Roman" w:hAnsi="Times New Roman"/>
                <w:color w:val="000000"/>
                <w:sz w:val="24"/>
              </w:rPr>
              <w:lastRenderedPageBreak/>
              <w:t>склонения</w:t>
            </w:r>
            <w:proofErr w:type="spellEnd"/>
          </w:p>
        </w:tc>
        <w:tc>
          <w:tcPr>
            <w:tcW w:w="1128" w:type="dxa"/>
            <w:tcMar>
              <w:top w:w="50" w:type="dxa"/>
              <w:left w:w="100" w:type="dxa"/>
            </w:tcMar>
            <w:vAlign w:val="center"/>
          </w:tcPr>
          <w:p w:rsidR="00005B55" w:rsidRDefault="00AD7B82">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w:t>
              </w:r>
              <w:r>
                <w:rPr>
                  <w:rFonts w:ascii="Times New Roman" w:hAnsi="Times New Roman"/>
                  <w:color w:val="0000FF"/>
                  <w:u w:val="single"/>
                </w:rPr>
                <w:t>bf</w:t>
              </w:r>
              <w:r w:rsidRPr="00FF4629">
                <w:rPr>
                  <w:rFonts w:ascii="Times New Roman" w:hAnsi="Times New Roman"/>
                  <w:color w:val="0000FF"/>
                  <w:u w:val="single"/>
                  <w:lang w:val="ru-RU"/>
                </w:rPr>
                <w:t>44</w:t>
              </w:r>
            </w:hyperlink>
          </w:p>
        </w:tc>
      </w:tr>
      <w:tr w:rsidR="00005B55"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lastRenderedPageBreak/>
              <w:t>104</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Изложение текста с опорой на самостоятельно составленный план</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Default="00005B55">
            <w:pPr>
              <w:spacing w:after="0"/>
              <w:ind w:left="135"/>
            </w:pPr>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105</w:t>
            </w:r>
          </w:p>
        </w:tc>
        <w:tc>
          <w:tcPr>
            <w:tcW w:w="4059" w:type="dxa"/>
            <w:tcMar>
              <w:top w:w="50" w:type="dxa"/>
              <w:left w:w="100" w:type="dxa"/>
            </w:tcMar>
            <w:vAlign w:val="center"/>
          </w:tcPr>
          <w:p w:rsidR="00005B55" w:rsidRDefault="00AD7B82">
            <w:pPr>
              <w:spacing w:after="0"/>
              <w:ind w:left="135"/>
            </w:pPr>
            <w:r w:rsidRPr="00FF4629">
              <w:rPr>
                <w:rFonts w:ascii="Times New Roman" w:hAnsi="Times New Roman"/>
                <w:color w:val="000000"/>
                <w:sz w:val="24"/>
                <w:lang w:val="ru-RU"/>
              </w:rPr>
              <w:t xml:space="preserve">Обобщение знаний об имени существительном. Коллективное составление текста по картине К. Ф. </w:t>
            </w:r>
            <w:proofErr w:type="spellStart"/>
            <w:r w:rsidRPr="00FF4629">
              <w:rPr>
                <w:rFonts w:ascii="Times New Roman" w:hAnsi="Times New Roman"/>
                <w:color w:val="000000"/>
                <w:sz w:val="24"/>
                <w:lang w:val="ru-RU"/>
              </w:rPr>
              <w:t>Юона</w:t>
            </w:r>
            <w:proofErr w:type="spellEnd"/>
            <w:r w:rsidRPr="00FF4629">
              <w:rPr>
                <w:rFonts w:ascii="Times New Roman" w:hAnsi="Times New Roman"/>
                <w:color w:val="000000"/>
                <w:sz w:val="24"/>
                <w:lang w:val="ru-RU"/>
              </w:rPr>
              <w:t xml:space="preserve"> "Конец зимы. </w:t>
            </w:r>
            <w:proofErr w:type="spellStart"/>
            <w:r>
              <w:rPr>
                <w:rFonts w:ascii="Times New Roman" w:hAnsi="Times New Roman"/>
                <w:color w:val="000000"/>
                <w:sz w:val="24"/>
              </w:rPr>
              <w:t>Полдень</w:t>
            </w:r>
            <w:proofErr w:type="spellEnd"/>
            <w:r>
              <w:rPr>
                <w:rFonts w:ascii="Times New Roman" w:hAnsi="Times New Roman"/>
                <w:color w:val="000000"/>
                <w:sz w:val="24"/>
              </w:rPr>
              <w:t>"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опорным</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словам</w:t>
            </w:r>
            <w:proofErr w:type="spellEnd"/>
            <w:r>
              <w:rPr>
                <w:rFonts w:ascii="Times New Roman" w:hAnsi="Times New Roman"/>
                <w:color w:val="000000"/>
                <w:sz w:val="24"/>
              </w:rPr>
              <w:t>)</w:t>
            </w:r>
          </w:p>
        </w:tc>
        <w:tc>
          <w:tcPr>
            <w:tcW w:w="1128" w:type="dxa"/>
            <w:tcMar>
              <w:top w:w="50" w:type="dxa"/>
              <w:left w:w="100" w:type="dxa"/>
            </w:tcMar>
            <w:vAlign w:val="center"/>
          </w:tcPr>
          <w:p w:rsidR="00005B55" w:rsidRDefault="00AD7B8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8428</w:t>
              </w:r>
              <w:r>
                <w:rPr>
                  <w:rFonts w:ascii="Times New Roman" w:hAnsi="Times New Roman"/>
                  <w:color w:val="0000FF"/>
                  <w:u w:val="single"/>
                </w:rPr>
                <w:t>e</w:t>
              </w:r>
              <w:r w:rsidRPr="00FF4629">
                <w:rPr>
                  <w:rFonts w:ascii="Times New Roman" w:hAnsi="Times New Roman"/>
                  <w:color w:val="0000FF"/>
                  <w:u w:val="single"/>
                  <w:lang w:val="ru-RU"/>
                </w:rPr>
                <w:t>2</w:t>
              </w:r>
              <w:r>
                <w:rPr>
                  <w:rFonts w:ascii="Times New Roman" w:hAnsi="Times New Roman"/>
                  <w:color w:val="0000FF"/>
                  <w:u w:val="single"/>
                </w:rPr>
                <w:t>a</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106</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Наблюдение за правописанием безударных окончаний имён существительных 1-го склонения</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w:t>
              </w:r>
              <w:r>
                <w:rPr>
                  <w:rFonts w:ascii="Times New Roman" w:hAnsi="Times New Roman"/>
                  <w:color w:val="0000FF"/>
                  <w:u w:val="single"/>
                </w:rPr>
                <w:t>c</w:t>
              </w:r>
              <w:r w:rsidRPr="00FF4629">
                <w:rPr>
                  <w:rFonts w:ascii="Times New Roman" w:hAnsi="Times New Roman"/>
                  <w:color w:val="0000FF"/>
                  <w:u w:val="single"/>
                  <w:lang w:val="ru-RU"/>
                </w:rPr>
                <w:t>32</w:t>
              </w:r>
              <w:r>
                <w:rPr>
                  <w:rFonts w:ascii="Times New Roman" w:hAnsi="Times New Roman"/>
                  <w:color w:val="0000FF"/>
                  <w:u w:val="single"/>
                </w:rPr>
                <w:t>c</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107</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Правописание безударных окончаний имён существительных 1-го склонения</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w:t>
              </w:r>
              <w:r>
                <w:rPr>
                  <w:rFonts w:ascii="Times New Roman" w:hAnsi="Times New Roman"/>
                  <w:color w:val="0000FF"/>
                  <w:u w:val="single"/>
                </w:rPr>
                <w:t>c</w:t>
              </w:r>
              <w:r w:rsidRPr="00FF4629">
                <w:rPr>
                  <w:rFonts w:ascii="Times New Roman" w:hAnsi="Times New Roman"/>
                  <w:color w:val="0000FF"/>
                  <w:u w:val="single"/>
                  <w:lang w:val="ru-RU"/>
                </w:rPr>
                <w:t>53</w:t>
              </w:r>
              <w:r>
                <w:rPr>
                  <w:rFonts w:ascii="Times New Roman" w:hAnsi="Times New Roman"/>
                  <w:color w:val="0000FF"/>
                  <w:u w:val="single"/>
                </w:rPr>
                <w:t>e</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108</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Наблюдение за правописанием безударных окончаний имён существительных 2-го склонения</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w:t>
              </w:r>
              <w:r>
                <w:rPr>
                  <w:rFonts w:ascii="Times New Roman" w:hAnsi="Times New Roman"/>
                  <w:color w:val="0000FF"/>
                  <w:u w:val="single"/>
                </w:rPr>
                <w:t>c</w:t>
              </w:r>
              <w:r w:rsidRPr="00FF4629">
                <w:rPr>
                  <w:rFonts w:ascii="Times New Roman" w:hAnsi="Times New Roman"/>
                  <w:color w:val="0000FF"/>
                  <w:u w:val="single"/>
                  <w:lang w:val="ru-RU"/>
                </w:rPr>
                <w:t>958</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109</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Правописание безударных окончаний имён существительных 2-го склонения</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w:t>
              </w:r>
              <w:proofErr w:type="spellStart"/>
              <w:r>
                <w:rPr>
                  <w:rFonts w:ascii="Times New Roman" w:hAnsi="Times New Roman"/>
                  <w:color w:val="0000FF"/>
                  <w:u w:val="single"/>
                </w:rPr>
                <w:t>cb</w:t>
              </w:r>
              <w:proofErr w:type="spellEnd"/>
              <w:r w:rsidRPr="00FF4629">
                <w:rPr>
                  <w:rFonts w:ascii="Times New Roman" w:hAnsi="Times New Roman"/>
                  <w:color w:val="0000FF"/>
                  <w:u w:val="single"/>
                  <w:lang w:val="ru-RU"/>
                </w:rPr>
                <w:t>2</w:t>
              </w:r>
              <w:r>
                <w:rPr>
                  <w:rFonts w:ascii="Times New Roman" w:hAnsi="Times New Roman"/>
                  <w:color w:val="0000FF"/>
                  <w:u w:val="single"/>
                </w:rPr>
                <w:t>e</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110</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Наблюдение за правописанием безударных окончаний имён существительных 3-го склонения</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w:t>
              </w:r>
              <w:r>
                <w:rPr>
                  <w:rFonts w:ascii="Times New Roman" w:hAnsi="Times New Roman"/>
                  <w:color w:val="0000FF"/>
                  <w:u w:val="single"/>
                </w:rPr>
                <w:t>d</w:t>
              </w:r>
              <w:r w:rsidRPr="00FF4629">
                <w:rPr>
                  <w:rFonts w:ascii="Times New Roman" w:hAnsi="Times New Roman"/>
                  <w:color w:val="0000FF"/>
                  <w:u w:val="single"/>
                  <w:lang w:val="ru-RU"/>
                </w:rPr>
                <w:t>240</w:t>
              </w:r>
            </w:hyperlink>
          </w:p>
        </w:tc>
      </w:tr>
      <w:tr w:rsidR="00005B55"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111</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Корректирование текстов с нарушенным порядком абзацев</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Default="00005B55">
            <w:pPr>
              <w:spacing w:after="0"/>
              <w:ind w:left="135"/>
            </w:pPr>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112</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Правописание безударных окончаний имён существительных 3-го склонения</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w:t>
              </w:r>
              <w:r>
                <w:rPr>
                  <w:rFonts w:ascii="Times New Roman" w:hAnsi="Times New Roman"/>
                  <w:color w:val="0000FF"/>
                  <w:u w:val="single"/>
                </w:rPr>
                <w:t>d</w:t>
              </w:r>
              <w:r w:rsidRPr="00FF4629">
                <w:rPr>
                  <w:rFonts w:ascii="Times New Roman" w:hAnsi="Times New Roman"/>
                  <w:color w:val="0000FF"/>
                  <w:u w:val="single"/>
                  <w:lang w:val="ru-RU"/>
                </w:rPr>
                <w:t>47</w:t>
              </w:r>
              <w:r>
                <w:rPr>
                  <w:rFonts w:ascii="Times New Roman" w:hAnsi="Times New Roman"/>
                  <w:color w:val="0000FF"/>
                  <w:u w:val="single"/>
                </w:rPr>
                <w:t>a</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lastRenderedPageBreak/>
              <w:t>113</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Правописание окончаний имён существительных во множественном числе</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w:t>
              </w:r>
              <w:r>
                <w:rPr>
                  <w:rFonts w:ascii="Times New Roman" w:hAnsi="Times New Roman"/>
                  <w:color w:val="0000FF"/>
                  <w:u w:val="single"/>
                </w:rPr>
                <w:t>e</w:t>
              </w:r>
              <w:r w:rsidRPr="00FF4629">
                <w:rPr>
                  <w:rFonts w:ascii="Times New Roman" w:hAnsi="Times New Roman"/>
                  <w:color w:val="0000FF"/>
                  <w:u w:val="single"/>
                  <w:lang w:val="ru-RU"/>
                </w:rPr>
                <w:t>38</w:t>
              </w:r>
              <w:r>
                <w:rPr>
                  <w:rFonts w:ascii="Times New Roman" w:hAnsi="Times New Roman"/>
                  <w:color w:val="0000FF"/>
                  <w:u w:val="single"/>
                </w:rPr>
                <w:t>e</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114</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Правописание безударных окончаний имён существительных: систематизация знаний</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w:t>
              </w:r>
              <w:r>
                <w:rPr>
                  <w:rFonts w:ascii="Times New Roman" w:hAnsi="Times New Roman"/>
                  <w:color w:val="0000FF"/>
                  <w:u w:val="single"/>
                </w:rPr>
                <w:t>d</w:t>
              </w:r>
              <w:r w:rsidRPr="00FF4629">
                <w:rPr>
                  <w:rFonts w:ascii="Times New Roman" w:hAnsi="Times New Roman"/>
                  <w:color w:val="0000FF"/>
                  <w:u w:val="single"/>
                  <w:lang w:val="ru-RU"/>
                </w:rPr>
                <w:t>682</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115</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Объяснительный диктант (безударные гласные в падежных окончаниях имён существительных)</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w:t>
              </w:r>
              <w:r>
                <w:rPr>
                  <w:rFonts w:ascii="Times New Roman" w:hAnsi="Times New Roman"/>
                  <w:color w:val="0000FF"/>
                  <w:u w:val="single"/>
                </w:rPr>
                <w:t>e</w:t>
              </w:r>
              <w:r w:rsidRPr="00FF4629">
                <w:rPr>
                  <w:rFonts w:ascii="Times New Roman" w:hAnsi="Times New Roman"/>
                  <w:color w:val="0000FF"/>
                  <w:u w:val="single"/>
                  <w:lang w:val="ru-RU"/>
                </w:rPr>
                <w:t>56</w:t>
              </w:r>
              <w:r>
                <w:rPr>
                  <w:rFonts w:ascii="Times New Roman" w:hAnsi="Times New Roman"/>
                  <w:color w:val="0000FF"/>
                  <w:u w:val="single"/>
                </w:rPr>
                <w:t>e</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116</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Правописание безударных окончаний имён существительных: обобщение</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w:t>
              </w:r>
              <w:r>
                <w:rPr>
                  <w:rFonts w:ascii="Times New Roman" w:hAnsi="Times New Roman"/>
                  <w:color w:val="0000FF"/>
                  <w:u w:val="single"/>
                </w:rPr>
                <w:t>d</w:t>
              </w:r>
              <w:r w:rsidRPr="00FF4629">
                <w:rPr>
                  <w:rFonts w:ascii="Times New Roman" w:hAnsi="Times New Roman"/>
                  <w:color w:val="0000FF"/>
                  <w:u w:val="single"/>
                  <w:lang w:val="ru-RU"/>
                </w:rPr>
                <w:t>894</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117</w:t>
            </w:r>
          </w:p>
        </w:tc>
        <w:tc>
          <w:tcPr>
            <w:tcW w:w="4059" w:type="dxa"/>
            <w:tcMar>
              <w:top w:w="50" w:type="dxa"/>
              <w:left w:w="100" w:type="dxa"/>
            </w:tcMar>
            <w:vAlign w:val="center"/>
          </w:tcPr>
          <w:p w:rsidR="00005B55" w:rsidRPr="00FF4629" w:rsidRDefault="00AD7B82">
            <w:pPr>
              <w:spacing w:after="0"/>
              <w:ind w:left="135"/>
              <w:rPr>
                <w:lang w:val="ru-RU"/>
              </w:rPr>
            </w:pPr>
            <w:proofErr w:type="spellStart"/>
            <w:r w:rsidRPr="00FF4629">
              <w:rPr>
                <w:rFonts w:ascii="Times New Roman" w:hAnsi="Times New Roman"/>
                <w:color w:val="000000"/>
                <w:sz w:val="24"/>
                <w:lang w:val="ru-RU"/>
              </w:rPr>
              <w:t>Резерный</w:t>
            </w:r>
            <w:proofErr w:type="spellEnd"/>
            <w:r w:rsidRPr="00FF4629">
              <w:rPr>
                <w:rFonts w:ascii="Times New Roman" w:hAnsi="Times New Roman"/>
                <w:color w:val="000000"/>
                <w:sz w:val="24"/>
                <w:lang w:val="ru-RU"/>
              </w:rPr>
              <w:t xml:space="preserve"> урок по разделу орфография: проверочная работа по теме "Правописание безударных падежных окончаний имен существительных"</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AD7B8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w:t>
              </w:r>
              <w:r>
                <w:rPr>
                  <w:rFonts w:ascii="Times New Roman" w:hAnsi="Times New Roman"/>
                  <w:color w:val="0000FF"/>
                  <w:u w:val="single"/>
                </w:rPr>
                <w:t>e</w:t>
              </w:r>
              <w:r w:rsidRPr="00FF4629">
                <w:rPr>
                  <w:rFonts w:ascii="Times New Roman" w:hAnsi="Times New Roman"/>
                  <w:color w:val="0000FF"/>
                  <w:u w:val="single"/>
                  <w:lang w:val="ru-RU"/>
                </w:rPr>
                <w:t>974</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118</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Имя прилагательное: общее значение, вопросы, употребление в речи</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w:t>
              </w:r>
              <w:r>
                <w:rPr>
                  <w:rFonts w:ascii="Times New Roman" w:hAnsi="Times New Roman"/>
                  <w:color w:val="0000FF"/>
                  <w:u w:val="single"/>
                </w:rPr>
                <w:t>e</w:t>
              </w:r>
              <w:r w:rsidRPr="00FF4629">
                <w:rPr>
                  <w:rFonts w:ascii="Times New Roman" w:hAnsi="Times New Roman"/>
                  <w:color w:val="0000FF"/>
                  <w:u w:val="single"/>
                  <w:lang w:val="ru-RU"/>
                </w:rPr>
                <w:t>758</w:t>
              </w:r>
            </w:hyperlink>
          </w:p>
        </w:tc>
      </w:tr>
      <w:tr w:rsidR="00005B55"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119</w:t>
            </w:r>
          </w:p>
        </w:tc>
        <w:tc>
          <w:tcPr>
            <w:tcW w:w="4059" w:type="dxa"/>
            <w:tcMar>
              <w:top w:w="50" w:type="dxa"/>
              <w:left w:w="100" w:type="dxa"/>
            </w:tcMar>
            <w:vAlign w:val="center"/>
          </w:tcPr>
          <w:p w:rsidR="00005B55" w:rsidRPr="00FF4629" w:rsidRDefault="00AD7B82">
            <w:pPr>
              <w:spacing w:after="0"/>
              <w:ind w:left="135"/>
              <w:rPr>
                <w:lang w:val="ru-RU"/>
              </w:rPr>
            </w:pPr>
            <w:proofErr w:type="spellStart"/>
            <w:r w:rsidRPr="00FF4629">
              <w:rPr>
                <w:rFonts w:ascii="Times New Roman" w:hAnsi="Times New Roman"/>
                <w:color w:val="000000"/>
                <w:sz w:val="24"/>
                <w:lang w:val="ru-RU"/>
              </w:rPr>
              <w:t>Резерный</w:t>
            </w:r>
            <w:proofErr w:type="spellEnd"/>
            <w:r w:rsidRPr="00FF4629">
              <w:rPr>
                <w:rFonts w:ascii="Times New Roman" w:hAnsi="Times New Roman"/>
                <w:color w:val="000000"/>
                <w:sz w:val="24"/>
                <w:lang w:val="ru-RU"/>
              </w:rPr>
              <w:t xml:space="preserve"> урок по разделу развитие речи: работаем с текстами-описаниями в научном и художественном стилях. Изобразительно-выразительные средства в описательном тексте. Работа с картиной М. А. Врубеля "Царевна-Лебедь"</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Default="00005B55">
            <w:pPr>
              <w:spacing w:after="0"/>
              <w:ind w:left="135"/>
            </w:pPr>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120</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Изменение имён прилагательных по </w:t>
            </w:r>
            <w:r w:rsidRPr="00FF4629">
              <w:rPr>
                <w:rFonts w:ascii="Times New Roman" w:hAnsi="Times New Roman"/>
                <w:color w:val="000000"/>
                <w:sz w:val="24"/>
                <w:lang w:val="ru-RU"/>
              </w:rPr>
              <w:lastRenderedPageBreak/>
              <w:t>родам</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w:t>
              </w:r>
              <w:proofErr w:type="spellStart"/>
              <w:r>
                <w:rPr>
                  <w:rFonts w:ascii="Times New Roman" w:hAnsi="Times New Roman"/>
                  <w:color w:val="0000FF"/>
                  <w:u w:val="single"/>
                </w:rPr>
                <w:t>eb</w:t>
              </w:r>
              <w:proofErr w:type="spellEnd"/>
              <w:r w:rsidRPr="00FF4629">
                <w:rPr>
                  <w:rFonts w:ascii="Times New Roman" w:hAnsi="Times New Roman"/>
                  <w:color w:val="0000FF"/>
                  <w:u w:val="single"/>
                  <w:lang w:val="ru-RU"/>
                </w:rPr>
                <w:t>5</w:t>
              </w:r>
              <w:r>
                <w:rPr>
                  <w:rFonts w:ascii="Times New Roman" w:hAnsi="Times New Roman"/>
                  <w:color w:val="0000FF"/>
                  <w:u w:val="single"/>
                </w:rPr>
                <w:t>e</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lastRenderedPageBreak/>
              <w:t>121</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Зависимость формы имени прилагательного от формы имени существительного</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w:t>
              </w:r>
              <w:r>
                <w:rPr>
                  <w:rFonts w:ascii="Times New Roman" w:hAnsi="Times New Roman"/>
                  <w:color w:val="0000FF"/>
                  <w:u w:val="single"/>
                </w:rPr>
                <w:t>f</w:t>
              </w:r>
              <w:r w:rsidRPr="00FF4629">
                <w:rPr>
                  <w:rFonts w:ascii="Times New Roman" w:hAnsi="Times New Roman"/>
                  <w:color w:val="0000FF"/>
                  <w:u w:val="single"/>
                  <w:lang w:val="ru-RU"/>
                </w:rPr>
                <w:t>036</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122</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Изменение имён прилагательных по числам</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w:t>
              </w:r>
              <w:proofErr w:type="spellStart"/>
              <w:r>
                <w:rPr>
                  <w:rFonts w:ascii="Times New Roman" w:hAnsi="Times New Roman"/>
                  <w:color w:val="0000FF"/>
                  <w:u w:val="single"/>
                </w:rPr>
                <w:t>edb</w:t>
              </w:r>
              <w:proofErr w:type="spellEnd"/>
              <w:r w:rsidRPr="00FF4629">
                <w:rPr>
                  <w:rFonts w:ascii="Times New Roman" w:hAnsi="Times New Roman"/>
                  <w:color w:val="0000FF"/>
                  <w:u w:val="single"/>
                  <w:lang w:val="ru-RU"/>
                </w:rPr>
                <w:t>6</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123</w:t>
            </w:r>
          </w:p>
        </w:tc>
        <w:tc>
          <w:tcPr>
            <w:tcW w:w="4059" w:type="dxa"/>
            <w:tcMar>
              <w:top w:w="50" w:type="dxa"/>
              <w:left w:w="100" w:type="dxa"/>
            </w:tcMar>
            <w:vAlign w:val="center"/>
          </w:tcPr>
          <w:p w:rsidR="00005B55" w:rsidRDefault="00AD7B82">
            <w:pPr>
              <w:spacing w:after="0"/>
              <w:ind w:left="135"/>
            </w:pPr>
            <w:r w:rsidRPr="00FF4629">
              <w:rPr>
                <w:rFonts w:ascii="Times New Roman" w:hAnsi="Times New Roman"/>
                <w:color w:val="000000"/>
                <w:sz w:val="24"/>
                <w:lang w:val="ru-RU"/>
              </w:rPr>
              <w:t xml:space="preserve">Изменение имён прилагательных по падежам. </w:t>
            </w:r>
            <w:proofErr w:type="spellStart"/>
            <w:r>
              <w:rPr>
                <w:rFonts w:ascii="Times New Roman" w:hAnsi="Times New Roman"/>
                <w:color w:val="000000"/>
                <w:sz w:val="24"/>
              </w:rPr>
              <w:t>Начальная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форма</w:t>
            </w:r>
            <w:proofErr w:type="spellEnd"/>
            <w:r>
              <w:rPr>
                <w:rFonts w:ascii="Times New Roman" w:hAnsi="Times New Roman"/>
                <w:color w:val="000000"/>
                <w:sz w:val="24"/>
              </w:rPr>
              <w:t xml:space="preserve"> </w:t>
            </w:r>
            <w:proofErr w:type="spellStart"/>
            <w:r>
              <w:rPr>
                <w:rFonts w:ascii="Times New Roman" w:hAnsi="Times New Roman"/>
                <w:color w:val="000000"/>
                <w:sz w:val="24"/>
              </w:rPr>
              <w:t>имени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прилагательного</w:t>
            </w:r>
            <w:proofErr w:type="spellEnd"/>
          </w:p>
        </w:tc>
        <w:tc>
          <w:tcPr>
            <w:tcW w:w="1128" w:type="dxa"/>
            <w:tcMar>
              <w:top w:w="50" w:type="dxa"/>
              <w:left w:w="100" w:type="dxa"/>
            </w:tcMar>
            <w:vAlign w:val="center"/>
          </w:tcPr>
          <w:p w:rsidR="00005B55" w:rsidRDefault="00AD7B8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w:t>
              </w:r>
              <w:r>
                <w:rPr>
                  <w:rFonts w:ascii="Times New Roman" w:hAnsi="Times New Roman"/>
                  <w:color w:val="0000FF"/>
                  <w:u w:val="single"/>
                </w:rPr>
                <w:t>f</w:t>
              </w:r>
              <w:r w:rsidRPr="00FF4629">
                <w:rPr>
                  <w:rFonts w:ascii="Times New Roman" w:hAnsi="Times New Roman"/>
                  <w:color w:val="0000FF"/>
                  <w:u w:val="single"/>
                  <w:lang w:val="ru-RU"/>
                </w:rPr>
                <w:t>3</w:t>
              </w:r>
              <w:r>
                <w:rPr>
                  <w:rFonts w:ascii="Times New Roman" w:hAnsi="Times New Roman"/>
                  <w:color w:val="0000FF"/>
                  <w:u w:val="single"/>
                </w:rPr>
                <w:t>a</w:t>
              </w:r>
              <w:r w:rsidRPr="00FF4629">
                <w:rPr>
                  <w:rFonts w:ascii="Times New Roman" w:hAnsi="Times New Roman"/>
                  <w:color w:val="0000FF"/>
                  <w:u w:val="single"/>
                  <w:lang w:val="ru-RU"/>
                </w:rPr>
                <w:t>6</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124</w:t>
            </w:r>
          </w:p>
        </w:tc>
        <w:tc>
          <w:tcPr>
            <w:tcW w:w="4059" w:type="dxa"/>
            <w:tcMar>
              <w:top w:w="50" w:type="dxa"/>
              <w:left w:w="100" w:type="dxa"/>
            </w:tcMar>
            <w:vAlign w:val="center"/>
          </w:tcPr>
          <w:p w:rsidR="00005B55" w:rsidRDefault="00AD7B82">
            <w:pPr>
              <w:spacing w:after="0"/>
              <w:ind w:left="135"/>
            </w:pPr>
            <w:proofErr w:type="spellStart"/>
            <w:r>
              <w:rPr>
                <w:rFonts w:ascii="Times New Roman" w:hAnsi="Times New Roman"/>
                <w:color w:val="000000"/>
                <w:sz w:val="24"/>
              </w:rPr>
              <w:t>Склонение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прилагательных</w:t>
            </w:r>
            <w:proofErr w:type="spellEnd"/>
          </w:p>
        </w:tc>
        <w:tc>
          <w:tcPr>
            <w:tcW w:w="1128" w:type="dxa"/>
            <w:tcMar>
              <w:top w:w="50" w:type="dxa"/>
              <w:left w:w="100" w:type="dxa"/>
            </w:tcMar>
            <w:vAlign w:val="center"/>
          </w:tcPr>
          <w:p w:rsidR="00005B55" w:rsidRDefault="00AD7B8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w:t>
              </w:r>
              <w:proofErr w:type="spellStart"/>
              <w:r>
                <w:rPr>
                  <w:rFonts w:ascii="Times New Roman" w:hAnsi="Times New Roman"/>
                  <w:color w:val="0000FF"/>
                  <w:u w:val="single"/>
                </w:rPr>
                <w:t>fbda</w:t>
              </w:r>
              <w:proofErr w:type="spellEnd"/>
            </w:hyperlink>
          </w:p>
        </w:tc>
      </w:tr>
      <w:tr w:rsidR="00005B55"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125</w:t>
            </w:r>
          </w:p>
        </w:tc>
        <w:tc>
          <w:tcPr>
            <w:tcW w:w="4059" w:type="dxa"/>
            <w:tcMar>
              <w:top w:w="50" w:type="dxa"/>
              <w:left w:w="100" w:type="dxa"/>
            </w:tcMar>
            <w:vAlign w:val="center"/>
          </w:tcPr>
          <w:p w:rsidR="00005B55" w:rsidRDefault="00AD7B82">
            <w:pPr>
              <w:spacing w:after="0"/>
              <w:ind w:left="135"/>
            </w:pPr>
            <w:proofErr w:type="spellStart"/>
            <w:r>
              <w:rPr>
                <w:rFonts w:ascii="Times New Roman" w:hAnsi="Times New Roman"/>
                <w:color w:val="000000"/>
                <w:sz w:val="24"/>
              </w:rPr>
              <w:t>Значения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прилагательных</w:t>
            </w:r>
            <w:proofErr w:type="spellEnd"/>
          </w:p>
        </w:tc>
        <w:tc>
          <w:tcPr>
            <w:tcW w:w="1128" w:type="dxa"/>
            <w:tcMar>
              <w:top w:w="50" w:type="dxa"/>
              <w:left w:w="100" w:type="dxa"/>
            </w:tcMar>
            <w:vAlign w:val="center"/>
          </w:tcPr>
          <w:p w:rsidR="00005B55" w:rsidRDefault="00AD7B8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Default="00005B55">
            <w:pPr>
              <w:spacing w:after="0"/>
              <w:ind w:left="135"/>
            </w:pPr>
          </w:p>
        </w:tc>
      </w:tr>
      <w:tr w:rsidR="00005B55"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126</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Наблюдение за значениями имён прилагательных</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Default="00005B55">
            <w:pPr>
              <w:spacing w:after="0"/>
              <w:ind w:left="135"/>
            </w:pPr>
          </w:p>
        </w:tc>
      </w:tr>
      <w:tr w:rsidR="00005B55"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127</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Значения имён прилагательных: обобщение. Составление сочинения-отзыва по картине В. А. Серова "Девочка с персиками"</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Default="00005B55">
            <w:pPr>
              <w:spacing w:after="0"/>
              <w:ind w:left="135"/>
            </w:pPr>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128</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Наблюдение за правописанием окончаний имён прилагательных в единственном числе</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w:t>
              </w:r>
              <w:r>
                <w:rPr>
                  <w:rFonts w:ascii="Times New Roman" w:hAnsi="Times New Roman"/>
                  <w:color w:val="0000FF"/>
                  <w:u w:val="single"/>
                </w:rPr>
                <w:t>f</w:t>
              </w:r>
              <w:r w:rsidRPr="00FF4629">
                <w:rPr>
                  <w:rFonts w:ascii="Times New Roman" w:hAnsi="Times New Roman"/>
                  <w:color w:val="0000FF"/>
                  <w:u w:val="single"/>
                  <w:lang w:val="ru-RU"/>
                </w:rPr>
                <w:t>6</w:t>
              </w:r>
              <w:r>
                <w:rPr>
                  <w:rFonts w:ascii="Times New Roman" w:hAnsi="Times New Roman"/>
                  <w:color w:val="0000FF"/>
                  <w:u w:val="single"/>
                </w:rPr>
                <w:t>f</w:t>
              </w:r>
              <w:r w:rsidRPr="00FF4629">
                <w:rPr>
                  <w:rFonts w:ascii="Times New Roman" w:hAnsi="Times New Roman"/>
                  <w:color w:val="0000FF"/>
                  <w:u w:val="single"/>
                  <w:lang w:val="ru-RU"/>
                </w:rPr>
                <w:t>8</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129</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Наблюдение за правописанием окончаний имён прилагательных во множественном числе</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w:t>
              </w:r>
              <w:proofErr w:type="spellStart"/>
              <w:r>
                <w:rPr>
                  <w:rFonts w:ascii="Times New Roman" w:hAnsi="Times New Roman"/>
                  <w:color w:val="0000FF"/>
                  <w:u w:val="single"/>
                </w:rPr>
                <w:t>fa</w:t>
              </w:r>
              <w:proofErr w:type="spellEnd"/>
              <w:r w:rsidRPr="00FF4629">
                <w:rPr>
                  <w:rFonts w:ascii="Times New Roman" w:hAnsi="Times New Roman"/>
                  <w:color w:val="0000FF"/>
                  <w:u w:val="single"/>
                  <w:lang w:val="ru-RU"/>
                </w:rPr>
                <w:t>4</w:t>
              </w:r>
              <w:r>
                <w:rPr>
                  <w:rFonts w:ascii="Times New Roman" w:hAnsi="Times New Roman"/>
                  <w:color w:val="0000FF"/>
                  <w:u w:val="single"/>
                </w:rPr>
                <w:t>a</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130</w:t>
            </w:r>
          </w:p>
        </w:tc>
        <w:tc>
          <w:tcPr>
            <w:tcW w:w="4059" w:type="dxa"/>
            <w:tcMar>
              <w:top w:w="50" w:type="dxa"/>
              <w:left w:w="100" w:type="dxa"/>
            </w:tcMar>
            <w:vAlign w:val="center"/>
          </w:tcPr>
          <w:p w:rsidR="00005B55" w:rsidRDefault="00AD7B82">
            <w:pPr>
              <w:spacing w:after="0"/>
              <w:ind w:left="135"/>
            </w:pPr>
            <w:r w:rsidRPr="00FF4629">
              <w:rPr>
                <w:rFonts w:ascii="Times New Roman" w:hAnsi="Times New Roman"/>
                <w:color w:val="000000"/>
                <w:sz w:val="24"/>
                <w:lang w:val="ru-RU"/>
              </w:rPr>
              <w:t xml:space="preserve">Правописание окончаний имён прилагательных в единственном и во множественном числе. </w:t>
            </w:r>
            <w:proofErr w:type="spellStart"/>
            <w:r>
              <w:rPr>
                <w:rFonts w:ascii="Times New Roman" w:hAnsi="Times New Roman"/>
                <w:color w:val="000000"/>
                <w:sz w:val="24"/>
              </w:rPr>
              <w:t>Диктант</w:t>
            </w:r>
            <w:proofErr w:type="spellEnd"/>
            <w:r>
              <w:rPr>
                <w:rFonts w:ascii="Times New Roman" w:hAnsi="Times New Roman"/>
                <w:color w:val="000000"/>
                <w:sz w:val="24"/>
              </w:rPr>
              <w:t xml:space="preserve"> с </w:t>
            </w:r>
            <w:proofErr w:type="spellStart"/>
            <w:r>
              <w:rPr>
                <w:rFonts w:ascii="Times New Roman" w:hAnsi="Times New Roman"/>
                <w:color w:val="000000"/>
                <w:sz w:val="24"/>
              </w:rPr>
              <w:t>грамматическим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заданием</w:t>
            </w:r>
            <w:proofErr w:type="spellEnd"/>
          </w:p>
        </w:tc>
        <w:tc>
          <w:tcPr>
            <w:tcW w:w="1128" w:type="dxa"/>
            <w:tcMar>
              <w:top w:w="50" w:type="dxa"/>
              <w:left w:w="100" w:type="dxa"/>
            </w:tcMar>
            <w:vAlign w:val="center"/>
          </w:tcPr>
          <w:p w:rsidR="00005B55" w:rsidRDefault="00AD7B8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w:t>
              </w:r>
              <w:proofErr w:type="spellStart"/>
              <w:r>
                <w:rPr>
                  <w:rFonts w:ascii="Times New Roman" w:hAnsi="Times New Roman"/>
                  <w:color w:val="0000FF"/>
                  <w:u w:val="single"/>
                </w:rPr>
                <w:t>fea</w:t>
              </w:r>
              <w:proofErr w:type="spellEnd"/>
              <w:r w:rsidRPr="00FF4629">
                <w:rPr>
                  <w:rFonts w:ascii="Times New Roman" w:hAnsi="Times New Roman"/>
                  <w:color w:val="0000FF"/>
                  <w:u w:val="single"/>
                  <w:lang w:val="ru-RU"/>
                </w:rPr>
                <w:t>0</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lastRenderedPageBreak/>
              <w:t>131</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Обобщение знаний о написании окончаний имён прилагательных</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8430332</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132</w:t>
            </w:r>
          </w:p>
        </w:tc>
        <w:tc>
          <w:tcPr>
            <w:tcW w:w="4059" w:type="dxa"/>
            <w:tcMar>
              <w:top w:w="50" w:type="dxa"/>
              <w:left w:w="100" w:type="dxa"/>
            </w:tcMar>
            <w:vAlign w:val="center"/>
          </w:tcPr>
          <w:p w:rsidR="00005B55" w:rsidRPr="00FF4629" w:rsidRDefault="00AD7B82">
            <w:pPr>
              <w:spacing w:after="0"/>
              <w:ind w:left="135"/>
              <w:rPr>
                <w:lang w:val="ru-RU"/>
              </w:rPr>
            </w:pPr>
            <w:proofErr w:type="spellStart"/>
            <w:r w:rsidRPr="00FF4629">
              <w:rPr>
                <w:rFonts w:ascii="Times New Roman" w:hAnsi="Times New Roman"/>
                <w:color w:val="000000"/>
                <w:sz w:val="24"/>
                <w:lang w:val="ru-RU"/>
              </w:rPr>
              <w:t>Резерный</w:t>
            </w:r>
            <w:proofErr w:type="spellEnd"/>
            <w:r w:rsidRPr="00FF4629">
              <w:rPr>
                <w:rFonts w:ascii="Times New Roman" w:hAnsi="Times New Roman"/>
                <w:color w:val="000000"/>
                <w:sz w:val="24"/>
                <w:lang w:val="ru-RU"/>
              </w:rPr>
              <w:t xml:space="preserve"> урок по разделу орфография: проверочная работа по теме "Правописание безударных падежных окончаний имен прилагательных"</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AD7B8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8430</w:t>
              </w:r>
              <w:r>
                <w:rPr>
                  <w:rFonts w:ascii="Times New Roman" w:hAnsi="Times New Roman"/>
                  <w:color w:val="0000FF"/>
                  <w:u w:val="single"/>
                </w:rPr>
                <w:t>ff</w:t>
              </w:r>
              <w:r w:rsidRPr="00FF4629">
                <w:rPr>
                  <w:rFonts w:ascii="Times New Roman" w:hAnsi="Times New Roman"/>
                  <w:color w:val="0000FF"/>
                  <w:u w:val="single"/>
                  <w:lang w:val="ru-RU"/>
                </w:rPr>
                <w:t>8</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133</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Обобщение знаний о написании окончаний имён существительных и имён прилагательных</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84311</w:t>
              </w:r>
              <w:r>
                <w:rPr>
                  <w:rFonts w:ascii="Times New Roman" w:hAnsi="Times New Roman"/>
                  <w:color w:val="0000FF"/>
                  <w:u w:val="single"/>
                </w:rPr>
                <w:t>d</w:t>
              </w:r>
              <w:r w:rsidRPr="00FF4629">
                <w:rPr>
                  <w:rFonts w:ascii="Times New Roman" w:hAnsi="Times New Roman"/>
                  <w:color w:val="0000FF"/>
                  <w:u w:val="single"/>
                  <w:lang w:val="ru-RU"/>
                </w:rPr>
                <w:t>8</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134</w:t>
            </w:r>
          </w:p>
        </w:tc>
        <w:tc>
          <w:tcPr>
            <w:tcW w:w="4059" w:type="dxa"/>
            <w:tcMar>
              <w:top w:w="50" w:type="dxa"/>
              <w:left w:w="100" w:type="dxa"/>
            </w:tcMar>
            <w:vAlign w:val="center"/>
          </w:tcPr>
          <w:p w:rsidR="00005B55" w:rsidRDefault="00AD7B82">
            <w:pPr>
              <w:spacing w:after="0"/>
              <w:ind w:left="135"/>
            </w:pPr>
            <w:proofErr w:type="spellStart"/>
            <w:r>
              <w:rPr>
                <w:rFonts w:ascii="Times New Roman" w:hAnsi="Times New Roman"/>
                <w:color w:val="000000"/>
                <w:sz w:val="24"/>
              </w:rPr>
              <w:t>Местоимение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представление</w:t>
            </w:r>
            <w:proofErr w:type="spellEnd"/>
            <w:r>
              <w:rPr>
                <w:rFonts w:ascii="Times New Roman" w:hAnsi="Times New Roman"/>
                <w:color w:val="000000"/>
                <w:sz w:val="24"/>
              </w:rPr>
              <w:t>)</w:t>
            </w:r>
          </w:p>
        </w:tc>
        <w:tc>
          <w:tcPr>
            <w:tcW w:w="1128" w:type="dxa"/>
            <w:tcMar>
              <w:top w:w="50" w:type="dxa"/>
              <w:left w:w="100" w:type="dxa"/>
            </w:tcMar>
            <w:vAlign w:val="center"/>
          </w:tcPr>
          <w:p w:rsidR="00005B55" w:rsidRDefault="00AD7B8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84313</w:t>
              </w:r>
              <w:r>
                <w:rPr>
                  <w:rFonts w:ascii="Times New Roman" w:hAnsi="Times New Roman"/>
                  <w:color w:val="0000FF"/>
                  <w:u w:val="single"/>
                </w:rPr>
                <w:t>a</w:t>
              </w:r>
              <w:r w:rsidRPr="00FF4629">
                <w:rPr>
                  <w:rFonts w:ascii="Times New Roman" w:hAnsi="Times New Roman"/>
                  <w:color w:val="0000FF"/>
                  <w:u w:val="single"/>
                  <w:lang w:val="ru-RU"/>
                </w:rPr>
                <w:t>4</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135</w:t>
            </w:r>
          </w:p>
        </w:tc>
        <w:tc>
          <w:tcPr>
            <w:tcW w:w="4059" w:type="dxa"/>
            <w:tcMar>
              <w:top w:w="50" w:type="dxa"/>
              <w:left w:w="100" w:type="dxa"/>
            </w:tcMar>
            <w:vAlign w:val="center"/>
          </w:tcPr>
          <w:p w:rsidR="00005B55" w:rsidRDefault="00AD7B82">
            <w:pPr>
              <w:spacing w:after="0"/>
              <w:ind w:left="135"/>
            </w:pPr>
            <w:proofErr w:type="spellStart"/>
            <w:r>
              <w:rPr>
                <w:rFonts w:ascii="Times New Roman" w:hAnsi="Times New Roman"/>
                <w:color w:val="000000"/>
                <w:sz w:val="24"/>
              </w:rPr>
              <w:t>Личные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местоимения</w:t>
            </w:r>
            <w:proofErr w:type="spellEnd"/>
          </w:p>
        </w:tc>
        <w:tc>
          <w:tcPr>
            <w:tcW w:w="1128" w:type="dxa"/>
            <w:tcMar>
              <w:top w:w="50" w:type="dxa"/>
              <w:left w:w="100" w:type="dxa"/>
            </w:tcMar>
            <w:vAlign w:val="center"/>
          </w:tcPr>
          <w:p w:rsidR="00005B55" w:rsidRDefault="00AD7B8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8431746</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136</w:t>
            </w:r>
          </w:p>
        </w:tc>
        <w:tc>
          <w:tcPr>
            <w:tcW w:w="4059" w:type="dxa"/>
            <w:tcMar>
              <w:top w:w="50" w:type="dxa"/>
              <w:left w:w="100" w:type="dxa"/>
            </w:tcMar>
            <w:vAlign w:val="center"/>
          </w:tcPr>
          <w:p w:rsidR="00005B55" w:rsidRDefault="00AD7B82">
            <w:pPr>
              <w:spacing w:after="0"/>
              <w:ind w:left="135"/>
            </w:pP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изменяются</w:t>
            </w:r>
            <w:proofErr w:type="spellEnd"/>
            <w:r>
              <w:rPr>
                <w:rFonts w:ascii="Times New Roman" w:hAnsi="Times New Roman"/>
                <w:color w:val="000000"/>
                <w:sz w:val="24"/>
              </w:rPr>
              <w:t xml:space="preserve"> </w:t>
            </w:r>
            <w:proofErr w:type="spellStart"/>
            <w:r>
              <w:rPr>
                <w:rFonts w:ascii="Times New Roman" w:hAnsi="Times New Roman"/>
                <w:color w:val="000000"/>
                <w:sz w:val="24"/>
              </w:rPr>
              <w:t>личные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местоимения</w:t>
            </w:r>
            <w:proofErr w:type="spellEnd"/>
          </w:p>
        </w:tc>
        <w:tc>
          <w:tcPr>
            <w:tcW w:w="1128" w:type="dxa"/>
            <w:tcMar>
              <w:top w:w="50" w:type="dxa"/>
              <w:left w:w="100" w:type="dxa"/>
            </w:tcMar>
            <w:vAlign w:val="center"/>
          </w:tcPr>
          <w:p w:rsidR="00005B55" w:rsidRDefault="00AD7B8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843191</w:t>
              </w:r>
              <w:r>
                <w:rPr>
                  <w:rFonts w:ascii="Times New Roman" w:hAnsi="Times New Roman"/>
                  <w:color w:val="0000FF"/>
                  <w:u w:val="single"/>
                </w:rPr>
                <w:t>c</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137</w:t>
            </w:r>
          </w:p>
        </w:tc>
        <w:tc>
          <w:tcPr>
            <w:tcW w:w="4059" w:type="dxa"/>
            <w:tcMar>
              <w:top w:w="50" w:type="dxa"/>
              <w:left w:w="100" w:type="dxa"/>
            </w:tcMar>
            <w:vAlign w:val="center"/>
          </w:tcPr>
          <w:p w:rsidR="00005B55" w:rsidRPr="00FF4629" w:rsidRDefault="00AD7B82">
            <w:pPr>
              <w:spacing w:after="0"/>
              <w:ind w:left="135"/>
              <w:rPr>
                <w:lang w:val="ru-RU"/>
              </w:rPr>
            </w:pPr>
            <w:proofErr w:type="spellStart"/>
            <w:r w:rsidRPr="00FF4629">
              <w:rPr>
                <w:rFonts w:ascii="Times New Roman" w:hAnsi="Times New Roman"/>
                <w:color w:val="000000"/>
                <w:sz w:val="24"/>
                <w:lang w:val="ru-RU"/>
              </w:rPr>
              <w:t>Резерный</w:t>
            </w:r>
            <w:proofErr w:type="spellEnd"/>
            <w:r w:rsidRPr="00FF4629">
              <w:rPr>
                <w:rFonts w:ascii="Times New Roman" w:hAnsi="Times New Roman"/>
                <w:color w:val="000000"/>
                <w:sz w:val="24"/>
                <w:lang w:val="ru-RU"/>
              </w:rPr>
              <w:t xml:space="preserve"> урок по разделу морфология: отработка темы "Изменение личных местоимений"</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8431</w:t>
              </w:r>
              <w:r>
                <w:rPr>
                  <w:rFonts w:ascii="Times New Roman" w:hAnsi="Times New Roman"/>
                  <w:color w:val="0000FF"/>
                  <w:u w:val="single"/>
                </w:rPr>
                <w:t>d</w:t>
              </w:r>
              <w:r w:rsidRPr="00FF4629">
                <w:rPr>
                  <w:rFonts w:ascii="Times New Roman" w:hAnsi="Times New Roman"/>
                  <w:color w:val="0000FF"/>
                  <w:u w:val="single"/>
                  <w:lang w:val="ru-RU"/>
                </w:rPr>
                <w:t>40</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138</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Употребление личных местоимений в речи</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8431</w:t>
              </w:r>
              <w:r>
                <w:rPr>
                  <w:rFonts w:ascii="Times New Roman" w:hAnsi="Times New Roman"/>
                  <w:color w:val="0000FF"/>
                  <w:u w:val="single"/>
                </w:rPr>
                <w:t>b</w:t>
              </w:r>
              <w:r w:rsidRPr="00FF4629">
                <w:rPr>
                  <w:rFonts w:ascii="Times New Roman" w:hAnsi="Times New Roman"/>
                  <w:color w:val="0000FF"/>
                  <w:u w:val="single"/>
                  <w:lang w:val="ru-RU"/>
                </w:rPr>
                <w:t>06</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139</w:t>
            </w:r>
          </w:p>
        </w:tc>
        <w:tc>
          <w:tcPr>
            <w:tcW w:w="4059" w:type="dxa"/>
            <w:tcMar>
              <w:top w:w="50" w:type="dxa"/>
              <w:left w:w="100" w:type="dxa"/>
            </w:tcMar>
            <w:vAlign w:val="center"/>
          </w:tcPr>
          <w:p w:rsidR="00005B55" w:rsidRDefault="00AD7B82">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местоимений</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предлогами</w:t>
            </w:r>
            <w:proofErr w:type="spellEnd"/>
          </w:p>
        </w:tc>
        <w:tc>
          <w:tcPr>
            <w:tcW w:w="1128" w:type="dxa"/>
            <w:tcMar>
              <w:top w:w="50" w:type="dxa"/>
              <w:left w:w="100" w:type="dxa"/>
            </w:tcMar>
            <w:vAlign w:val="center"/>
          </w:tcPr>
          <w:p w:rsidR="00005B55" w:rsidRDefault="00AD7B8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843233</w:t>
              </w:r>
              <w:r>
                <w:rPr>
                  <w:rFonts w:ascii="Times New Roman" w:hAnsi="Times New Roman"/>
                  <w:color w:val="0000FF"/>
                  <w:u w:val="single"/>
                </w:rPr>
                <w:t>a</w:t>
              </w:r>
            </w:hyperlink>
          </w:p>
        </w:tc>
      </w:tr>
      <w:tr w:rsidR="00005B55"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140</w:t>
            </w:r>
          </w:p>
        </w:tc>
        <w:tc>
          <w:tcPr>
            <w:tcW w:w="4059" w:type="dxa"/>
            <w:tcMar>
              <w:top w:w="50" w:type="dxa"/>
              <w:left w:w="100" w:type="dxa"/>
            </w:tcMar>
            <w:vAlign w:val="center"/>
          </w:tcPr>
          <w:p w:rsidR="00005B55" w:rsidRDefault="00AD7B82">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местоимений</w:t>
            </w:r>
            <w:proofErr w:type="spellEnd"/>
          </w:p>
        </w:tc>
        <w:tc>
          <w:tcPr>
            <w:tcW w:w="1128" w:type="dxa"/>
            <w:tcMar>
              <w:top w:w="50" w:type="dxa"/>
              <w:left w:w="100" w:type="dxa"/>
            </w:tcMar>
            <w:vAlign w:val="center"/>
          </w:tcPr>
          <w:p w:rsidR="00005B55" w:rsidRDefault="00AD7B8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Default="00005B55">
            <w:pPr>
              <w:spacing w:after="0"/>
              <w:ind w:left="135"/>
            </w:pPr>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141</w:t>
            </w:r>
          </w:p>
        </w:tc>
        <w:tc>
          <w:tcPr>
            <w:tcW w:w="4059" w:type="dxa"/>
            <w:tcMar>
              <w:top w:w="50" w:type="dxa"/>
              <w:left w:w="100" w:type="dxa"/>
            </w:tcMar>
            <w:vAlign w:val="center"/>
          </w:tcPr>
          <w:p w:rsidR="00005B55" w:rsidRDefault="00AD7B82">
            <w:pPr>
              <w:spacing w:after="0"/>
              <w:ind w:left="135"/>
            </w:pPr>
            <w:proofErr w:type="spellStart"/>
            <w:r>
              <w:rPr>
                <w:rFonts w:ascii="Times New Roman" w:hAnsi="Times New Roman"/>
                <w:color w:val="000000"/>
                <w:sz w:val="24"/>
              </w:rPr>
              <w:t>Знакомство</w:t>
            </w:r>
            <w:proofErr w:type="spellEnd"/>
            <w:r>
              <w:rPr>
                <w:rFonts w:ascii="Times New Roman" w:hAnsi="Times New Roman"/>
                <w:color w:val="000000"/>
                <w:sz w:val="24"/>
              </w:rPr>
              <w:t xml:space="preserve"> с </w:t>
            </w:r>
            <w:proofErr w:type="spellStart"/>
            <w:r>
              <w:rPr>
                <w:rFonts w:ascii="Times New Roman" w:hAnsi="Times New Roman"/>
                <w:color w:val="000000"/>
                <w:sz w:val="24"/>
              </w:rPr>
              <w:t>жанром</w:t>
            </w:r>
            <w:proofErr w:type="spellEnd"/>
            <w:r>
              <w:rPr>
                <w:rFonts w:ascii="Times New Roman" w:hAnsi="Times New Roman"/>
                <w:color w:val="000000"/>
                <w:sz w:val="24"/>
              </w:rPr>
              <w:t xml:space="preserve"> </w:t>
            </w:r>
            <w:proofErr w:type="spellStart"/>
            <w:r>
              <w:rPr>
                <w:rFonts w:ascii="Times New Roman" w:hAnsi="Times New Roman"/>
                <w:color w:val="000000"/>
                <w:sz w:val="24"/>
              </w:rPr>
              <w:t>письма</w:t>
            </w:r>
            <w:proofErr w:type="spellEnd"/>
          </w:p>
        </w:tc>
        <w:tc>
          <w:tcPr>
            <w:tcW w:w="1128" w:type="dxa"/>
            <w:tcMar>
              <w:top w:w="50" w:type="dxa"/>
              <w:left w:w="100" w:type="dxa"/>
            </w:tcMar>
            <w:vAlign w:val="center"/>
          </w:tcPr>
          <w:p w:rsidR="00005B55" w:rsidRDefault="00AD7B8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84324</w:t>
              </w:r>
              <w:r>
                <w:rPr>
                  <w:rFonts w:ascii="Times New Roman" w:hAnsi="Times New Roman"/>
                  <w:color w:val="0000FF"/>
                  <w:u w:val="single"/>
                </w:rPr>
                <w:t>ac</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142</w:t>
            </w:r>
          </w:p>
        </w:tc>
        <w:tc>
          <w:tcPr>
            <w:tcW w:w="4059" w:type="dxa"/>
            <w:tcMar>
              <w:top w:w="50" w:type="dxa"/>
              <w:left w:w="100" w:type="dxa"/>
            </w:tcMar>
            <w:vAlign w:val="center"/>
          </w:tcPr>
          <w:p w:rsidR="00005B55" w:rsidRDefault="00AD7B82">
            <w:pPr>
              <w:spacing w:after="0"/>
              <w:ind w:left="135"/>
            </w:pPr>
            <w:proofErr w:type="spellStart"/>
            <w:r>
              <w:rPr>
                <w:rFonts w:ascii="Times New Roman" w:hAnsi="Times New Roman"/>
                <w:color w:val="000000"/>
                <w:sz w:val="24"/>
              </w:rPr>
              <w:t>Учимся</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писать</w:t>
            </w:r>
            <w:proofErr w:type="spellEnd"/>
            <w:r>
              <w:rPr>
                <w:rFonts w:ascii="Times New Roman" w:hAnsi="Times New Roman"/>
                <w:color w:val="000000"/>
                <w:sz w:val="24"/>
              </w:rPr>
              <w:t xml:space="preserve"> </w:t>
            </w:r>
            <w:proofErr w:type="spellStart"/>
            <w:r>
              <w:rPr>
                <w:rFonts w:ascii="Times New Roman" w:hAnsi="Times New Roman"/>
                <w:color w:val="000000"/>
                <w:sz w:val="24"/>
              </w:rPr>
              <w:t>письма</w:t>
            </w:r>
            <w:proofErr w:type="spellEnd"/>
          </w:p>
        </w:tc>
        <w:tc>
          <w:tcPr>
            <w:tcW w:w="1128" w:type="dxa"/>
            <w:tcMar>
              <w:top w:w="50" w:type="dxa"/>
              <w:left w:w="100" w:type="dxa"/>
            </w:tcMar>
            <w:vAlign w:val="center"/>
          </w:tcPr>
          <w:p w:rsidR="00005B55" w:rsidRDefault="00AD7B8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843260</w:t>
              </w:r>
              <w:r>
                <w:rPr>
                  <w:rFonts w:ascii="Times New Roman" w:hAnsi="Times New Roman"/>
                  <w:color w:val="0000FF"/>
                  <w:u w:val="single"/>
                </w:rPr>
                <w:t>a</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lastRenderedPageBreak/>
              <w:t>143</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Использование личных местоимений для устранения неоправданных повторов в тексте</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84321</w:t>
              </w:r>
              <w:r>
                <w:rPr>
                  <w:rFonts w:ascii="Times New Roman" w:hAnsi="Times New Roman"/>
                  <w:color w:val="0000FF"/>
                  <w:u w:val="single"/>
                </w:rPr>
                <w:t>b</w:t>
              </w:r>
              <w:r w:rsidRPr="00FF4629">
                <w:rPr>
                  <w:rFonts w:ascii="Times New Roman" w:hAnsi="Times New Roman"/>
                  <w:color w:val="0000FF"/>
                  <w:u w:val="single"/>
                  <w:lang w:val="ru-RU"/>
                </w:rPr>
                <w:t>4</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144</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Наблюдение за связью предложений в тексте с помощью личных местоимений, синонимов, союзов и, а, но</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8431</w:t>
              </w:r>
              <w:proofErr w:type="spellStart"/>
              <w:r>
                <w:rPr>
                  <w:rFonts w:ascii="Times New Roman" w:hAnsi="Times New Roman"/>
                  <w:color w:val="0000FF"/>
                  <w:u w:val="single"/>
                </w:rPr>
                <w:t>fd</w:t>
              </w:r>
              <w:proofErr w:type="spellEnd"/>
              <w:r w:rsidRPr="00FF4629">
                <w:rPr>
                  <w:rFonts w:ascii="Times New Roman" w:hAnsi="Times New Roman"/>
                  <w:color w:val="0000FF"/>
                  <w:u w:val="single"/>
                  <w:lang w:val="ru-RU"/>
                </w:rPr>
                <w:t>4</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145</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Глагол: общее значение, вопросы, употребление в речи</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8432768</w:t>
              </w:r>
            </w:hyperlink>
          </w:p>
        </w:tc>
      </w:tr>
      <w:tr w:rsidR="00005B55"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146</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Значение и употребление глаголов в </w:t>
            </w:r>
            <w:proofErr w:type="spellStart"/>
            <w:r w:rsidRPr="00FF4629">
              <w:rPr>
                <w:rFonts w:ascii="Times New Roman" w:hAnsi="Times New Roman"/>
                <w:color w:val="000000"/>
                <w:sz w:val="24"/>
                <w:lang w:val="ru-RU"/>
              </w:rPr>
              <w:t>речи</w:t>
            </w:r>
            <w:proofErr w:type="gramStart"/>
            <w:r w:rsidRPr="00FF4629">
              <w:rPr>
                <w:rFonts w:ascii="Times New Roman" w:hAnsi="Times New Roman"/>
                <w:color w:val="000000"/>
                <w:sz w:val="24"/>
                <w:lang w:val="ru-RU"/>
              </w:rPr>
              <w:t>.С</w:t>
            </w:r>
            <w:proofErr w:type="gramEnd"/>
            <w:r w:rsidRPr="00FF4629">
              <w:rPr>
                <w:rFonts w:ascii="Times New Roman" w:hAnsi="Times New Roman"/>
                <w:color w:val="000000"/>
                <w:sz w:val="24"/>
                <w:lang w:val="ru-RU"/>
              </w:rPr>
              <w:t>оставление</w:t>
            </w:r>
            <w:proofErr w:type="spellEnd"/>
            <w:r w:rsidRPr="00FF4629">
              <w:rPr>
                <w:rFonts w:ascii="Times New Roman" w:hAnsi="Times New Roman"/>
                <w:color w:val="000000"/>
                <w:sz w:val="24"/>
                <w:lang w:val="ru-RU"/>
              </w:rPr>
              <w:t xml:space="preserve"> текста по сюжетным рисункам</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Default="00005B55">
            <w:pPr>
              <w:spacing w:after="0"/>
              <w:ind w:left="135"/>
            </w:pPr>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147</w:t>
            </w:r>
          </w:p>
        </w:tc>
        <w:tc>
          <w:tcPr>
            <w:tcW w:w="4059" w:type="dxa"/>
            <w:tcMar>
              <w:top w:w="50" w:type="dxa"/>
              <w:left w:w="100" w:type="dxa"/>
            </w:tcMar>
            <w:vAlign w:val="center"/>
          </w:tcPr>
          <w:p w:rsidR="00005B55" w:rsidRDefault="00AD7B82">
            <w:pPr>
              <w:spacing w:after="0"/>
              <w:ind w:left="135"/>
            </w:pPr>
            <w:proofErr w:type="spellStart"/>
            <w:r>
              <w:rPr>
                <w:rFonts w:ascii="Times New Roman" w:hAnsi="Times New Roman"/>
                <w:color w:val="000000"/>
                <w:sz w:val="24"/>
              </w:rPr>
              <w:t>Неопределённая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форма</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глагола</w:t>
            </w:r>
            <w:proofErr w:type="spellEnd"/>
          </w:p>
        </w:tc>
        <w:tc>
          <w:tcPr>
            <w:tcW w:w="1128" w:type="dxa"/>
            <w:tcMar>
              <w:top w:w="50" w:type="dxa"/>
              <w:left w:w="100" w:type="dxa"/>
            </w:tcMar>
            <w:vAlign w:val="center"/>
          </w:tcPr>
          <w:p w:rsidR="00005B55" w:rsidRDefault="00AD7B8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8432</w:t>
              </w:r>
              <w:r>
                <w:rPr>
                  <w:rFonts w:ascii="Times New Roman" w:hAnsi="Times New Roman"/>
                  <w:color w:val="0000FF"/>
                  <w:u w:val="single"/>
                </w:rPr>
                <w:t>a</w:t>
              </w:r>
              <w:r w:rsidRPr="00FF4629">
                <w:rPr>
                  <w:rFonts w:ascii="Times New Roman" w:hAnsi="Times New Roman"/>
                  <w:color w:val="0000FF"/>
                  <w:u w:val="single"/>
                  <w:lang w:val="ru-RU"/>
                </w:rPr>
                <w:t>1</w:t>
              </w:r>
              <w:r>
                <w:rPr>
                  <w:rFonts w:ascii="Times New Roman" w:hAnsi="Times New Roman"/>
                  <w:color w:val="0000FF"/>
                  <w:u w:val="single"/>
                </w:rPr>
                <w:t>a</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148</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Изменение глаголов по числам. Составление предложений с нарушенным порядком слов</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8432</w:t>
              </w:r>
              <w:r>
                <w:rPr>
                  <w:rFonts w:ascii="Times New Roman" w:hAnsi="Times New Roman"/>
                  <w:color w:val="0000FF"/>
                  <w:u w:val="single"/>
                </w:rPr>
                <w:t>d</w:t>
              </w:r>
              <w:r w:rsidRPr="00FF4629">
                <w:rPr>
                  <w:rFonts w:ascii="Times New Roman" w:hAnsi="Times New Roman"/>
                  <w:color w:val="0000FF"/>
                  <w:u w:val="single"/>
                  <w:lang w:val="ru-RU"/>
                </w:rPr>
                <w:t>80</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149</w:t>
            </w:r>
          </w:p>
        </w:tc>
        <w:tc>
          <w:tcPr>
            <w:tcW w:w="4059" w:type="dxa"/>
            <w:tcMar>
              <w:top w:w="50" w:type="dxa"/>
              <w:left w:w="100" w:type="dxa"/>
            </w:tcMar>
            <w:vAlign w:val="center"/>
          </w:tcPr>
          <w:p w:rsidR="00005B55" w:rsidRDefault="00AD7B82">
            <w:pPr>
              <w:spacing w:after="0"/>
              <w:ind w:left="135"/>
            </w:pPr>
            <w:proofErr w:type="spellStart"/>
            <w:r>
              <w:rPr>
                <w:rFonts w:ascii="Times New Roman" w:hAnsi="Times New Roman"/>
                <w:color w:val="000000"/>
                <w:sz w:val="24"/>
              </w:rPr>
              <w:t>Настоящее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глаголов</w:t>
            </w:r>
            <w:proofErr w:type="spellEnd"/>
          </w:p>
        </w:tc>
        <w:tc>
          <w:tcPr>
            <w:tcW w:w="1128" w:type="dxa"/>
            <w:tcMar>
              <w:top w:w="50" w:type="dxa"/>
              <w:left w:w="100" w:type="dxa"/>
            </w:tcMar>
            <w:vAlign w:val="center"/>
          </w:tcPr>
          <w:p w:rsidR="00005B55" w:rsidRDefault="00AD7B8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843303</w:t>
              </w:r>
              <w:r>
                <w:rPr>
                  <w:rFonts w:ascii="Times New Roman" w:hAnsi="Times New Roman"/>
                  <w:color w:val="0000FF"/>
                  <w:u w:val="single"/>
                </w:rPr>
                <w:t>c</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150</w:t>
            </w:r>
          </w:p>
        </w:tc>
        <w:tc>
          <w:tcPr>
            <w:tcW w:w="4059" w:type="dxa"/>
            <w:tcMar>
              <w:top w:w="50" w:type="dxa"/>
              <w:left w:w="100" w:type="dxa"/>
            </w:tcMar>
            <w:vAlign w:val="center"/>
          </w:tcPr>
          <w:p w:rsidR="00005B55" w:rsidRDefault="00AD7B82">
            <w:pPr>
              <w:spacing w:after="0"/>
              <w:ind w:left="135"/>
            </w:pPr>
            <w:proofErr w:type="spellStart"/>
            <w:r>
              <w:rPr>
                <w:rFonts w:ascii="Times New Roman" w:hAnsi="Times New Roman"/>
                <w:color w:val="000000"/>
                <w:sz w:val="24"/>
              </w:rPr>
              <w:t>Будущее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глаголов</w:t>
            </w:r>
            <w:proofErr w:type="spellEnd"/>
          </w:p>
        </w:tc>
        <w:tc>
          <w:tcPr>
            <w:tcW w:w="1128" w:type="dxa"/>
            <w:tcMar>
              <w:top w:w="50" w:type="dxa"/>
              <w:left w:w="100" w:type="dxa"/>
            </w:tcMar>
            <w:vAlign w:val="center"/>
          </w:tcPr>
          <w:p w:rsidR="00005B55" w:rsidRDefault="00AD7B8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8433500</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151</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Прошедшее время глаголов. Составление текста-рассуждения по заданной теме</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843337</w:t>
              </w:r>
              <w:r>
                <w:rPr>
                  <w:rFonts w:ascii="Times New Roman" w:hAnsi="Times New Roman"/>
                  <w:color w:val="0000FF"/>
                  <w:u w:val="single"/>
                </w:rPr>
                <w:t>a</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152</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Наблюдение за связью предложений в тексте. Выборочное подробное изложение повествовательного текста по опорным словам и самостоятельно </w:t>
            </w:r>
            <w:r w:rsidRPr="00FF4629">
              <w:rPr>
                <w:rFonts w:ascii="Times New Roman" w:hAnsi="Times New Roman"/>
                <w:color w:val="000000"/>
                <w:sz w:val="24"/>
                <w:lang w:val="ru-RU"/>
              </w:rPr>
              <w:lastRenderedPageBreak/>
              <w:t>составленному плану</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8433</w:t>
              </w:r>
              <w:r>
                <w:rPr>
                  <w:rFonts w:ascii="Times New Roman" w:hAnsi="Times New Roman"/>
                  <w:color w:val="0000FF"/>
                  <w:u w:val="single"/>
                </w:rPr>
                <w:t>e</w:t>
              </w:r>
              <w:r w:rsidRPr="00FF4629">
                <w:rPr>
                  <w:rFonts w:ascii="Times New Roman" w:hAnsi="Times New Roman"/>
                  <w:color w:val="0000FF"/>
                  <w:u w:val="single"/>
                  <w:lang w:val="ru-RU"/>
                </w:rPr>
                <w:t>88</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lastRenderedPageBreak/>
              <w:t>153</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Род глаголов в прошедшем времени</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8434072</w:t>
              </w:r>
            </w:hyperlink>
          </w:p>
        </w:tc>
      </w:tr>
      <w:tr w:rsidR="00005B55"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154</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Наблюдение за написанием окончаний глаголов в прошедшем времени</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Default="00005B55">
            <w:pPr>
              <w:spacing w:after="0"/>
              <w:ind w:left="135"/>
            </w:pPr>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155</w:t>
            </w:r>
          </w:p>
        </w:tc>
        <w:tc>
          <w:tcPr>
            <w:tcW w:w="4059" w:type="dxa"/>
            <w:tcMar>
              <w:top w:w="50" w:type="dxa"/>
              <w:left w:w="100" w:type="dxa"/>
            </w:tcMar>
            <w:vAlign w:val="center"/>
          </w:tcPr>
          <w:p w:rsidR="00005B55" w:rsidRPr="00FF4629" w:rsidRDefault="00AD7B82">
            <w:pPr>
              <w:spacing w:after="0"/>
              <w:ind w:left="135"/>
              <w:rPr>
                <w:lang w:val="ru-RU"/>
              </w:rPr>
            </w:pPr>
            <w:proofErr w:type="spellStart"/>
            <w:r w:rsidRPr="00FF4629">
              <w:rPr>
                <w:rFonts w:ascii="Times New Roman" w:hAnsi="Times New Roman"/>
                <w:color w:val="000000"/>
                <w:sz w:val="24"/>
                <w:lang w:val="ru-RU"/>
              </w:rPr>
              <w:t>Резерный</w:t>
            </w:r>
            <w:proofErr w:type="spellEnd"/>
            <w:r w:rsidRPr="00FF4629">
              <w:rPr>
                <w:rFonts w:ascii="Times New Roman" w:hAnsi="Times New Roman"/>
                <w:color w:val="000000"/>
                <w:sz w:val="24"/>
                <w:lang w:val="ru-RU"/>
              </w:rPr>
              <w:t xml:space="preserve"> урок по разделу морфология: отработка темы</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843422</w:t>
              </w:r>
              <w:r>
                <w:rPr>
                  <w:rFonts w:ascii="Times New Roman" w:hAnsi="Times New Roman"/>
                  <w:color w:val="0000FF"/>
                  <w:u w:val="single"/>
                </w:rPr>
                <w:t>a</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156</w:t>
            </w:r>
          </w:p>
        </w:tc>
        <w:tc>
          <w:tcPr>
            <w:tcW w:w="4059" w:type="dxa"/>
            <w:tcMar>
              <w:top w:w="50" w:type="dxa"/>
              <w:left w:w="100" w:type="dxa"/>
            </w:tcMar>
            <w:vAlign w:val="center"/>
          </w:tcPr>
          <w:p w:rsidR="00005B55" w:rsidRDefault="00AD7B82">
            <w:pPr>
              <w:spacing w:after="0"/>
              <w:ind w:left="135"/>
            </w:pPr>
            <w:proofErr w:type="spellStart"/>
            <w:r>
              <w:rPr>
                <w:rFonts w:ascii="Times New Roman" w:hAnsi="Times New Roman"/>
                <w:color w:val="000000"/>
                <w:sz w:val="24"/>
              </w:rPr>
              <w:t>Частица</w:t>
            </w:r>
            <w:proofErr w:type="spellEnd"/>
            <w:r>
              <w:rPr>
                <w:rFonts w:ascii="Times New Roman" w:hAnsi="Times New Roman"/>
                <w:color w:val="000000"/>
                <w:sz w:val="24"/>
              </w:rPr>
              <w:t xml:space="preserve"> </w:t>
            </w:r>
            <w:proofErr w:type="spellStart"/>
            <w:r>
              <w:rPr>
                <w:rFonts w:ascii="Times New Roman" w:hAnsi="Times New Roman"/>
                <w:color w:val="000000"/>
                <w:sz w:val="24"/>
              </w:rPr>
              <w:t>не</w:t>
            </w:r>
            <w:proofErr w:type="spellEnd"/>
            <w:r>
              <w:rPr>
                <w:rFonts w:ascii="Times New Roman" w:hAnsi="Times New Roman"/>
                <w:color w:val="000000"/>
                <w:sz w:val="24"/>
              </w:rPr>
              <w:t xml:space="preserve">,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значение</w:t>
            </w:r>
            <w:proofErr w:type="spellEnd"/>
          </w:p>
        </w:tc>
        <w:tc>
          <w:tcPr>
            <w:tcW w:w="1128" w:type="dxa"/>
            <w:tcMar>
              <w:top w:w="50" w:type="dxa"/>
              <w:left w:w="100" w:type="dxa"/>
            </w:tcMar>
            <w:vAlign w:val="center"/>
          </w:tcPr>
          <w:p w:rsidR="00005B55" w:rsidRDefault="00AD7B8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84343</w:t>
              </w:r>
              <w:r>
                <w:rPr>
                  <w:rFonts w:ascii="Times New Roman" w:hAnsi="Times New Roman"/>
                  <w:color w:val="0000FF"/>
                  <w:u w:val="single"/>
                </w:rPr>
                <w:t>e</w:t>
              </w:r>
              <w:r w:rsidRPr="00FF4629">
                <w:rPr>
                  <w:rFonts w:ascii="Times New Roman" w:hAnsi="Times New Roman"/>
                  <w:color w:val="0000FF"/>
                  <w:u w:val="single"/>
                  <w:lang w:val="ru-RU"/>
                </w:rPr>
                <w:t>2</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157</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Правописание частицы не с глаголами</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8434784</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158</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Создание собственных </w:t>
            </w:r>
            <w:proofErr w:type="spellStart"/>
            <w:r w:rsidRPr="00FF4629">
              <w:rPr>
                <w:rFonts w:ascii="Times New Roman" w:hAnsi="Times New Roman"/>
                <w:color w:val="000000"/>
                <w:sz w:val="24"/>
                <w:lang w:val="ru-RU"/>
              </w:rPr>
              <w:t>текстов-рассуждений</w:t>
            </w:r>
            <w:proofErr w:type="gramStart"/>
            <w:r w:rsidRPr="00FF4629">
              <w:rPr>
                <w:rFonts w:ascii="Times New Roman" w:hAnsi="Times New Roman"/>
                <w:color w:val="000000"/>
                <w:sz w:val="24"/>
                <w:lang w:val="ru-RU"/>
              </w:rPr>
              <w:t>.С</w:t>
            </w:r>
            <w:proofErr w:type="gramEnd"/>
            <w:r w:rsidRPr="00FF4629">
              <w:rPr>
                <w:rFonts w:ascii="Times New Roman" w:hAnsi="Times New Roman"/>
                <w:color w:val="000000"/>
                <w:sz w:val="24"/>
                <w:lang w:val="ru-RU"/>
              </w:rPr>
              <w:t>оставление</w:t>
            </w:r>
            <w:proofErr w:type="spellEnd"/>
            <w:r w:rsidRPr="00FF4629">
              <w:rPr>
                <w:rFonts w:ascii="Times New Roman" w:hAnsi="Times New Roman"/>
                <w:color w:val="000000"/>
                <w:sz w:val="24"/>
                <w:lang w:val="ru-RU"/>
              </w:rPr>
              <w:t xml:space="preserve"> совета-рассуждения с использованием побудительных предложений и глаголов с частицей НЕ</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8433</w:t>
              </w:r>
              <w:proofErr w:type="spellStart"/>
              <w:r>
                <w:rPr>
                  <w:rFonts w:ascii="Times New Roman" w:hAnsi="Times New Roman"/>
                  <w:color w:val="0000FF"/>
                  <w:u w:val="single"/>
                </w:rPr>
                <w:t>cda</w:t>
              </w:r>
              <w:proofErr w:type="spellEnd"/>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159</w:t>
            </w:r>
          </w:p>
        </w:tc>
        <w:tc>
          <w:tcPr>
            <w:tcW w:w="4059" w:type="dxa"/>
            <w:tcMar>
              <w:top w:w="50" w:type="dxa"/>
              <w:left w:w="100" w:type="dxa"/>
            </w:tcMar>
            <w:vAlign w:val="center"/>
          </w:tcPr>
          <w:p w:rsidR="00005B55" w:rsidRDefault="00AD7B82">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глаголов</w:t>
            </w:r>
            <w:proofErr w:type="spellEnd"/>
          </w:p>
        </w:tc>
        <w:tc>
          <w:tcPr>
            <w:tcW w:w="1128" w:type="dxa"/>
            <w:tcMar>
              <w:top w:w="50" w:type="dxa"/>
              <w:left w:w="100" w:type="dxa"/>
            </w:tcMar>
            <w:vAlign w:val="center"/>
          </w:tcPr>
          <w:p w:rsidR="00005B55" w:rsidRDefault="00AD7B8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8433924</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160</w:t>
            </w:r>
          </w:p>
        </w:tc>
        <w:tc>
          <w:tcPr>
            <w:tcW w:w="4059" w:type="dxa"/>
            <w:tcMar>
              <w:top w:w="50" w:type="dxa"/>
              <w:left w:w="100" w:type="dxa"/>
            </w:tcMar>
            <w:vAlign w:val="center"/>
          </w:tcPr>
          <w:p w:rsidR="00005B55" w:rsidRDefault="00AD7B82">
            <w:pPr>
              <w:spacing w:after="0"/>
              <w:ind w:left="135"/>
            </w:pPr>
            <w:proofErr w:type="spellStart"/>
            <w:r w:rsidRPr="00FF4629">
              <w:rPr>
                <w:rFonts w:ascii="Times New Roman" w:hAnsi="Times New Roman"/>
                <w:color w:val="000000"/>
                <w:sz w:val="24"/>
                <w:lang w:val="ru-RU"/>
              </w:rPr>
              <w:t>Резерный</w:t>
            </w:r>
            <w:proofErr w:type="spellEnd"/>
            <w:r w:rsidRPr="00FF4629">
              <w:rPr>
                <w:rFonts w:ascii="Times New Roman" w:hAnsi="Times New Roman"/>
                <w:color w:val="000000"/>
                <w:sz w:val="24"/>
                <w:lang w:val="ru-RU"/>
              </w:rPr>
              <w:t xml:space="preserve"> урок по разделу морфология: отработка темы. </w:t>
            </w:r>
            <w:proofErr w:type="spellStart"/>
            <w:r>
              <w:rPr>
                <w:rFonts w:ascii="Times New Roman" w:hAnsi="Times New Roman"/>
                <w:color w:val="000000"/>
                <w:sz w:val="24"/>
              </w:rPr>
              <w:t>Диктант</w:t>
            </w:r>
            <w:proofErr w:type="spellEnd"/>
          </w:p>
        </w:tc>
        <w:tc>
          <w:tcPr>
            <w:tcW w:w="1128" w:type="dxa"/>
            <w:tcMar>
              <w:top w:w="50" w:type="dxa"/>
              <w:left w:w="100" w:type="dxa"/>
            </w:tcMar>
            <w:vAlign w:val="center"/>
          </w:tcPr>
          <w:p w:rsidR="00005B55" w:rsidRDefault="00AD7B8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8433</w:t>
              </w:r>
              <w:proofErr w:type="spellStart"/>
              <w:r>
                <w:rPr>
                  <w:rFonts w:ascii="Times New Roman" w:hAnsi="Times New Roman"/>
                  <w:color w:val="0000FF"/>
                  <w:u w:val="single"/>
                </w:rPr>
                <w:t>af</w:t>
              </w:r>
              <w:proofErr w:type="spellEnd"/>
              <w:r w:rsidRPr="00FF4629">
                <w:rPr>
                  <w:rFonts w:ascii="Times New Roman" w:hAnsi="Times New Roman"/>
                  <w:color w:val="0000FF"/>
                  <w:u w:val="single"/>
                  <w:lang w:val="ru-RU"/>
                </w:rPr>
                <w:t>0</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161</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Части речи: систематизация </w:t>
            </w:r>
            <w:proofErr w:type="gramStart"/>
            <w:r w:rsidRPr="00FF4629">
              <w:rPr>
                <w:rFonts w:ascii="Times New Roman" w:hAnsi="Times New Roman"/>
                <w:color w:val="000000"/>
                <w:sz w:val="24"/>
                <w:lang w:val="ru-RU"/>
              </w:rPr>
              <w:t>изученного</w:t>
            </w:r>
            <w:proofErr w:type="gramEnd"/>
            <w:r w:rsidRPr="00FF4629">
              <w:rPr>
                <w:rFonts w:ascii="Times New Roman" w:hAnsi="Times New Roman"/>
                <w:color w:val="000000"/>
                <w:sz w:val="24"/>
                <w:lang w:val="ru-RU"/>
              </w:rPr>
              <w:t xml:space="preserve"> в 3 классе</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8434</w:t>
              </w:r>
              <w:r>
                <w:rPr>
                  <w:rFonts w:ascii="Times New Roman" w:hAnsi="Times New Roman"/>
                  <w:color w:val="0000FF"/>
                  <w:u w:val="single"/>
                </w:rPr>
                <w:t>c</w:t>
              </w:r>
              <w:r w:rsidRPr="00FF4629">
                <w:rPr>
                  <w:rFonts w:ascii="Times New Roman" w:hAnsi="Times New Roman"/>
                  <w:color w:val="0000FF"/>
                  <w:u w:val="single"/>
                  <w:lang w:val="ru-RU"/>
                </w:rPr>
                <w:t>84</w:t>
              </w:r>
            </w:hyperlink>
          </w:p>
        </w:tc>
      </w:tr>
      <w:tr w:rsidR="00005B55"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162</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Части речи: обобщение. Подробное изложение повествовательного текста</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Default="00005B55">
            <w:pPr>
              <w:spacing w:after="0"/>
              <w:ind w:left="135"/>
            </w:pPr>
          </w:p>
        </w:tc>
      </w:tr>
      <w:tr w:rsidR="00005B55"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163</w:t>
            </w:r>
          </w:p>
        </w:tc>
        <w:tc>
          <w:tcPr>
            <w:tcW w:w="4059" w:type="dxa"/>
            <w:tcMar>
              <w:top w:w="50" w:type="dxa"/>
              <w:left w:w="100" w:type="dxa"/>
            </w:tcMar>
            <w:vAlign w:val="center"/>
          </w:tcPr>
          <w:p w:rsidR="00005B55" w:rsidRPr="00FF4629" w:rsidRDefault="00AD7B82">
            <w:pPr>
              <w:spacing w:after="0"/>
              <w:ind w:left="135"/>
              <w:rPr>
                <w:lang w:val="ru-RU"/>
              </w:rPr>
            </w:pPr>
            <w:proofErr w:type="spellStart"/>
            <w:r w:rsidRPr="00FF4629">
              <w:rPr>
                <w:rFonts w:ascii="Times New Roman" w:hAnsi="Times New Roman"/>
                <w:color w:val="000000"/>
                <w:sz w:val="24"/>
                <w:lang w:val="ru-RU"/>
              </w:rPr>
              <w:t>Резерный</w:t>
            </w:r>
            <w:proofErr w:type="spellEnd"/>
            <w:r w:rsidRPr="00FF4629">
              <w:rPr>
                <w:rFonts w:ascii="Times New Roman" w:hAnsi="Times New Roman"/>
                <w:color w:val="000000"/>
                <w:sz w:val="24"/>
                <w:lang w:val="ru-RU"/>
              </w:rPr>
              <w:t xml:space="preserve"> урок по разделу </w:t>
            </w:r>
            <w:r w:rsidRPr="00FF4629">
              <w:rPr>
                <w:rFonts w:ascii="Times New Roman" w:hAnsi="Times New Roman"/>
                <w:color w:val="000000"/>
                <w:sz w:val="24"/>
                <w:lang w:val="ru-RU"/>
              </w:rPr>
              <w:lastRenderedPageBreak/>
              <w:t>морфология: проверочная работа</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AD7B8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Default="00005B55">
            <w:pPr>
              <w:spacing w:after="0"/>
              <w:ind w:left="135"/>
            </w:pPr>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lastRenderedPageBreak/>
              <w:t>164</w:t>
            </w:r>
          </w:p>
        </w:tc>
        <w:tc>
          <w:tcPr>
            <w:tcW w:w="4059" w:type="dxa"/>
            <w:tcMar>
              <w:top w:w="50" w:type="dxa"/>
              <w:left w:w="100" w:type="dxa"/>
            </w:tcMar>
            <w:vAlign w:val="center"/>
          </w:tcPr>
          <w:p w:rsidR="00005B55" w:rsidRDefault="00AD7B82">
            <w:pPr>
              <w:spacing w:after="0"/>
              <w:ind w:left="135"/>
            </w:pPr>
            <w:r w:rsidRPr="00FF4629">
              <w:rPr>
                <w:rFonts w:ascii="Times New Roman" w:hAnsi="Times New Roman"/>
                <w:color w:val="000000"/>
                <w:sz w:val="24"/>
                <w:lang w:val="ru-RU"/>
              </w:rPr>
              <w:t xml:space="preserve">Наблюдение за связью предложений в тексте с помощью союзов и, а, но. </w:t>
            </w:r>
            <w:proofErr w:type="spellStart"/>
            <w:r>
              <w:rPr>
                <w:rFonts w:ascii="Times New Roman" w:hAnsi="Times New Roman"/>
                <w:color w:val="000000"/>
                <w:sz w:val="24"/>
              </w:rPr>
              <w:t>Корректирование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текста</w:t>
            </w:r>
            <w:proofErr w:type="spellEnd"/>
            <w:r>
              <w:rPr>
                <w:rFonts w:ascii="Times New Roman" w:hAnsi="Times New Roman"/>
                <w:color w:val="000000"/>
                <w:sz w:val="24"/>
              </w:rPr>
              <w:t xml:space="preserve"> с </w:t>
            </w:r>
            <w:proofErr w:type="spellStart"/>
            <w:r>
              <w:rPr>
                <w:rFonts w:ascii="Times New Roman" w:hAnsi="Times New Roman"/>
                <w:color w:val="000000"/>
                <w:sz w:val="24"/>
              </w:rPr>
              <w:t>нарушенным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порядком</w:t>
            </w:r>
            <w:proofErr w:type="spellEnd"/>
            <w:r>
              <w:rPr>
                <w:rFonts w:ascii="Times New Roman" w:hAnsi="Times New Roman"/>
                <w:color w:val="000000"/>
                <w:sz w:val="24"/>
              </w:rPr>
              <w:t xml:space="preserve"> </w:t>
            </w:r>
            <w:proofErr w:type="spellStart"/>
            <w:r>
              <w:rPr>
                <w:rFonts w:ascii="Times New Roman" w:hAnsi="Times New Roman"/>
                <w:color w:val="000000"/>
                <w:sz w:val="24"/>
              </w:rPr>
              <w:t>абзацев</w:t>
            </w:r>
            <w:proofErr w:type="spellEnd"/>
          </w:p>
        </w:tc>
        <w:tc>
          <w:tcPr>
            <w:tcW w:w="1128" w:type="dxa"/>
            <w:tcMar>
              <w:top w:w="50" w:type="dxa"/>
              <w:left w:w="100" w:type="dxa"/>
            </w:tcMar>
            <w:vAlign w:val="center"/>
          </w:tcPr>
          <w:p w:rsidR="00005B55" w:rsidRDefault="00AD7B8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8423</w:t>
              </w:r>
              <w:r>
                <w:rPr>
                  <w:rFonts w:ascii="Times New Roman" w:hAnsi="Times New Roman"/>
                  <w:color w:val="0000FF"/>
                  <w:u w:val="single"/>
                </w:rPr>
                <w:t>b</w:t>
              </w:r>
              <w:r w:rsidRPr="00FF4629">
                <w:rPr>
                  <w:rFonts w:ascii="Times New Roman" w:hAnsi="Times New Roman"/>
                  <w:color w:val="0000FF"/>
                  <w:u w:val="single"/>
                  <w:lang w:val="ru-RU"/>
                </w:rPr>
                <w:t>6</w:t>
              </w:r>
              <w:r>
                <w:rPr>
                  <w:rFonts w:ascii="Times New Roman" w:hAnsi="Times New Roman"/>
                  <w:color w:val="0000FF"/>
                  <w:u w:val="single"/>
                </w:rPr>
                <w:t>e</w:t>
              </w:r>
            </w:hyperlink>
          </w:p>
        </w:tc>
      </w:tr>
      <w:tr w:rsidR="00005B55"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165</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Повторяем правописание слов с изученными в 1-3 классах орфограммами в корне, приставках, окончаниях</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Default="00005B55">
            <w:pPr>
              <w:spacing w:after="0"/>
              <w:ind w:left="135"/>
            </w:pPr>
          </w:p>
        </w:tc>
      </w:tr>
      <w:tr w:rsidR="00005B55"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166</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Повторяем правописание слов с изученными в 1-3 классах орфограммами</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Default="00005B55">
            <w:pPr>
              <w:spacing w:after="0"/>
              <w:ind w:left="135"/>
            </w:pPr>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167</w:t>
            </w:r>
          </w:p>
        </w:tc>
        <w:tc>
          <w:tcPr>
            <w:tcW w:w="4059" w:type="dxa"/>
            <w:tcMar>
              <w:top w:w="50" w:type="dxa"/>
              <w:left w:w="100" w:type="dxa"/>
            </w:tcMar>
            <w:vAlign w:val="center"/>
          </w:tcPr>
          <w:p w:rsidR="00005B55" w:rsidRPr="00FF4629" w:rsidRDefault="00AD7B82">
            <w:pPr>
              <w:spacing w:after="0"/>
              <w:ind w:left="135"/>
              <w:rPr>
                <w:lang w:val="ru-RU"/>
              </w:rPr>
            </w:pPr>
            <w:proofErr w:type="spellStart"/>
            <w:r w:rsidRPr="00FF4629">
              <w:rPr>
                <w:rFonts w:ascii="Times New Roman" w:hAnsi="Times New Roman"/>
                <w:color w:val="000000"/>
                <w:sz w:val="24"/>
                <w:lang w:val="ru-RU"/>
              </w:rPr>
              <w:t>Резерный</w:t>
            </w:r>
            <w:proofErr w:type="spellEnd"/>
            <w:r w:rsidRPr="00FF4629">
              <w:rPr>
                <w:rFonts w:ascii="Times New Roman" w:hAnsi="Times New Roman"/>
                <w:color w:val="000000"/>
                <w:sz w:val="24"/>
                <w:lang w:val="ru-RU"/>
              </w:rPr>
              <w:t xml:space="preserve"> урок по разделу орфография: отработка орфограмм, вызывающих трудности</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8425</w:t>
              </w:r>
              <w:proofErr w:type="spellStart"/>
              <w:r>
                <w:rPr>
                  <w:rFonts w:ascii="Times New Roman" w:hAnsi="Times New Roman"/>
                  <w:color w:val="0000FF"/>
                  <w:u w:val="single"/>
                </w:rPr>
                <w:t>cca</w:t>
              </w:r>
              <w:proofErr w:type="spellEnd"/>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168</w:t>
            </w:r>
          </w:p>
        </w:tc>
        <w:tc>
          <w:tcPr>
            <w:tcW w:w="4059" w:type="dxa"/>
            <w:tcMar>
              <w:top w:w="50" w:type="dxa"/>
              <w:left w:w="100" w:type="dxa"/>
            </w:tcMar>
            <w:vAlign w:val="center"/>
          </w:tcPr>
          <w:p w:rsidR="00005B55" w:rsidRPr="00FF4629" w:rsidRDefault="00AD7B82">
            <w:pPr>
              <w:spacing w:after="0"/>
              <w:ind w:left="135"/>
              <w:rPr>
                <w:lang w:val="ru-RU"/>
              </w:rPr>
            </w:pPr>
            <w:proofErr w:type="spellStart"/>
            <w:r w:rsidRPr="00FF4629">
              <w:rPr>
                <w:rFonts w:ascii="Times New Roman" w:hAnsi="Times New Roman"/>
                <w:color w:val="000000"/>
                <w:sz w:val="24"/>
                <w:lang w:val="ru-RU"/>
              </w:rPr>
              <w:t>Резерный</w:t>
            </w:r>
            <w:proofErr w:type="spellEnd"/>
            <w:r w:rsidRPr="00FF4629">
              <w:rPr>
                <w:rFonts w:ascii="Times New Roman" w:hAnsi="Times New Roman"/>
                <w:color w:val="000000"/>
                <w:sz w:val="24"/>
                <w:lang w:val="ru-RU"/>
              </w:rPr>
              <w:t xml:space="preserve"> урок по разделу орфография: отработка орфограмм, вызывающих трудности</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8425</w:t>
              </w:r>
              <w:r>
                <w:rPr>
                  <w:rFonts w:ascii="Times New Roman" w:hAnsi="Times New Roman"/>
                  <w:color w:val="0000FF"/>
                  <w:u w:val="single"/>
                </w:rPr>
                <w:t>ea</w:t>
              </w:r>
              <w:r w:rsidRPr="00FF4629">
                <w:rPr>
                  <w:rFonts w:ascii="Times New Roman" w:hAnsi="Times New Roman"/>
                  <w:color w:val="0000FF"/>
                  <w:u w:val="single"/>
                  <w:lang w:val="ru-RU"/>
                </w:rPr>
                <w:t>0</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169</w:t>
            </w:r>
          </w:p>
        </w:tc>
        <w:tc>
          <w:tcPr>
            <w:tcW w:w="4059" w:type="dxa"/>
            <w:tcMar>
              <w:top w:w="50" w:type="dxa"/>
              <w:left w:w="100" w:type="dxa"/>
            </w:tcMar>
            <w:vAlign w:val="center"/>
          </w:tcPr>
          <w:p w:rsidR="00005B55" w:rsidRPr="00FF4629" w:rsidRDefault="00AD7B82">
            <w:pPr>
              <w:spacing w:after="0"/>
              <w:ind w:left="135"/>
              <w:rPr>
                <w:lang w:val="ru-RU"/>
              </w:rPr>
            </w:pPr>
            <w:proofErr w:type="spellStart"/>
            <w:r w:rsidRPr="00FF4629">
              <w:rPr>
                <w:rFonts w:ascii="Times New Roman" w:hAnsi="Times New Roman"/>
                <w:color w:val="000000"/>
                <w:sz w:val="24"/>
                <w:lang w:val="ru-RU"/>
              </w:rPr>
              <w:t>Резерный</w:t>
            </w:r>
            <w:proofErr w:type="spellEnd"/>
            <w:r w:rsidRPr="00FF4629">
              <w:rPr>
                <w:rFonts w:ascii="Times New Roman" w:hAnsi="Times New Roman"/>
                <w:color w:val="000000"/>
                <w:sz w:val="24"/>
                <w:lang w:val="ru-RU"/>
              </w:rPr>
              <w:t xml:space="preserve"> урок по разделу орфография: проверочная работа "Чему мы научились на уроках правописания в 3 классе"</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AD7B8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8434</w:t>
              </w:r>
              <w:proofErr w:type="spellStart"/>
              <w:r>
                <w:rPr>
                  <w:rFonts w:ascii="Times New Roman" w:hAnsi="Times New Roman"/>
                  <w:color w:val="0000FF"/>
                  <w:u w:val="single"/>
                </w:rPr>
                <w:t>dd</w:t>
              </w:r>
              <w:proofErr w:type="spellEnd"/>
              <w:r w:rsidRPr="00FF4629">
                <w:rPr>
                  <w:rFonts w:ascii="Times New Roman" w:hAnsi="Times New Roman"/>
                  <w:color w:val="0000FF"/>
                  <w:u w:val="single"/>
                  <w:lang w:val="ru-RU"/>
                </w:rPr>
                <w:t>8</w:t>
              </w:r>
            </w:hyperlink>
          </w:p>
        </w:tc>
      </w:tr>
      <w:tr w:rsidR="00005B55" w:rsidRPr="00AB44B0" w:rsidTr="00AB44B0">
        <w:trPr>
          <w:trHeight w:val="144"/>
          <w:tblCellSpacing w:w="20" w:type="nil"/>
        </w:trPr>
        <w:tc>
          <w:tcPr>
            <w:tcW w:w="858" w:type="dxa"/>
            <w:tcMar>
              <w:top w:w="50" w:type="dxa"/>
              <w:left w:w="100" w:type="dxa"/>
            </w:tcMar>
            <w:vAlign w:val="center"/>
          </w:tcPr>
          <w:p w:rsidR="00005B55" w:rsidRDefault="00AD7B82">
            <w:pPr>
              <w:spacing w:after="0"/>
            </w:pPr>
            <w:r>
              <w:rPr>
                <w:rFonts w:ascii="Times New Roman" w:hAnsi="Times New Roman"/>
                <w:color w:val="000000"/>
                <w:sz w:val="24"/>
              </w:rPr>
              <w:t>170</w:t>
            </w:r>
          </w:p>
        </w:tc>
        <w:tc>
          <w:tcPr>
            <w:tcW w:w="4059"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Как помочь вести диалог человеку, для которого русский язык не является родным</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5B55" w:rsidRDefault="00005B55">
            <w:pPr>
              <w:spacing w:after="0"/>
              <w:ind w:left="135"/>
              <w:jc w:val="center"/>
            </w:pPr>
          </w:p>
        </w:tc>
        <w:tc>
          <w:tcPr>
            <w:tcW w:w="1910" w:type="dxa"/>
            <w:tcMar>
              <w:top w:w="50" w:type="dxa"/>
              <w:left w:w="100" w:type="dxa"/>
            </w:tcMar>
            <w:vAlign w:val="center"/>
          </w:tcPr>
          <w:p w:rsidR="00005B55" w:rsidRDefault="00005B55">
            <w:pPr>
              <w:spacing w:after="0"/>
              <w:ind w:left="135"/>
              <w:jc w:val="center"/>
            </w:pPr>
          </w:p>
        </w:tc>
        <w:tc>
          <w:tcPr>
            <w:tcW w:w="1347" w:type="dxa"/>
            <w:tcMar>
              <w:top w:w="50" w:type="dxa"/>
              <w:left w:w="100" w:type="dxa"/>
            </w:tcMar>
            <w:vAlign w:val="center"/>
          </w:tcPr>
          <w:p w:rsidR="00005B55" w:rsidRDefault="00005B55">
            <w:pPr>
              <w:spacing w:after="0"/>
              <w:ind w:left="135"/>
            </w:pPr>
          </w:p>
        </w:tc>
        <w:tc>
          <w:tcPr>
            <w:tcW w:w="2897" w:type="dxa"/>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FF4629">
                <w:rPr>
                  <w:rFonts w:ascii="Times New Roman" w:hAnsi="Times New Roman"/>
                  <w:color w:val="0000FF"/>
                  <w:u w:val="single"/>
                  <w:lang w:val="ru-RU"/>
                </w:rPr>
                <w:t>://</w:t>
              </w:r>
              <w:r>
                <w:rPr>
                  <w:rFonts w:ascii="Times New Roman" w:hAnsi="Times New Roman"/>
                  <w:color w:val="0000FF"/>
                  <w:u w:val="single"/>
                </w:rPr>
                <w:t>m</w:t>
              </w:r>
              <w:r w:rsidRPr="00FF46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F46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F4629">
                <w:rPr>
                  <w:rFonts w:ascii="Times New Roman" w:hAnsi="Times New Roman"/>
                  <w:color w:val="0000FF"/>
                  <w:u w:val="single"/>
                  <w:lang w:val="ru-RU"/>
                </w:rPr>
                <w:t>/</w:t>
              </w:r>
              <w:r>
                <w:rPr>
                  <w:rFonts w:ascii="Times New Roman" w:hAnsi="Times New Roman"/>
                  <w:color w:val="0000FF"/>
                  <w:u w:val="single"/>
                </w:rPr>
                <w:t>f</w:t>
              </w:r>
              <w:r w:rsidRPr="00FF4629">
                <w:rPr>
                  <w:rFonts w:ascii="Times New Roman" w:hAnsi="Times New Roman"/>
                  <w:color w:val="0000FF"/>
                  <w:u w:val="single"/>
                  <w:lang w:val="ru-RU"/>
                </w:rPr>
                <w:t>841</w:t>
              </w:r>
              <w:proofErr w:type="spellStart"/>
              <w:r>
                <w:rPr>
                  <w:rFonts w:ascii="Times New Roman" w:hAnsi="Times New Roman"/>
                  <w:color w:val="0000FF"/>
                  <w:u w:val="single"/>
                </w:rPr>
                <w:t>ef</w:t>
              </w:r>
              <w:proofErr w:type="spellEnd"/>
              <w:r w:rsidRPr="00FF4629">
                <w:rPr>
                  <w:rFonts w:ascii="Times New Roman" w:hAnsi="Times New Roman"/>
                  <w:color w:val="0000FF"/>
                  <w:u w:val="single"/>
                  <w:lang w:val="ru-RU"/>
                </w:rPr>
                <w:t>10</w:t>
              </w:r>
            </w:hyperlink>
          </w:p>
        </w:tc>
      </w:tr>
      <w:tr w:rsidR="00005B55" w:rsidTr="00AB44B0">
        <w:trPr>
          <w:trHeight w:val="144"/>
          <w:tblCellSpacing w:w="20" w:type="nil"/>
        </w:trPr>
        <w:tc>
          <w:tcPr>
            <w:tcW w:w="0" w:type="auto"/>
            <w:gridSpan w:val="2"/>
            <w:tcMar>
              <w:top w:w="50" w:type="dxa"/>
              <w:left w:w="100" w:type="dxa"/>
            </w:tcMar>
            <w:vAlign w:val="center"/>
          </w:tcPr>
          <w:p w:rsidR="00005B55" w:rsidRPr="00FF4629" w:rsidRDefault="00AD7B82">
            <w:pPr>
              <w:spacing w:after="0"/>
              <w:ind w:left="135"/>
              <w:rPr>
                <w:lang w:val="ru-RU"/>
              </w:rPr>
            </w:pPr>
            <w:r w:rsidRPr="00FF4629">
              <w:rPr>
                <w:rFonts w:ascii="Times New Roman" w:hAnsi="Times New Roman"/>
                <w:color w:val="000000"/>
                <w:sz w:val="24"/>
                <w:lang w:val="ru-RU"/>
              </w:rPr>
              <w:t>ОБЩЕЕ КОЛИЧЕСТВО ЧАСОВ ПО ПРОГРАММЕ</w:t>
            </w:r>
          </w:p>
        </w:tc>
        <w:tc>
          <w:tcPr>
            <w:tcW w:w="1128" w:type="dxa"/>
            <w:tcMar>
              <w:top w:w="50" w:type="dxa"/>
              <w:left w:w="100" w:type="dxa"/>
            </w:tcMar>
            <w:vAlign w:val="center"/>
          </w:tcPr>
          <w:p w:rsidR="00005B55" w:rsidRDefault="00AD7B82">
            <w:pPr>
              <w:spacing w:after="0"/>
              <w:ind w:left="135"/>
              <w:jc w:val="center"/>
            </w:pPr>
            <w:r w:rsidRPr="00FF4629">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841" w:type="dxa"/>
            <w:tcMar>
              <w:top w:w="50" w:type="dxa"/>
              <w:left w:w="100" w:type="dxa"/>
            </w:tcMar>
            <w:vAlign w:val="center"/>
          </w:tcPr>
          <w:p w:rsidR="00005B55" w:rsidRDefault="00AD7B82">
            <w:pPr>
              <w:spacing w:after="0"/>
              <w:ind w:left="135"/>
              <w:jc w:val="center"/>
            </w:pPr>
            <w:r>
              <w:rPr>
                <w:rFonts w:ascii="Times New Roman" w:hAnsi="Times New Roman"/>
                <w:color w:val="000000"/>
                <w:sz w:val="24"/>
              </w:rPr>
              <w:t xml:space="preserve"> 5 </w:t>
            </w:r>
          </w:p>
        </w:tc>
        <w:tc>
          <w:tcPr>
            <w:tcW w:w="1910" w:type="dxa"/>
            <w:tcMar>
              <w:top w:w="50" w:type="dxa"/>
              <w:left w:w="100" w:type="dxa"/>
            </w:tcMar>
            <w:vAlign w:val="center"/>
          </w:tcPr>
          <w:p w:rsidR="00005B55" w:rsidRDefault="00AD7B8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05B55" w:rsidRDefault="00005B55"/>
        </w:tc>
      </w:tr>
    </w:tbl>
    <w:p w:rsidR="00005B55" w:rsidRDefault="00005B55">
      <w:pPr>
        <w:sectPr w:rsidR="00005B55">
          <w:pgSz w:w="16383" w:h="11906" w:orient="landscape"/>
          <w:pgMar w:top="1134" w:right="850" w:bottom="1134" w:left="1701" w:header="720" w:footer="720" w:gutter="0"/>
          <w:cols w:space="720"/>
        </w:sectPr>
      </w:pPr>
    </w:p>
    <w:p w:rsidR="00005B55" w:rsidRPr="00FF4629" w:rsidRDefault="00AD7B82">
      <w:pPr>
        <w:spacing w:after="0"/>
        <w:ind w:left="120"/>
        <w:rPr>
          <w:lang w:val="ru-RU"/>
        </w:rPr>
      </w:pPr>
      <w:bookmarkStart w:id="6" w:name="block-5538165"/>
      <w:bookmarkEnd w:id="5"/>
      <w:r w:rsidRPr="00FF4629">
        <w:rPr>
          <w:rFonts w:ascii="Times New Roman" w:hAnsi="Times New Roman"/>
          <w:b/>
          <w:color w:val="000000"/>
          <w:sz w:val="28"/>
          <w:lang w:val="ru-RU"/>
        </w:rPr>
        <w:lastRenderedPageBreak/>
        <w:t>УЧЕБНО-МЕТОДИЧЕСКОЕ ОБЕСПЕЧЕНИЕ ОБРАЗОВАТЕЛЬНОГО ПРОЦЕССА</w:t>
      </w:r>
    </w:p>
    <w:p w:rsidR="00005B55" w:rsidRDefault="00AD7B82">
      <w:pPr>
        <w:spacing w:after="0" w:line="480" w:lineRule="auto"/>
        <w:ind w:left="120"/>
      </w:pPr>
      <w:r>
        <w:rPr>
          <w:rFonts w:ascii="Times New Roman" w:hAnsi="Times New Roman"/>
          <w:b/>
          <w:color w:val="000000"/>
          <w:sz w:val="28"/>
        </w:rPr>
        <w:t>ОБЯЗАТЕЛЬНЫЕ УЧЕБНЫЕ МАТЕРИАЛЫ ДЛЯ УЧЕНИКА</w:t>
      </w:r>
    </w:p>
    <w:p w:rsidR="00005B55" w:rsidRDefault="00AD7B82">
      <w:pPr>
        <w:spacing w:after="0" w:line="480" w:lineRule="auto"/>
        <w:ind w:left="120"/>
      </w:pPr>
      <w:r>
        <w:rPr>
          <w:rFonts w:ascii="Times New Roman" w:hAnsi="Times New Roman"/>
          <w:color w:val="000000"/>
          <w:sz w:val="28"/>
        </w:rPr>
        <w:t>​‌‌​</w:t>
      </w:r>
    </w:p>
    <w:p w:rsidR="00005B55" w:rsidRDefault="00AD7B82">
      <w:pPr>
        <w:spacing w:after="0" w:line="480" w:lineRule="auto"/>
        <w:ind w:left="120"/>
      </w:pPr>
      <w:r>
        <w:rPr>
          <w:rFonts w:ascii="Times New Roman" w:hAnsi="Times New Roman"/>
          <w:color w:val="000000"/>
          <w:sz w:val="28"/>
        </w:rPr>
        <w:t>​‌‌</w:t>
      </w:r>
    </w:p>
    <w:p w:rsidR="00005B55" w:rsidRDefault="00AD7B82">
      <w:pPr>
        <w:spacing w:after="0"/>
        <w:ind w:left="120"/>
      </w:pPr>
      <w:r>
        <w:rPr>
          <w:rFonts w:ascii="Times New Roman" w:hAnsi="Times New Roman"/>
          <w:color w:val="000000"/>
          <w:sz w:val="28"/>
        </w:rPr>
        <w:t>​</w:t>
      </w:r>
    </w:p>
    <w:p w:rsidR="00005B55" w:rsidRDefault="00AD7B82">
      <w:pPr>
        <w:spacing w:after="0" w:line="480" w:lineRule="auto"/>
        <w:ind w:left="120"/>
      </w:pPr>
      <w:r>
        <w:rPr>
          <w:rFonts w:ascii="Times New Roman" w:hAnsi="Times New Roman"/>
          <w:b/>
          <w:color w:val="000000"/>
          <w:sz w:val="28"/>
        </w:rPr>
        <w:t>МЕТОДИЧЕСКИЕ МАТЕРИАЛЫ ДЛЯ УЧИТЕЛЯ</w:t>
      </w:r>
    </w:p>
    <w:p w:rsidR="00005B55" w:rsidRDefault="00AD7B82">
      <w:pPr>
        <w:spacing w:after="0" w:line="480" w:lineRule="auto"/>
        <w:ind w:left="120"/>
      </w:pPr>
      <w:r>
        <w:rPr>
          <w:rFonts w:ascii="Times New Roman" w:hAnsi="Times New Roman"/>
          <w:color w:val="000000"/>
          <w:sz w:val="28"/>
        </w:rPr>
        <w:t>​‌‌​</w:t>
      </w:r>
    </w:p>
    <w:p w:rsidR="00005B55" w:rsidRDefault="00005B55">
      <w:pPr>
        <w:spacing w:after="0"/>
        <w:ind w:left="120"/>
      </w:pPr>
    </w:p>
    <w:p w:rsidR="00005B55" w:rsidRPr="00FF4629" w:rsidRDefault="00AD7B82">
      <w:pPr>
        <w:spacing w:after="0" w:line="480" w:lineRule="auto"/>
        <w:ind w:left="120"/>
        <w:rPr>
          <w:lang w:val="ru-RU"/>
        </w:rPr>
      </w:pPr>
      <w:r w:rsidRPr="00FF4629">
        <w:rPr>
          <w:rFonts w:ascii="Times New Roman" w:hAnsi="Times New Roman"/>
          <w:b/>
          <w:color w:val="000000"/>
          <w:sz w:val="28"/>
          <w:lang w:val="ru-RU"/>
        </w:rPr>
        <w:t>ЦИФРОВЫЕ ОБРАЗОВАТЕЛЬНЫЕ РЕСУРСЫ И РЕСУРСЫ СЕТИ ИНТЕРНЕТ</w:t>
      </w:r>
    </w:p>
    <w:p w:rsidR="00005B55" w:rsidRDefault="00AD7B82" w:rsidP="00FF4629">
      <w:pPr>
        <w:spacing w:after="0" w:line="480" w:lineRule="auto"/>
        <w:ind w:left="120"/>
        <w:sectPr w:rsidR="00005B55">
          <w:pgSz w:w="11906" w:h="16383"/>
          <w:pgMar w:top="1134" w:right="850" w:bottom="1134" w:left="1701" w:header="720" w:footer="720" w:gutter="0"/>
          <w:cols w:space="720"/>
        </w:sectPr>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bookmarkEnd w:id="6"/>
    <w:p w:rsidR="00AD7B82" w:rsidRDefault="00AD7B82" w:rsidP="00FF4629"/>
    <w:sectPr w:rsidR="00AD7B82" w:rsidSect="00005B55">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E10C88"/>
    <w:multiLevelType w:val="multilevel"/>
    <w:tmpl w:val="C89ECE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D684A0B"/>
    <w:multiLevelType w:val="multilevel"/>
    <w:tmpl w:val="7CCC17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34A18E4"/>
    <w:multiLevelType w:val="multilevel"/>
    <w:tmpl w:val="37CE5A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5E165A3"/>
    <w:multiLevelType w:val="multilevel"/>
    <w:tmpl w:val="B9FEEE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D3F0A1D"/>
    <w:multiLevelType w:val="multilevel"/>
    <w:tmpl w:val="63B8E0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F267D52"/>
    <w:multiLevelType w:val="multilevel"/>
    <w:tmpl w:val="144052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76E1AAA"/>
    <w:multiLevelType w:val="multilevel"/>
    <w:tmpl w:val="4FA257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85C45D9"/>
    <w:multiLevelType w:val="multilevel"/>
    <w:tmpl w:val="C08A1C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A8C14AC"/>
    <w:multiLevelType w:val="hybridMultilevel"/>
    <w:tmpl w:val="37BC7466"/>
    <w:lvl w:ilvl="0" w:tplc="BEF0B340">
      <w:start w:val="1"/>
      <w:numFmt w:val="decimal"/>
      <w:lvlText w:val="%1."/>
      <w:lvlJc w:val="left"/>
      <w:pPr>
        <w:ind w:left="480" w:hanging="360"/>
      </w:pPr>
      <w:rPr>
        <w:rFonts w:ascii="Times New Roman" w:hAnsi="Times New Roman" w:hint="default"/>
        <w:b/>
        <w:color w:val="000000"/>
        <w:sz w:val="28"/>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9">
    <w:nsid w:val="4B262CB7"/>
    <w:multiLevelType w:val="multilevel"/>
    <w:tmpl w:val="2F620C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D464497"/>
    <w:multiLevelType w:val="multilevel"/>
    <w:tmpl w:val="493048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ED80525"/>
    <w:multiLevelType w:val="multilevel"/>
    <w:tmpl w:val="07CC80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17C46D2"/>
    <w:multiLevelType w:val="multilevel"/>
    <w:tmpl w:val="655CD9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2D80055"/>
    <w:multiLevelType w:val="multilevel"/>
    <w:tmpl w:val="C930F2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44936D6"/>
    <w:multiLevelType w:val="multilevel"/>
    <w:tmpl w:val="BC7ECF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F93487A"/>
    <w:multiLevelType w:val="multilevel"/>
    <w:tmpl w:val="897827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C497C25"/>
    <w:multiLevelType w:val="multilevel"/>
    <w:tmpl w:val="C526DB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09E3B08"/>
    <w:multiLevelType w:val="multilevel"/>
    <w:tmpl w:val="C33EC0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1F212E3"/>
    <w:multiLevelType w:val="multilevel"/>
    <w:tmpl w:val="85487A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5"/>
  </w:num>
  <w:num w:numId="3">
    <w:abstractNumId w:val="12"/>
  </w:num>
  <w:num w:numId="4">
    <w:abstractNumId w:val="16"/>
  </w:num>
  <w:num w:numId="5">
    <w:abstractNumId w:val="6"/>
  </w:num>
  <w:num w:numId="6">
    <w:abstractNumId w:val="13"/>
  </w:num>
  <w:num w:numId="7">
    <w:abstractNumId w:val="7"/>
  </w:num>
  <w:num w:numId="8">
    <w:abstractNumId w:val="17"/>
  </w:num>
  <w:num w:numId="9">
    <w:abstractNumId w:val="18"/>
  </w:num>
  <w:num w:numId="10">
    <w:abstractNumId w:val="1"/>
  </w:num>
  <w:num w:numId="11">
    <w:abstractNumId w:val="10"/>
  </w:num>
  <w:num w:numId="12">
    <w:abstractNumId w:val="14"/>
  </w:num>
  <w:num w:numId="13">
    <w:abstractNumId w:val="15"/>
  </w:num>
  <w:num w:numId="14">
    <w:abstractNumId w:val="4"/>
  </w:num>
  <w:num w:numId="15">
    <w:abstractNumId w:val="2"/>
  </w:num>
  <w:num w:numId="16">
    <w:abstractNumId w:val="3"/>
  </w:num>
  <w:num w:numId="17">
    <w:abstractNumId w:val="0"/>
  </w:num>
  <w:num w:numId="18">
    <w:abstractNumId w:val="11"/>
  </w:num>
  <w:num w:numId="1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05B55"/>
    <w:rsid w:val="00005B55"/>
    <w:rsid w:val="00177808"/>
    <w:rsid w:val="005C59F7"/>
    <w:rsid w:val="00AA3F30"/>
    <w:rsid w:val="00AB4480"/>
    <w:rsid w:val="00AB44B0"/>
    <w:rsid w:val="00AD7B82"/>
    <w:rsid w:val="00B17826"/>
    <w:rsid w:val="00CD1BB3"/>
    <w:rsid w:val="00E605A4"/>
    <w:rsid w:val="00EC1E9E"/>
    <w:rsid w:val="00F628CE"/>
    <w:rsid w:val="00FF46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3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005B55"/>
    <w:rPr>
      <w:color w:val="0000FF" w:themeColor="hyperlink"/>
      <w:u w:val="single"/>
    </w:rPr>
  </w:style>
  <w:style w:type="table" w:styleId="ac">
    <w:name w:val="Table Grid"/>
    <w:basedOn w:val="a1"/>
    <w:uiPriority w:val="39"/>
    <w:rsid w:val="00005B5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CD1BB3"/>
    <w:pPr>
      <w:ind w:left="720"/>
      <w:contextualSpacing/>
    </w:pPr>
  </w:style>
</w:styles>
</file>

<file path=word/webSettings.xml><?xml version="1.0" encoding="utf-8"?>
<w:webSettings xmlns:r="http://schemas.openxmlformats.org/officeDocument/2006/relationships" xmlns:w="http://schemas.openxmlformats.org/wordprocessingml/2006/main">
  <w:divs>
    <w:div w:id="17968661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m.edsoo.ru/f84248ca" TargetMode="External"/><Relationship Id="rId117" Type="http://schemas.openxmlformats.org/officeDocument/2006/relationships/hyperlink" Target="https://m.edsoo.ru/f842f036" TargetMode="External"/><Relationship Id="rId21" Type="http://schemas.openxmlformats.org/officeDocument/2006/relationships/hyperlink" Target="https://m.edsoo.ru/f8423682" TargetMode="External"/><Relationship Id="rId42" Type="http://schemas.openxmlformats.org/officeDocument/2006/relationships/hyperlink" Target="https://m.edsoo.ru/f843157a" TargetMode="External"/><Relationship Id="rId47" Type="http://schemas.openxmlformats.org/officeDocument/2006/relationships/hyperlink" Target="https://m.edsoo.ru/f841fe24" TargetMode="External"/><Relationship Id="rId63" Type="http://schemas.openxmlformats.org/officeDocument/2006/relationships/hyperlink" Target="https://m.edsoo.ru/f84222d2" TargetMode="External"/><Relationship Id="rId68" Type="http://schemas.openxmlformats.org/officeDocument/2006/relationships/hyperlink" Target="https://m.edsoo.ru/f8428c7c" TargetMode="External"/><Relationship Id="rId84" Type="http://schemas.openxmlformats.org/officeDocument/2006/relationships/hyperlink" Target="https://m.edsoo.ru/f8422494" TargetMode="External"/><Relationship Id="rId89" Type="http://schemas.openxmlformats.org/officeDocument/2006/relationships/hyperlink" Target="https://m.edsoo.ru/f8429ec4" TargetMode="External"/><Relationship Id="rId112" Type="http://schemas.openxmlformats.org/officeDocument/2006/relationships/hyperlink" Target="https://m.edsoo.ru/f842e56e" TargetMode="External"/><Relationship Id="rId133" Type="http://schemas.openxmlformats.org/officeDocument/2006/relationships/hyperlink" Target="https://m.edsoo.ru/f84324ac" TargetMode="External"/><Relationship Id="rId138" Type="http://schemas.openxmlformats.org/officeDocument/2006/relationships/hyperlink" Target="https://m.edsoo.ru/f8432a1a" TargetMode="External"/><Relationship Id="rId154" Type="http://schemas.openxmlformats.org/officeDocument/2006/relationships/hyperlink" Target="https://m.edsoo.ru/f8425ea0" TargetMode="External"/><Relationship Id="rId16" Type="http://schemas.openxmlformats.org/officeDocument/2006/relationships/hyperlink" Target="https://m.edsoo.ru/f8422d40" TargetMode="External"/><Relationship Id="rId107" Type="http://schemas.openxmlformats.org/officeDocument/2006/relationships/hyperlink" Target="https://m.edsoo.ru/f842cb2e" TargetMode="External"/><Relationship Id="rId11" Type="http://schemas.openxmlformats.org/officeDocument/2006/relationships/hyperlink" Target="https://m.edsoo.ru/7f410de8" TargetMode="External"/><Relationship Id="rId32" Type="http://schemas.openxmlformats.org/officeDocument/2006/relationships/hyperlink" Target="https://m.edsoo.ru/f8426f80" TargetMode="External"/><Relationship Id="rId37" Type="http://schemas.openxmlformats.org/officeDocument/2006/relationships/hyperlink" Target="https://m.edsoo.ru/f841f168" TargetMode="External"/><Relationship Id="rId53" Type="http://schemas.openxmlformats.org/officeDocument/2006/relationships/hyperlink" Target="https://m.edsoo.ru/f84209d2" TargetMode="External"/><Relationship Id="rId58" Type="http://schemas.openxmlformats.org/officeDocument/2006/relationships/hyperlink" Target="https://m.edsoo.ru/f8426080" TargetMode="External"/><Relationship Id="rId74" Type="http://schemas.openxmlformats.org/officeDocument/2006/relationships/hyperlink" Target="https://m.edsoo.ru/f8421c24" TargetMode="External"/><Relationship Id="rId79" Type="http://schemas.openxmlformats.org/officeDocument/2006/relationships/hyperlink" Target="https://m.edsoo.ru/f8430904" TargetMode="External"/><Relationship Id="rId102" Type="http://schemas.openxmlformats.org/officeDocument/2006/relationships/hyperlink" Target="https://m.edsoo.ru/f842bf44" TargetMode="External"/><Relationship Id="rId123" Type="http://schemas.openxmlformats.org/officeDocument/2006/relationships/hyperlink" Target="https://m.edsoo.ru/f842fea0" TargetMode="External"/><Relationship Id="rId128" Type="http://schemas.openxmlformats.org/officeDocument/2006/relationships/hyperlink" Target="https://m.edsoo.ru/f8431746" TargetMode="External"/><Relationship Id="rId144" Type="http://schemas.openxmlformats.org/officeDocument/2006/relationships/hyperlink" Target="https://m.edsoo.ru/f8434072" TargetMode="External"/><Relationship Id="rId149" Type="http://schemas.openxmlformats.org/officeDocument/2006/relationships/hyperlink" Target="https://m.edsoo.ru/f8433924" TargetMode="External"/><Relationship Id="rId5" Type="http://schemas.openxmlformats.org/officeDocument/2006/relationships/hyperlink" Target="https://m.edsoo.ru/7f410de8" TargetMode="External"/><Relationship Id="rId90" Type="http://schemas.openxmlformats.org/officeDocument/2006/relationships/hyperlink" Target="https://m.edsoo.ru/f84291f4" TargetMode="External"/><Relationship Id="rId95" Type="http://schemas.openxmlformats.org/officeDocument/2006/relationships/hyperlink" Target="https://m.edsoo.ru/f842a086" TargetMode="External"/><Relationship Id="rId22" Type="http://schemas.openxmlformats.org/officeDocument/2006/relationships/hyperlink" Target="https://m.edsoo.ru/f8423826" TargetMode="External"/><Relationship Id="rId27" Type="http://schemas.openxmlformats.org/officeDocument/2006/relationships/hyperlink" Target="https://m.edsoo.ru/f8424a96" TargetMode="External"/><Relationship Id="rId43" Type="http://schemas.openxmlformats.org/officeDocument/2006/relationships/hyperlink" Target="https://m.edsoo.ru/f844369e" TargetMode="External"/><Relationship Id="rId48" Type="http://schemas.openxmlformats.org/officeDocument/2006/relationships/hyperlink" Target="https://m.edsoo.ru/f842009a" TargetMode="External"/><Relationship Id="rId64" Type="http://schemas.openxmlformats.org/officeDocument/2006/relationships/hyperlink" Target="https://m.edsoo.ru/f84300e4" TargetMode="External"/><Relationship Id="rId69" Type="http://schemas.openxmlformats.org/officeDocument/2006/relationships/hyperlink" Target="https://m.edsoo.ru/f842da88" TargetMode="External"/><Relationship Id="rId113" Type="http://schemas.openxmlformats.org/officeDocument/2006/relationships/hyperlink" Target="https://m.edsoo.ru/f842d894" TargetMode="External"/><Relationship Id="rId118" Type="http://schemas.openxmlformats.org/officeDocument/2006/relationships/hyperlink" Target="https://m.edsoo.ru/f842edb6" TargetMode="External"/><Relationship Id="rId134" Type="http://schemas.openxmlformats.org/officeDocument/2006/relationships/hyperlink" Target="https://m.edsoo.ru/f843260a" TargetMode="External"/><Relationship Id="rId139" Type="http://schemas.openxmlformats.org/officeDocument/2006/relationships/hyperlink" Target="https://m.edsoo.ru/f8432d80" TargetMode="External"/><Relationship Id="rId80" Type="http://schemas.openxmlformats.org/officeDocument/2006/relationships/hyperlink" Target="https://m.edsoo.ru/f84276d8" TargetMode="External"/><Relationship Id="rId85" Type="http://schemas.openxmlformats.org/officeDocument/2006/relationships/hyperlink" Target="https://m.edsoo.ru/f84228ae" TargetMode="External"/><Relationship Id="rId150" Type="http://schemas.openxmlformats.org/officeDocument/2006/relationships/hyperlink" Target="https://m.edsoo.ru/f8433af0" TargetMode="External"/><Relationship Id="rId155" Type="http://schemas.openxmlformats.org/officeDocument/2006/relationships/hyperlink" Target="https://m.edsoo.ru/f8434dd8" TargetMode="External"/><Relationship Id="rId12" Type="http://schemas.openxmlformats.org/officeDocument/2006/relationships/hyperlink" Target="https://m.edsoo.ru/7f410de8" TargetMode="External"/><Relationship Id="rId17" Type="http://schemas.openxmlformats.org/officeDocument/2006/relationships/hyperlink" Target="https://m.edsoo.ru/f8423038" TargetMode="External"/><Relationship Id="rId33" Type="http://schemas.openxmlformats.org/officeDocument/2006/relationships/hyperlink" Target="https://m.edsoo.ru/f8426f80" TargetMode="External"/><Relationship Id="rId38" Type="http://schemas.openxmlformats.org/officeDocument/2006/relationships/hyperlink" Target="https://m.edsoo.ru/f841f938" TargetMode="External"/><Relationship Id="rId59" Type="http://schemas.openxmlformats.org/officeDocument/2006/relationships/hyperlink" Target="https://m.edsoo.ru/f842c110" TargetMode="External"/><Relationship Id="rId103" Type="http://schemas.openxmlformats.org/officeDocument/2006/relationships/hyperlink" Target="https://m.edsoo.ru/f8428e2a" TargetMode="External"/><Relationship Id="rId108" Type="http://schemas.openxmlformats.org/officeDocument/2006/relationships/hyperlink" Target="https://m.edsoo.ru/f842d240" TargetMode="External"/><Relationship Id="rId124" Type="http://schemas.openxmlformats.org/officeDocument/2006/relationships/hyperlink" Target="https://m.edsoo.ru/f8430332" TargetMode="External"/><Relationship Id="rId129" Type="http://schemas.openxmlformats.org/officeDocument/2006/relationships/hyperlink" Target="https://m.edsoo.ru/f843191c" TargetMode="External"/><Relationship Id="rId20" Type="http://schemas.openxmlformats.org/officeDocument/2006/relationships/hyperlink" Target="https://m.edsoo.ru/f84239ca" TargetMode="External"/><Relationship Id="rId41" Type="http://schemas.openxmlformats.org/officeDocument/2006/relationships/hyperlink" Target="https://m.edsoo.ru/f841f708" TargetMode="External"/><Relationship Id="rId54" Type="http://schemas.openxmlformats.org/officeDocument/2006/relationships/hyperlink" Target="https://m.edsoo.ru/f8423272" TargetMode="External"/><Relationship Id="rId62" Type="http://schemas.openxmlformats.org/officeDocument/2006/relationships/hyperlink" Target="https://m.edsoo.ru/f84219d6" TargetMode="External"/><Relationship Id="rId70" Type="http://schemas.openxmlformats.org/officeDocument/2006/relationships/hyperlink" Target="https://m.edsoo.ru/f842dcb8" TargetMode="External"/><Relationship Id="rId75" Type="http://schemas.openxmlformats.org/officeDocument/2006/relationships/hyperlink" Target="https://m.edsoo.ru/f842b42c" TargetMode="External"/><Relationship Id="rId83" Type="http://schemas.openxmlformats.org/officeDocument/2006/relationships/hyperlink" Target="https://m.edsoo.ru/f8424f28" TargetMode="External"/><Relationship Id="rId88" Type="http://schemas.openxmlformats.org/officeDocument/2006/relationships/hyperlink" Target="https://m.edsoo.ru/f84296c2" TargetMode="External"/><Relationship Id="rId91" Type="http://schemas.openxmlformats.org/officeDocument/2006/relationships/hyperlink" Target="https://m.edsoo.ru/f8429906" TargetMode="External"/><Relationship Id="rId96" Type="http://schemas.openxmlformats.org/officeDocument/2006/relationships/hyperlink" Target="https://m.edsoo.ru/f842a23e" TargetMode="External"/><Relationship Id="rId111" Type="http://schemas.openxmlformats.org/officeDocument/2006/relationships/hyperlink" Target="https://m.edsoo.ru/f842d682" TargetMode="External"/><Relationship Id="rId132" Type="http://schemas.openxmlformats.org/officeDocument/2006/relationships/hyperlink" Target="https://m.edsoo.ru/f843233a" TargetMode="External"/><Relationship Id="rId140" Type="http://schemas.openxmlformats.org/officeDocument/2006/relationships/hyperlink" Target="https://m.edsoo.ru/f843303c" TargetMode="External"/><Relationship Id="rId145" Type="http://schemas.openxmlformats.org/officeDocument/2006/relationships/hyperlink" Target="https://m.edsoo.ru/f843422a" TargetMode="External"/><Relationship Id="rId153" Type="http://schemas.openxmlformats.org/officeDocument/2006/relationships/hyperlink" Target="https://m.edsoo.ru/f8425cca" TargetMode="External"/><Relationship Id="rId1" Type="http://schemas.openxmlformats.org/officeDocument/2006/relationships/numbering" Target="numbering.xml"/><Relationship Id="rId6" Type="http://schemas.openxmlformats.org/officeDocument/2006/relationships/hyperlink" Target="https://m.edsoo.ru/7f410de8" TargetMode="External"/><Relationship Id="rId15" Type="http://schemas.openxmlformats.org/officeDocument/2006/relationships/hyperlink" Target="https://m.edsoo.ru/f8422d40" TargetMode="External"/><Relationship Id="rId23" Type="http://schemas.openxmlformats.org/officeDocument/2006/relationships/hyperlink" Target="https://m.edsoo.ru/f8428268" TargetMode="External"/><Relationship Id="rId28" Type="http://schemas.openxmlformats.org/officeDocument/2006/relationships/hyperlink" Target="https://m.edsoo.ru/f8424d3e" TargetMode="External"/><Relationship Id="rId36" Type="http://schemas.openxmlformats.org/officeDocument/2006/relationships/hyperlink" Target="https://m.edsoo.ru/f8444bfc" TargetMode="External"/><Relationship Id="rId49" Type="http://schemas.openxmlformats.org/officeDocument/2006/relationships/hyperlink" Target="https://m.edsoo.ru/f8423f9c" TargetMode="External"/><Relationship Id="rId57" Type="http://schemas.openxmlformats.org/officeDocument/2006/relationships/hyperlink" Target="https://m.edsoo.ru/f8421238" TargetMode="External"/><Relationship Id="rId106" Type="http://schemas.openxmlformats.org/officeDocument/2006/relationships/hyperlink" Target="https://m.edsoo.ru/f842c958" TargetMode="External"/><Relationship Id="rId114" Type="http://schemas.openxmlformats.org/officeDocument/2006/relationships/hyperlink" Target="https://m.edsoo.ru/f842e974" TargetMode="External"/><Relationship Id="rId119" Type="http://schemas.openxmlformats.org/officeDocument/2006/relationships/hyperlink" Target="https://m.edsoo.ru/f842f3a6" TargetMode="External"/><Relationship Id="rId127" Type="http://schemas.openxmlformats.org/officeDocument/2006/relationships/hyperlink" Target="https://m.edsoo.ru/f84313a4" TargetMode="External"/><Relationship Id="rId10" Type="http://schemas.openxmlformats.org/officeDocument/2006/relationships/hyperlink" Target="https://m.edsoo.ru/7f410de8" TargetMode="External"/><Relationship Id="rId31" Type="http://schemas.openxmlformats.org/officeDocument/2006/relationships/hyperlink" Target="https://m.edsoo.ru/f8426dd2" TargetMode="External"/><Relationship Id="rId44" Type="http://schemas.openxmlformats.org/officeDocument/2006/relationships/hyperlink" Target="https://m.edsoo.ru/f84437ca" TargetMode="External"/><Relationship Id="rId52" Type="http://schemas.openxmlformats.org/officeDocument/2006/relationships/hyperlink" Target="https://m.edsoo.ru/f8420842" TargetMode="External"/><Relationship Id="rId60" Type="http://schemas.openxmlformats.org/officeDocument/2006/relationships/hyperlink" Target="https://m.edsoo.ru/f842163e" TargetMode="External"/><Relationship Id="rId65" Type="http://schemas.openxmlformats.org/officeDocument/2006/relationships/hyperlink" Target="https://m.edsoo.ru/f84220ca" TargetMode="External"/><Relationship Id="rId73" Type="http://schemas.openxmlformats.org/officeDocument/2006/relationships/hyperlink" Target="https://m.edsoo.ru/f842a6b2" TargetMode="External"/><Relationship Id="rId78" Type="http://schemas.openxmlformats.org/officeDocument/2006/relationships/hyperlink" Target="https://m.edsoo.ru/f8424190" TargetMode="External"/><Relationship Id="rId81" Type="http://schemas.openxmlformats.org/officeDocument/2006/relationships/hyperlink" Target="https://m.edsoo.ru/f8427d36" TargetMode="External"/><Relationship Id="rId86" Type="http://schemas.openxmlformats.org/officeDocument/2006/relationships/hyperlink" Target="https://m.edsoo.ru/f8428aec" TargetMode="External"/><Relationship Id="rId94" Type="http://schemas.openxmlformats.org/officeDocument/2006/relationships/hyperlink" Target="https://m.edsoo.ru/f842900a" TargetMode="External"/><Relationship Id="rId99" Type="http://schemas.openxmlformats.org/officeDocument/2006/relationships/hyperlink" Target="https://m.edsoo.ru/f8430904" TargetMode="External"/><Relationship Id="rId101" Type="http://schemas.openxmlformats.org/officeDocument/2006/relationships/hyperlink" Target="https://m.edsoo.ru/f842bd28" TargetMode="External"/><Relationship Id="rId122" Type="http://schemas.openxmlformats.org/officeDocument/2006/relationships/hyperlink" Target="https://m.edsoo.ru/f842fa4a" TargetMode="External"/><Relationship Id="rId130" Type="http://schemas.openxmlformats.org/officeDocument/2006/relationships/hyperlink" Target="https://m.edsoo.ru/f8431d40" TargetMode="External"/><Relationship Id="rId135" Type="http://schemas.openxmlformats.org/officeDocument/2006/relationships/hyperlink" Target="https://m.edsoo.ru/f84321b4" TargetMode="External"/><Relationship Id="rId143" Type="http://schemas.openxmlformats.org/officeDocument/2006/relationships/hyperlink" Target="https://m.edsoo.ru/f8433e88" TargetMode="External"/><Relationship Id="rId148" Type="http://schemas.openxmlformats.org/officeDocument/2006/relationships/hyperlink" Target="https://m.edsoo.ru/f8433cda" TargetMode="External"/><Relationship Id="rId151" Type="http://schemas.openxmlformats.org/officeDocument/2006/relationships/hyperlink" Target="https://m.edsoo.ru/f8434c84" TargetMode="External"/><Relationship Id="rId156" Type="http://schemas.openxmlformats.org/officeDocument/2006/relationships/hyperlink" Target="https://m.edsoo.ru/f841ef10" TargetMode="External"/><Relationship Id="rId4" Type="http://schemas.openxmlformats.org/officeDocument/2006/relationships/webSettings" Target="webSettings.xml"/><Relationship Id="rId9" Type="http://schemas.openxmlformats.org/officeDocument/2006/relationships/hyperlink" Target="https://m.edsoo.ru/7f410de8" TargetMode="External"/><Relationship Id="rId13" Type="http://schemas.openxmlformats.org/officeDocument/2006/relationships/hyperlink" Target="https://m.edsoo.ru/f841ebc8" TargetMode="External"/><Relationship Id="rId18" Type="http://schemas.openxmlformats.org/officeDocument/2006/relationships/hyperlink" Target="https://m.edsoo.ru/f8423038" TargetMode="External"/><Relationship Id="rId39" Type="http://schemas.openxmlformats.org/officeDocument/2006/relationships/hyperlink" Target="https://m.edsoo.ru/f841f50a" TargetMode="External"/><Relationship Id="rId109" Type="http://schemas.openxmlformats.org/officeDocument/2006/relationships/hyperlink" Target="https://m.edsoo.ru/f842d47a" TargetMode="External"/><Relationship Id="rId34" Type="http://schemas.openxmlformats.org/officeDocument/2006/relationships/hyperlink" Target="https://m.edsoo.ru/f8422ac0" TargetMode="External"/><Relationship Id="rId50" Type="http://schemas.openxmlformats.org/officeDocument/2006/relationships/hyperlink" Target="https://m.edsoo.ru/f84202ac" TargetMode="External"/><Relationship Id="rId55" Type="http://schemas.openxmlformats.org/officeDocument/2006/relationships/hyperlink" Target="https://m.edsoo.ru/f84234ca" TargetMode="External"/><Relationship Id="rId76" Type="http://schemas.openxmlformats.org/officeDocument/2006/relationships/hyperlink" Target="https://m.edsoo.ru/f842b648" TargetMode="External"/><Relationship Id="rId97" Type="http://schemas.openxmlformats.org/officeDocument/2006/relationships/hyperlink" Target="https://m.edsoo.ru/f842b152" TargetMode="External"/><Relationship Id="rId104" Type="http://schemas.openxmlformats.org/officeDocument/2006/relationships/hyperlink" Target="https://m.edsoo.ru/f842c32c" TargetMode="External"/><Relationship Id="rId120" Type="http://schemas.openxmlformats.org/officeDocument/2006/relationships/hyperlink" Target="https://m.edsoo.ru/f842fbda" TargetMode="External"/><Relationship Id="rId125" Type="http://schemas.openxmlformats.org/officeDocument/2006/relationships/hyperlink" Target="https://m.edsoo.ru/f8430ff8" TargetMode="External"/><Relationship Id="rId141" Type="http://schemas.openxmlformats.org/officeDocument/2006/relationships/hyperlink" Target="https://m.edsoo.ru/f8433500" TargetMode="External"/><Relationship Id="rId146" Type="http://schemas.openxmlformats.org/officeDocument/2006/relationships/hyperlink" Target="https://m.edsoo.ru/f84343e2" TargetMode="External"/><Relationship Id="rId7" Type="http://schemas.openxmlformats.org/officeDocument/2006/relationships/hyperlink" Target="https://m.edsoo.ru/7f410de8" TargetMode="External"/><Relationship Id="rId71" Type="http://schemas.openxmlformats.org/officeDocument/2006/relationships/hyperlink" Target="https://m.edsoo.ru/f842df92" TargetMode="External"/><Relationship Id="rId92" Type="http://schemas.openxmlformats.org/officeDocument/2006/relationships/hyperlink" Target="https://m.edsoo.ru/f8429cd0" TargetMode="External"/><Relationship Id="rId2" Type="http://schemas.openxmlformats.org/officeDocument/2006/relationships/styles" Target="styles.xml"/><Relationship Id="rId29" Type="http://schemas.openxmlformats.org/officeDocument/2006/relationships/hyperlink" Target="https://m.edsoo.ru/f84252c0" TargetMode="External"/><Relationship Id="rId24" Type="http://schemas.openxmlformats.org/officeDocument/2006/relationships/hyperlink" Target="https://m.edsoo.ru/f8423682" TargetMode="External"/><Relationship Id="rId40" Type="http://schemas.openxmlformats.org/officeDocument/2006/relationships/hyperlink" Target="https://m.edsoo.ru/f841f35c" TargetMode="External"/><Relationship Id="rId45" Type="http://schemas.openxmlformats.org/officeDocument/2006/relationships/hyperlink" Target="https://m.edsoo.ru/f8421468" TargetMode="External"/><Relationship Id="rId66" Type="http://schemas.openxmlformats.org/officeDocument/2006/relationships/hyperlink" Target="https://m.edsoo.ru/f8426238" TargetMode="External"/><Relationship Id="rId87" Type="http://schemas.openxmlformats.org/officeDocument/2006/relationships/hyperlink" Target="https://m.edsoo.ru/f842c750" TargetMode="External"/><Relationship Id="rId110" Type="http://schemas.openxmlformats.org/officeDocument/2006/relationships/hyperlink" Target="https://m.edsoo.ru/f842e38e" TargetMode="External"/><Relationship Id="rId115" Type="http://schemas.openxmlformats.org/officeDocument/2006/relationships/hyperlink" Target="https://m.edsoo.ru/f842e758" TargetMode="External"/><Relationship Id="rId131" Type="http://schemas.openxmlformats.org/officeDocument/2006/relationships/hyperlink" Target="https://m.edsoo.ru/f8431b06" TargetMode="External"/><Relationship Id="rId136" Type="http://schemas.openxmlformats.org/officeDocument/2006/relationships/hyperlink" Target="https://m.edsoo.ru/f8431fd4" TargetMode="External"/><Relationship Id="rId157" Type="http://schemas.openxmlformats.org/officeDocument/2006/relationships/fontTable" Target="fontTable.xml"/><Relationship Id="rId61" Type="http://schemas.openxmlformats.org/officeDocument/2006/relationships/hyperlink" Target="https://m.edsoo.ru/f842163e" TargetMode="External"/><Relationship Id="rId82" Type="http://schemas.openxmlformats.org/officeDocument/2006/relationships/hyperlink" Target="https://m.edsoo.ru/f842730e" TargetMode="External"/><Relationship Id="rId152" Type="http://schemas.openxmlformats.org/officeDocument/2006/relationships/hyperlink" Target="https://m.edsoo.ru/f8423b6e" TargetMode="External"/><Relationship Id="rId19" Type="http://schemas.openxmlformats.org/officeDocument/2006/relationships/hyperlink" Target="https://m.edsoo.ru/f8423038" TargetMode="External"/><Relationship Id="rId14" Type="http://schemas.openxmlformats.org/officeDocument/2006/relationships/hyperlink" Target="https://m.edsoo.ru/f84228ae" TargetMode="External"/><Relationship Id="rId30" Type="http://schemas.openxmlformats.org/officeDocument/2006/relationships/hyperlink" Target="https://m.edsoo.ru/f8426be8" TargetMode="External"/><Relationship Id="rId35" Type="http://schemas.openxmlformats.org/officeDocument/2006/relationships/hyperlink" Target="https://m.edsoo.ru/f844436e" TargetMode="External"/><Relationship Id="rId56" Type="http://schemas.openxmlformats.org/officeDocument/2006/relationships/hyperlink" Target="https://m.edsoo.ru/f8421800" TargetMode="External"/><Relationship Id="rId77" Type="http://schemas.openxmlformats.org/officeDocument/2006/relationships/hyperlink" Target="https://m.edsoo.ru/f8423f9c" TargetMode="External"/><Relationship Id="rId100" Type="http://schemas.openxmlformats.org/officeDocument/2006/relationships/hyperlink" Target="https://m.edsoo.ru/f842ba62" TargetMode="External"/><Relationship Id="rId105" Type="http://schemas.openxmlformats.org/officeDocument/2006/relationships/hyperlink" Target="https://m.edsoo.ru/f842c53e" TargetMode="External"/><Relationship Id="rId126" Type="http://schemas.openxmlformats.org/officeDocument/2006/relationships/hyperlink" Target="https://m.edsoo.ru/f84311d8" TargetMode="External"/><Relationship Id="rId147" Type="http://schemas.openxmlformats.org/officeDocument/2006/relationships/hyperlink" Target="https://m.edsoo.ru/f8434784" TargetMode="External"/><Relationship Id="rId8" Type="http://schemas.openxmlformats.org/officeDocument/2006/relationships/hyperlink" Target="https://m.edsoo.ru/7f410de8" TargetMode="External"/><Relationship Id="rId51" Type="http://schemas.openxmlformats.org/officeDocument/2006/relationships/hyperlink" Target="https://m.edsoo.ru/f8420644" TargetMode="External"/><Relationship Id="rId72" Type="http://schemas.openxmlformats.org/officeDocument/2006/relationships/hyperlink" Target="https://m.edsoo.ru/f842a6b2" TargetMode="External"/><Relationship Id="rId93" Type="http://schemas.openxmlformats.org/officeDocument/2006/relationships/hyperlink" Target="https://m.edsoo.ru/f8429adc" TargetMode="External"/><Relationship Id="rId98" Type="http://schemas.openxmlformats.org/officeDocument/2006/relationships/hyperlink" Target="https://m.edsoo.ru/f842b878" TargetMode="External"/><Relationship Id="rId121" Type="http://schemas.openxmlformats.org/officeDocument/2006/relationships/hyperlink" Target="https://m.edsoo.ru/f842f6f8" TargetMode="External"/><Relationship Id="rId142" Type="http://schemas.openxmlformats.org/officeDocument/2006/relationships/hyperlink" Target="https://m.edsoo.ru/f843337a" TargetMode="External"/><Relationship Id="rId3" Type="http://schemas.openxmlformats.org/officeDocument/2006/relationships/settings" Target="settings.xml"/><Relationship Id="rId25" Type="http://schemas.openxmlformats.org/officeDocument/2006/relationships/hyperlink" Target="https://m.edsoo.ru/f8423d3a" TargetMode="External"/><Relationship Id="rId46" Type="http://schemas.openxmlformats.org/officeDocument/2006/relationships/hyperlink" Target="https://m.edsoo.ru/f841fb4a" TargetMode="External"/><Relationship Id="rId67" Type="http://schemas.openxmlformats.org/officeDocument/2006/relationships/hyperlink" Target="https://m.edsoo.ru/f8421e54" TargetMode="External"/><Relationship Id="rId116" Type="http://schemas.openxmlformats.org/officeDocument/2006/relationships/hyperlink" Target="https://m.edsoo.ru/f842eb5e" TargetMode="External"/><Relationship Id="rId137" Type="http://schemas.openxmlformats.org/officeDocument/2006/relationships/hyperlink" Target="https://m.edsoo.ru/f8432768" TargetMode="External"/><Relationship Id="rId15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61</Pages>
  <Words>10935</Words>
  <Characters>62333</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7</cp:revision>
  <dcterms:created xsi:type="dcterms:W3CDTF">2023-08-30T13:41:00Z</dcterms:created>
  <dcterms:modified xsi:type="dcterms:W3CDTF">2023-11-09T15:54:00Z</dcterms:modified>
</cp:coreProperties>
</file>